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BB680" w14:textId="30A5346D" w:rsidR="005E52D6" w:rsidRPr="005E52D6" w:rsidRDefault="007704E4" w:rsidP="005E52D6">
      <w:pPr>
        <w:jc w:val="center"/>
        <w:rPr>
          <w:b/>
          <w:bCs/>
          <w:sz w:val="32"/>
          <w:szCs w:val="32"/>
        </w:rPr>
      </w:pPr>
      <w:r w:rsidRPr="005E52D6">
        <w:rPr>
          <w:b/>
          <w:bCs/>
          <w:sz w:val="32"/>
          <w:szCs w:val="32"/>
        </w:rPr>
        <w:t xml:space="preserve">Worcester County </w:t>
      </w:r>
      <w:r w:rsidR="00414DD0" w:rsidRPr="005E52D6">
        <w:rPr>
          <w:b/>
          <w:bCs/>
          <w:sz w:val="32"/>
          <w:szCs w:val="32"/>
        </w:rPr>
        <w:t>Swimming Association (WCSA)</w:t>
      </w:r>
    </w:p>
    <w:p w14:paraId="1CD714DA" w14:textId="539FA839" w:rsidR="007704E4" w:rsidRDefault="001B69AE" w:rsidP="005E52D6">
      <w:pPr>
        <w:jc w:val="center"/>
        <w:rPr>
          <w:b/>
          <w:bCs/>
          <w:sz w:val="24"/>
          <w:szCs w:val="24"/>
        </w:rPr>
      </w:pPr>
      <w:r>
        <w:rPr>
          <w:b/>
          <w:bCs/>
          <w:sz w:val="24"/>
          <w:szCs w:val="24"/>
        </w:rPr>
        <w:t xml:space="preserve">Development Meet </w:t>
      </w:r>
      <w:r w:rsidR="006B767B">
        <w:rPr>
          <w:b/>
          <w:bCs/>
          <w:sz w:val="24"/>
          <w:szCs w:val="24"/>
        </w:rPr>
        <w:t>2</w:t>
      </w:r>
      <w:r w:rsidR="00D22FB3">
        <w:rPr>
          <w:b/>
          <w:bCs/>
          <w:sz w:val="24"/>
          <w:szCs w:val="24"/>
        </w:rPr>
        <w:t>9</w:t>
      </w:r>
      <w:r w:rsidRPr="001B69AE">
        <w:rPr>
          <w:b/>
          <w:bCs/>
          <w:sz w:val="24"/>
          <w:szCs w:val="24"/>
          <w:vertAlign w:val="superscript"/>
        </w:rPr>
        <w:t>th</w:t>
      </w:r>
      <w:r>
        <w:rPr>
          <w:b/>
          <w:bCs/>
          <w:sz w:val="24"/>
          <w:szCs w:val="24"/>
        </w:rPr>
        <w:t xml:space="preserve"> September 202</w:t>
      </w:r>
      <w:r w:rsidR="00D22FB3">
        <w:rPr>
          <w:b/>
          <w:bCs/>
          <w:sz w:val="24"/>
          <w:szCs w:val="24"/>
        </w:rPr>
        <w:t>4</w:t>
      </w:r>
    </w:p>
    <w:p w14:paraId="44FF3D39" w14:textId="74943EC8" w:rsidR="00EA4579" w:rsidRPr="00EA4579" w:rsidRDefault="00EA4579" w:rsidP="005E52D6">
      <w:pPr>
        <w:jc w:val="center"/>
        <w:rPr>
          <w:rFonts w:cstheme="minorHAnsi"/>
          <w:sz w:val="24"/>
          <w:szCs w:val="24"/>
        </w:rPr>
      </w:pPr>
      <w:r w:rsidRPr="00EA4579">
        <w:rPr>
          <w:rFonts w:cstheme="minorHAnsi"/>
          <w:sz w:val="24"/>
          <w:szCs w:val="24"/>
        </w:rPr>
        <w:t xml:space="preserve">@ </w:t>
      </w:r>
      <w:r w:rsidR="00D22FB3">
        <w:rPr>
          <w:rFonts w:cstheme="minorHAnsi"/>
          <w:sz w:val="24"/>
          <w:szCs w:val="24"/>
        </w:rPr>
        <w:t>WV Active Life, Bath Avenue, Wolverhampton, WV1 4EG.</w:t>
      </w:r>
    </w:p>
    <w:p w14:paraId="767D129E" w14:textId="650276B7" w:rsidR="003B126E" w:rsidRDefault="003B126E" w:rsidP="005E52D6">
      <w:pPr>
        <w:jc w:val="center"/>
        <w:rPr>
          <w:sz w:val="24"/>
          <w:szCs w:val="24"/>
        </w:rPr>
      </w:pPr>
      <w:r>
        <w:rPr>
          <w:sz w:val="24"/>
          <w:szCs w:val="24"/>
        </w:rPr>
        <w:t>Level 3 Licence</w:t>
      </w:r>
      <w:r w:rsidR="00D22FB3">
        <w:rPr>
          <w:sz w:val="24"/>
          <w:szCs w:val="24"/>
        </w:rPr>
        <w:t xml:space="preserve"> </w:t>
      </w:r>
      <w:r w:rsidR="009B17B7">
        <w:rPr>
          <w:sz w:val="24"/>
          <w:szCs w:val="24"/>
        </w:rPr>
        <w:t>3WM241809</w:t>
      </w:r>
    </w:p>
    <w:p w14:paraId="177F2437" w14:textId="3D81D4A9" w:rsidR="00414DD0" w:rsidRDefault="00414DD0" w:rsidP="001B69AE">
      <w:pPr>
        <w:pStyle w:val="Heading1"/>
        <w:rPr>
          <w:u w:val="single"/>
        </w:rPr>
      </w:pPr>
      <w:r w:rsidRPr="004811EE">
        <w:rPr>
          <w:u w:val="single"/>
        </w:rPr>
        <w:t>Promotors Conditions</w:t>
      </w:r>
    </w:p>
    <w:p w14:paraId="6AEE9EFB" w14:textId="498614AF" w:rsidR="003B5207" w:rsidRDefault="00C56B7D" w:rsidP="003B5207">
      <w:pPr>
        <w:rPr>
          <w:sz w:val="24"/>
          <w:szCs w:val="24"/>
        </w:rPr>
      </w:pPr>
      <w:r>
        <w:rPr>
          <w:sz w:val="24"/>
          <w:szCs w:val="24"/>
        </w:rPr>
        <w:t>Swim England Laws and Swim England Technica</w:t>
      </w:r>
      <w:r w:rsidR="00DC5AC7">
        <w:rPr>
          <w:sz w:val="24"/>
          <w:szCs w:val="24"/>
        </w:rPr>
        <w:t>l Rules (affi</w:t>
      </w:r>
      <w:r w:rsidR="00735393">
        <w:rPr>
          <w:sz w:val="24"/>
          <w:szCs w:val="24"/>
        </w:rPr>
        <w:t xml:space="preserve">liated to </w:t>
      </w:r>
      <w:r w:rsidR="00D35113">
        <w:rPr>
          <w:sz w:val="24"/>
          <w:szCs w:val="24"/>
        </w:rPr>
        <w:t xml:space="preserve">Swim England </w:t>
      </w:r>
      <w:r w:rsidR="00735393">
        <w:rPr>
          <w:sz w:val="24"/>
          <w:szCs w:val="24"/>
        </w:rPr>
        <w:t xml:space="preserve">West Midland Region and Worcester </w:t>
      </w:r>
      <w:r w:rsidR="00D464E0">
        <w:rPr>
          <w:sz w:val="24"/>
          <w:szCs w:val="24"/>
        </w:rPr>
        <w:t>County SA</w:t>
      </w:r>
      <w:r w:rsidR="00735393">
        <w:rPr>
          <w:sz w:val="24"/>
          <w:szCs w:val="24"/>
        </w:rPr>
        <w:t>)</w:t>
      </w:r>
      <w:r w:rsidR="00AA4DDC">
        <w:rPr>
          <w:sz w:val="24"/>
          <w:szCs w:val="24"/>
        </w:rPr>
        <w:t xml:space="preserve"> apply.</w:t>
      </w:r>
    </w:p>
    <w:p w14:paraId="40D8AC60" w14:textId="6741695C" w:rsidR="002F14B5" w:rsidRDefault="002F14B5" w:rsidP="003B5207">
      <w:pPr>
        <w:rPr>
          <w:sz w:val="24"/>
          <w:szCs w:val="24"/>
        </w:rPr>
      </w:pPr>
      <w:r>
        <w:rPr>
          <w:sz w:val="24"/>
          <w:szCs w:val="24"/>
        </w:rPr>
        <w:t>Entry times are listed in Appendix A.  The Programme of events is listed in Appendix B and the requirements for Para Entry are laid out in Appendix C.</w:t>
      </w:r>
    </w:p>
    <w:p w14:paraId="42234822" w14:textId="3F0ED98E" w:rsidR="002F14B5" w:rsidRPr="003B5207" w:rsidRDefault="002F14B5" w:rsidP="003B5207">
      <w:pPr>
        <w:rPr>
          <w:sz w:val="24"/>
          <w:szCs w:val="24"/>
        </w:rPr>
      </w:pPr>
      <w:r>
        <w:rPr>
          <w:sz w:val="24"/>
          <w:szCs w:val="24"/>
        </w:rPr>
        <w:t>Meet Promoter: Worcester County Swimming Association</w:t>
      </w:r>
    </w:p>
    <w:p w14:paraId="12253415" w14:textId="37D44DF9" w:rsidR="00DB0A79" w:rsidRDefault="00273F0B" w:rsidP="00273F0B">
      <w:pPr>
        <w:pStyle w:val="ListParagraph"/>
        <w:numPr>
          <w:ilvl w:val="0"/>
          <w:numId w:val="2"/>
        </w:numPr>
        <w:rPr>
          <w:sz w:val="24"/>
          <w:szCs w:val="24"/>
        </w:rPr>
      </w:pPr>
      <w:r>
        <w:rPr>
          <w:sz w:val="24"/>
          <w:szCs w:val="24"/>
        </w:rPr>
        <w:t xml:space="preserve">All entrants must be registered members of a club </w:t>
      </w:r>
      <w:r w:rsidR="00DB0A79">
        <w:rPr>
          <w:sz w:val="24"/>
          <w:szCs w:val="24"/>
        </w:rPr>
        <w:t>affiliated to WCSA and amateurs as defined by Swim England Laws.</w:t>
      </w:r>
      <w:r w:rsidR="003B5207">
        <w:rPr>
          <w:sz w:val="24"/>
          <w:szCs w:val="24"/>
        </w:rPr>
        <w:t xml:space="preserve">  In accordance with the licensed meet transgender policy entrants will be Females &amp; Male/Open.  The Female category is for birth sex females in accordance with Swim England’s Transgender &amp; Non-Binary Competition Policy.  By entering the “Female” category, the swimmer confirms that their birth sex is female.</w:t>
      </w:r>
    </w:p>
    <w:p w14:paraId="271A359B" w14:textId="03D7A2C3" w:rsidR="00113EF9" w:rsidRDefault="00DB0A79" w:rsidP="00273F0B">
      <w:pPr>
        <w:pStyle w:val="ListParagraph"/>
        <w:numPr>
          <w:ilvl w:val="0"/>
          <w:numId w:val="2"/>
        </w:numPr>
        <w:rPr>
          <w:sz w:val="24"/>
          <w:szCs w:val="24"/>
        </w:rPr>
      </w:pPr>
      <w:r>
        <w:rPr>
          <w:sz w:val="24"/>
          <w:szCs w:val="24"/>
        </w:rPr>
        <w:t xml:space="preserve">Only electronic entries accepted. Clubs are asked to keep paper copies of entries for backup. Please send your </w:t>
      </w:r>
      <w:r w:rsidR="00EA4579">
        <w:rPr>
          <w:sz w:val="24"/>
          <w:szCs w:val="24"/>
        </w:rPr>
        <w:t xml:space="preserve">SPORTSYS </w:t>
      </w:r>
      <w:r>
        <w:rPr>
          <w:sz w:val="24"/>
          <w:szCs w:val="24"/>
        </w:rPr>
        <w:t xml:space="preserve">entry files to </w:t>
      </w:r>
      <w:r w:rsidR="0042528C" w:rsidRPr="0042528C">
        <w:rPr>
          <w:sz w:val="24"/>
          <w:szCs w:val="24"/>
        </w:rPr>
        <w:t>swimsecretary@swimworcestercounty.org</w:t>
      </w:r>
    </w:p>
    <w:p w14:paraId="009CA86C" w14:textId="7D889A28" w:rsidR="00DB0A79" w:rsidRDefault="00DB0A79" w:rsidP="006E6AFB">
      <w:pPr>
        <w:pStyle w:val="ListParagraph"/>
        <w:rPr>
          <w:sz w:val="24"/>
          <w:szCs w:val="24"/>
        </w:rPr>
      </w:pPr>
      <w:r>
        <w:rPr>
          <w:sz w:val="24"/>
          <w:szCs w:val="24"/>
        </w:rPr>
        <w:t xml:space="preserve">Entry Fee </w:t>
      </w:r>
      <w:r w:rsidR="00D53F54">
        <w:rPr>
          <w:sz w:val="24"/>
          <w:szCs w:val="24"/>
        </w:rPr>
        <w:t>£</w:t>
      </w:r>
      <w:r w:rsidR="008531A3">
        <w:rPr>
          <w:sz w:val="24"/>
          <w:szCs w:val="24"/>
        </w:rPr>
        <w:t>6</w:t>
      </w:r>
      <w:r w:rsidR="00D16D15">
        <w:rPr>
          <w:sz w:val="24"/>
          <w:szCs w:val="24"/>
        </w:rPr>
        <w:t>.50</w:t>
      </w:r>
      <w:r w:rsidR="00D53F54">
        <w:rPr>
          <w:sz w:val="24"/>
          <w:szCs w:val="24"/>
        </w:rPr>
        <w:t xml:space="preserve"> pe</w:t>
      </w:r>
      <w:r>
        <w:rPr>
          <w:sz w:val="24"/>
          <w:szCs w:val="24"/>
        </w:rPr>
        <w:t>r event</w:t>
      </w:r>
      <w:r w:rsidR="00824251">
        <w:rPr>
          <w:sz w:val="24"/>
          <w:szCs w:val="24"/>
        </w:rPr>
        <w:t>. Paym</w:t>
      </w:r>
      <w:r w:rsidR="00E66C1D">
        <w:rPr>
          <w:sz w:val="24"/>
          <w:szCs w:val="24"/>
        </w:rPr>
        <w:t>e</w:t>
      </w:r>
      <w:r w:rsidR="00824251">
        <w:rPr>
          <w:sz w:val="24"/>
          <w:szCs w:val="24"/>
        </w:rPr>
        <w:t>nt by BAC</w:t>
      </w:r>
      <w:r w:rsidR="00D53F54">
        <w:rPr>
          <w:sz w:val="24"/>
          <w:szCs w:val="24"/>
        </w:rPr>
        <w:t>S to Worcester C</w:t>
      </w:r>
      <w:r w:rsidR="00A354BD">
        <w:rPr>
          <w:sz w:val="24"/>
          <w:szCs w:val="24"/>
        </w:rPr>
        <w:t>ounty</w:t>
      </w:r>
      <w:r w:rsidR="00D16D15">
        <w:rPr>
          <w:sz w:val="24"/>
          <w:szCs w:val="24"/>
        </w:rPr>
        <w:t>. B</w:t>
      </w:r>
      <w:r w:rsidR="00A354BD">
        <w:rPr>
          <w:sz w:val="24"/>
          <w:szCs w:val="24"/>
        </w:rPr>
        <w:t xml:space="preserve">ank details </w:t>
      </w:r>
      <w:r w:rsidR="00D16D15">
        <w:rPr>
          <w:sz w:val="24"/>
          <w:szCs w:val="24"/>
        </w:rPr>
        <w:t>are as follows:</w:t>
      </w:r>
    </w:p>
    <w:p w14:paraId="3777DFE9" w14:textId="77777777" w:rsidR="00B23DDC" w:rsidRDefault="00B23DDC" w:rsidP="006E6AFB">
      <w:pPr>
        <w:pStyle w:val="ListParagraph"/>
        <w:rPr>
          <w:sz w:val="24"/>
          <w:szCs w:val="24"/>
        </w:rPr>
      </w:pPr>
    </w:p>
    <w:p w14:paraId="068144DB" w14:textId="77777777" w:rsidR="00B23DDC" w:rsidRDefault="00B23DDC" w:rsidP="006E6AFB">
      <w:pPr>
        <w:pStyle w:val="ListParagraph"/>
        <w:rPr>
          <w:rFonts w:ascii="Aptos" w:hAnsi="Aptos"/>
          <w:color w:val="000000"/>
          <w:shd w:val="clear" w:color="auto" w:fill="FFFFFF"/>
        </w:rPr>
      </w:pPr>
      <w:r>
        <w:rPr>
          <w:rFonts w:ascii="Aptos" w:hAnsi="Aptos"/>
          <w:color w:val="000000"/>
          <w:shd w:val="clear" w:color="auto" w:fill="FFFFFF"/>
        </w:rPr>
        <w:t>Sort code 30-99-50</w:t>
      </w:r>
    </w:p>
    <w:p w14:paraId="14039F0B" w14:textId="3BCEC5A6" w:rsidR="00D16D15" w:rsidRDefault="00B23DDC" w:rsidP="006E6AFB">
      <w:pPr>
        <w:pStyle w:val="ListParagraph"/>
        <w:rPr>
          <w:sz w:val="24"/>
          <w:szCs w:val="24"/>
        </w:rPr>
      </w:pPr>
      <w:r>
        <w:rPr>
          <w:rFonts w:ascii="Aptos" w:hAnsi="Aptos"/>
          <w:color w:val="000000"/>
          <w:shd w:val="clear" w:color="auto" w:fill="FFFFFF"/>
        </w:rPr>
        <w:t>Account number 31232360</w:t>
      </w:r>
    </w:p>
    <w:p w14:paraId="18DC708F" w14:textId="61C71DA7" w:rsidR="00D16D15" w:rsidRDefault="00D16D15" w:rsidP="006E6AFB">
      <w:pPr>
        <w:pStyle w:val="ListParagraph"/>
        <w:rPr>
          <w:sz w:val="24"/>
          <w:szCs w:val="24"/>
        </w:rPr>
      </w:pPr>
      <w:r>
        <w:rPr>
          <w:sz w:val="24"/>
          <w:szCs w:val="24"/>
        </w:rPr>
        <w:t xml:space="preserve">Payment </w:t>
      </w:r>
      <w:r w:rsidR="000948FE">
        <w:rPr>
          <w:sz w:val="24"/>
          <w:szCs w:val="24"/>
        </w:rPr>
        <w:t>due by 9</w:t>
      </w:r>
      <w:r w:rsidR="000948FE" w:rsidRPr="000948FE">
        <w:rPr>
          <w:sz w:val="24"/>
          <w:szCs w:val="24"/>
          <w:vertAlign w:val="superscript"/>
        </w:rPr>
        <w:t>th</w:t>
      </w:r>
      <w:r w:rsidR="000948FE">
        <w:rPr>
          <w:sz w:val="24"/>
          <w:szCs w:val="24"/>
        </w:rPr>
        <w:t xml:space="preserve"> September 2024.</w:t>
      </w:r>
    </w:p>
    <w:p w14:paraId="00531F1D" w14:textId="77777777" w:rsidR="00B23DDC" w:rsidRDefault="00B23DDC" w:rsidP="006E6AFB">
      <w:pPr>
        <w:pStyle w:val="ListParagraph"/>
        <w:rPr>
          <w:sz w:val="24"/>
          <w:szCs w:val="24"/>
        </w:rPr>
      </w:pPr>
    </w:p>
    <w:p w14:paraId="18615735" w14:textId="2CCF5AC2" w:rsidR="007704E4" w:rsidRDefault="00DC5AC7" w:rsidP="00273F0B">
      <w:pPr>
        <w:pStyle w:val="ListParagraph"/>
        <w:numPr>
          <w:ilvl w:val="0"/>
          <w:numId w:val="2"/>
        </w:numPr>
        <w:rPr>
          <w:sz w:val="24"/>
          <w:szCs w:val="24"/>
        </w:rPr>
      </w:pPr>
      <w:r w:rsidRPr="00273F0B">
        <w:rPr>
          <w:sz w:val="24"/>
          <w:szCs w:val="24"/>
        </w:rPr>
        <w:t xml:space="preserve"> </w:t>
      </w:r>
      <w:r w:rsidR="00D577C7">
        <w:rPr>
          <w:sz w:val="24"/>
          <w:szCs w:val="24"/>
        </w:rPr>
        <w:t>All</w:t>
      </w:r>
      <w:r w:rsidR="00796DB1">
        <w:rPr>
          <w:sz w:val="24"/>
          <w:szCs w:val="24"/>
        </w:rPr>
        <w:t xml:space="preserve"> accepted </w:t>
      </w:r>
      <w:r w:rsidR="00D577C7">
        <w:rPr>
          <w:sz w:val="24"/>
          <w:szCs w:val="24"/>
        </w:rPr>
        <w:t xml:space="preserve">entries will be </w:t>
      </w:r>
      <w:r w:rsidR="00796DB1">
        <w:rPr>
          <w:sz w:val="24"/>
          <w:szCs w:val="24"/>
        </w:rPr>
        <w:t>emailed to clubs</w:t>
      </w:r>
      <w:r w:rsidR="00D577C7">
        <w:rPr>
          <w:sz w:val="24"/>
          <w:szCs w:val="24"/>
        </w:rPr>
        <w:t xml:space="preserve"> </w:t>
      </w:r>
      <w:r w:rsidR="00CB44B3">
        <w:rPr>
          <w:sz w:val="24"/>
          <w:szCs w:val="24"/>
        </w:rPr>
        <w:t xml:space="preserve">within </w:t>
      </w:r>
      <w:r w:rsidR="00D577C7">
        <w:rPr>
          <w:sz w:val="24"/>
          <w:szCs w:val="24"/>
        </w:rPr>
        <w:t>7 days after the closing date</w:t>
      </w:r>
      <w:r w:rsidR="00173804">
        <w:rPr>
          <w:sz w:val="24"/>
          <w:szCs w:val="24"/>
        </w:rPr>
        <w:t xml:space="preserve"> (this includes Name/Age/Time/Club. Any errors </w:t>
      </w:r>
      <w:r w:rsidR="00897E06">
        <w:rPr>
          <w:sz w:val="24"/>
          <w:szCs w:val="24"/>
        </w:rPr>
        <w:t>must be not</w:t>
      </w:r>
      <w:r w:rsidR="003D55A0">
        <w:rPr>
          <w:sz w:val="24"/>
          <w:szCs w:val="24"/>
        </w:rPr>
        <w:t>ified</w:t>
      </w:r>
      <w:r w:rsidR="00897E06">
        <w:rPr>
          <w:sz w:val="24"/>
          <w:szCs w:val="24"/>
        </w:rPr>
        <w:t xml:space="preserve"> by the Club </w:t>
      </w:r>
      <w:r w:rsidR="003D55A0">
        <w:rPr>
          <w:sz w:val="24"/>
          <w:szCs w:val="24"/>
        </w:rPr>
        <w:t>within 7 days</w:t>
      </w:r>
      <w:r w:rsidR="00796DB1">
        <w:rPr>
          <w:sz w:val="24"/>
          <w:szCs w:val="24"/>
        </w:rPr>
        <w:t xml:space="preserve"> after notification.</w:t>
      </w:r>
    </w:p>
    <w:p w14:paraId="3F8ECD15" w14:textId="6E846EBE" w:rsidR="00AA69CD" w:rsidRDefault="00AA69CD" w:rsidP="00500D59">
      <w:pPr>
        <w:pStyle w:val="ListParagraph"/>
        <w:numPr>
          <w:ilvl w:val="0"/>
          <w:numId w:val="2"/>
        </w:numPr>
        <w:spacing w:after="0"/>
        <w:rPr>
          <w:sz w:val="24"/>
          <w:szCs w:val="24"/>
        </w:rPr>
      </w:pPr>
      <w:r>
        <w:rPr>
          <w:sz w:val="24"/>
          <w:szCs w:val="24"/>
        </w:rPr>
        <w:t xml:space="preserve">Ages as at </w:t>
      </w:r>
      <w:r w:rsidR="00D16D15" w:rsidRPr="003B5207">
        <w:rPr>
          <w:b/>
          <w:bCs/>
          <w:sz w:val="24"/>
          <w:szCs w:val="24"/>
        </w:rPr>
        <w:t>31</w:t>
      </w:r>
      <w:r w:rsidR="00D16D15" w:rsidRPr="003B5207">
        <w:rPr>
          <w:b/>
          <w:bCs/>
          <w:sz w:val="24"/>
          <w:szCs w:val="24"/>
          <w:vertAlign w:val="superscript"/>
        </w:rPr>
        <w:t>st</w:t>
      </w:r>
      <w:r w:rsidR="00D16D15" w:rsidRPr="003B5207">
        <w:rPr>
          <w:b/>
          <w:bCs/>
          <w:sz w:val="24"/>
          <w:szCs w:val="24"/>
        </w:rPr>
        <w:t xml:space="preserve"> December 2024</w:t>
      </w:r>
    </w:p>
    <w:p w14:paraId="6402375D" w14:textId="5C4766C3" w:rsidR="00500D59" w:rsidRPr="00500D59" w:rsidRDefault="00500D59" w:rsidP="00500D59">
      <w:pPr>
        <w:numPr>
          <w:ilvl w:val="0"/>
          <w:numId w:val="2"/>
        </w:numPr>
        <w:spacing w:before="120" w:after="0" w:line="240" w:lineRule="auto"/>
        <w:rPr>
          <w:rFonts w:eastAsia="Calibri" w:cstheme="minorHAnsi"/>
          <w:sz w:val="24"/>
          <w:szCs w:val="24"/>
        </w:rPr>
      </w:pPr>
      <w:r w:rsidRPr="00500D59">
        <w:rPr>
          <w:rFonts w:eastAsia="Calibri" w:cstheme="minorHAnsi"/>
          <w:sz w:val="24"/>
          <w:szCs w:val="24"/>
        </w:rPr>
        <w:t>The pool is 25m and the meet will be swum short course. Anti-</w:t>
      </w:r>
      <w:r w:rsidR="00B37710">
        <w:rPr>
          <w:rFonts w:eastAsia="Calibri" w:cstheme="minorHAnsi"/>
          <w:sz w:val="24"/>
          <w:szCs w:val="24"/>
        </w:rPr>
        <w:t>turbulence</w:t>
      </w:r>
      <w:r w:rsidRPr="00500D59">
        <w:rPr>
          <w:rFonts w:eastAsia="Calibri" w:cstheme="minorHAnsi"/>
          <w:sz w:val="24"/>
          <w:szCs w:val="24"/>
        </w:rPr>
        <w:t xml:space="preserve"> lane ropes will be in place and electronic timing </w:t>
      </w:r>
      <w:r w:rsidR="00B37710">
        <w:rPr>
          <w:rFonts w:eastAsia="Calibri" w:cstheme="minorHAnsi"/>
          <w:sz w:val="24"/>
          <w:szCs w:val="24"/>
        </w:rPr>
        <w:t xml:space="preserve">and placing </w:t>
      </w:r>
      <w:r w:rsidRPr="00500D59">
        <w:rPr>
          <w:rFonts w:eastAsia="Calibri" w:cstheme="minorHAnsi"/>
          <w:sz w:val="24"/>
          <w:szCs w:val="24"/>
        </w:rPr>
        <w:t>will be used</w:t>
      </w:r>
      <w:r w:rsidR="00B37710">
        <w:rPr>
          <w:rFonts w:eastAsia="Calibri" w:cstheme="minorHAnsi"/>
          <w:sz w:val="24"/>
          <w:szCs w:val="24"/>
        </w:rPr>
        <w:t>. As will adjustable backstroke ledges.</w:t>
      </w:r>
      <w:r w:rsidR="00A745BF">
        <w:rPr>
          <w:rFonts w:eastAsia="Calibri" w:cstheme="minorHAnsi"/>
          <w:sz w:val="24"/>
          <w:szCs w:val="24"/>
        </w:rPr>
        <w:t xml:space="preserve"> A secondary strobe light will be available.</w:t>
      </w:r>
      <w:r w:rsidR="00B37710">
        <w:rPr>
          <w:rFonts w:eastAsia="Calibri" w:cstheme="minorHAnsi"/>
          <w:sz w:val="24"/>
          <w:szCs w:val="24"/>
        </w:rPr>
        <w:t xml:space="preserve"> Please note there is no warm down pool at this venue.</w:t>
      </w:r>
    </w:p>
    <w:p w14:paraId="7CBC6D22" w14:textId="1C9F1C6F" w:rsidR="00023B5E" w:rsidRDefault="00F042F8" w:rsidP="00273F0B">
      <w:pPr>
        <w:pStyle w:val="ListParagraph"/>
        <w:numPr>
          <w:ilvl w:val="0"/>
          <w:numId w:val="2"/>
        </w:numPr>
        <w:rPr>
          <w:sz w:val="24"/>
          <w:szCs w:val="24"/>
        </w:rPr>
      </w:pPr>
      <w:r>
        <w:rPr>
          <w:sz w:val="24"/>
          <w:szCs w:val="24"/>
        </w:rPr>
        <w:t>The promotors reserve the right to refuse any entry</w:t>
      </w:r>
      <w:r w:rsidR="00E66C1D" w:rsidRPr="00686A5F">
        <w:rPr>
          <w:b/>
          <w:bCs/>
          <w:sz w:val="24"/>
          <w:szCs w:val="24"/>
        </w:rPr>
        <w:t xml:space="preserve">. Submitted times MUST </w:t>
      </w:r>
      <w:r w:rsidR="0051450B" w:rsidRPr="00686A5F">
        <w:rPr>
          <w:b/>
          <w:bCs/>
          <w:sz w:val="24"/>
          <w:szCs w:val="24"/>
        </w:rPr>
        <w:t xml:space="preserve">be personal </w:t>
      </w:r>
      <w:r w:rsidR="00CB1F7A" w:rsidRPr="00686A5F">
        <w:rPr>
          <w:b/>
          <w:bCs/>
          <w:sz w:val="24"/>
          <w:szCs w:val="24"/>
        </w:rPr>
        <w:t xml:space="preserve">best times </w:t>
      </w:r>
      <w:r w:rsidR="00B203BA" w:rsidRPr="00686A5F">
        <w:rPr>
          <w:b/>
          <w:bCs/>
          <w:sz w:val="24"/>
          <w:szCs w:val="24"/>
        </w:rPr>
        <w:t xml:space="preserve">(achieved in a </w:t>
      </w:r>
      <w:r w:rsidR="00686A5F" w:rsidRPr="00686A5F">
        <w:rPr>
          <w:b/>
          <w:bCs/>
          <w:sz w:val="24"/>
          <w:szCs w:val="24"/>
        </w:rPr>
        <w:t>25-metre</w:t>
      </w:r>
      <w:r w:rsidR="00B203BA" w:rsidRPr="00686A5F">
        <w:rPr>
          <w:b/>
          <w:bCs/>
          <w:sz w:val="24"/>
          <w:szCs w:val="24"/>
        </w:rPr>
        <w:t xml:space="preserve"> pool or converted accordingly</w:t>
      </w:r>
      <w:r w:rsidR="00F577B0" w:rsidRPr="00686A5F">
        <w:rPr>
          <w:b/>
          <w:bCs/>
          <w:sz w:val="24"/>
          <w:szCs w:val="24"/>
        </w:rPr>
        <w:t>) and MUST be no</w:t>
      </w:r>
      <w:r w:rsidR="00655046" w:rsidRPr="00686A5F">
        <w:rPr>
          <w:b/>
          <w:bCs/>
          <w:sz w:val="24"/>
          <w:szCs w:val="24"/>
        </w:rPr>
        <w:t xml:space="preserve"> faster t</w:t>
      </w:r>
      <w:r w:rsidR="00F577B0" w:rsidRPr="00686A5F">
        <w:rPr>
          <w:b/>
          <w:bCs/>
          <w:sz w:val="24"/>
          <w:szCs w:val="24"/>
        </w:rPr>
        <w:t>han the UPPER</w:t>
      </w:r>
      <w:r w:rsidR="00741612" w:rsidRPr="00686A5F">
        <w:rPr>
          <w:b/>
          <w:bCs/>
          <w:sz w:val="24"/>
          <w:szCs w:val="24"/>
        </w:rPr>
        <w:t xml:space="preserve"> qualifying times.</w:t>
      </w:r>
      <w:r w:rsidR="00741612">
        <w:rPr>
          <w:sz w:val="24"/>
          <w:szCs w:val="24"/>
        </w:rPr>
        <w:t xml:space="preserve"> Special attention is drawn to this condition of entry</w:t>
      </w:r>
      <w:r w:rsidR="00CD6178">
        <w:rPr>
          <w:sz w:val="24"/>
          <w:szCs w:val="24"/>
        </w:rPr>
        <w:t>.</w:t>
      </w:r>
      <w:r w:rsidR="005A7A4B">
        <w:rPr>
          <w:sz w:val="24"/>
          <w:szCs w:val="24"/>
        </w:rPr>
        <w:t xml:space="preserve"> </w:t>
      </w:r>
      <w:r w:rsidR="00CD6178">
        <w:rPr>
          <w:sz w:val="24"/>
          <w:szCs w:val="24"/>
        </w:rPr>
        <w:t>T</w:t>
      </w:r>
      <w:r w:rsidR="005A7A4B">
        <w:rPr>
          <w:sz w:val="24"/>
          <w:szCs w:val="24"/>
        </w:rPr>
        <w:t xml:space="preserve">he </w:t>
      </w:r>
      <w:r w:rsidR="00C45628">
        <w:rPr>
          <w:sz w:val="24"/>
          <w:szCs w:val="24"/>
        </w:rPr>
        <w:t>promotor</w:t>
      </w:r>
      <w:r w:rsidR="005A7A4B">
        <w:rPr>
          <w:sz w:val="24"/>
          <w:szCs w:val="24"/>
        </w:rPr>
        <w:t xml:space="preserve"> reserve</w:t>
      </w:r>
      <w:r w:rsidR="00700BA2">
        <w:rPr>
          <w:sz w:val="24"/>
          <w:szCs w:val="24"/>
        </w:rPr>
        <w:t>s</w:t>
      </w:r>
      <w:r w:rsidR="005A7A4B">
        <w:rPr>
          <w:sz w:val="24"/>
          <w:szCs w:val="24"/>
        </w:rPr>
        <w:t xml:space="preserve"> the right to </w:t>
      </w:r>
      <w:r w:rsidR="00700BA2">
        <w:rPr>
          <w:sz w:val="24"/>
          <w:szCs w:val="24"/>
        </w:rPr>
        <w:t>initiate</w:t>
      </w:r>
      <w:r w:rsidR="003B35B6">
        <w:rPr>
          <w:sz w:val="24"/>
          <w:szCs w:val="24"/>
        </w:rPr>
        <w:t xml:space="preserve"> </w:t>
      </w:r>
      <w:r w:rsidR="00D2643C">
        <w:rPr>
          <w:sz w:val="24"/>
          <w:szCs w:val="24"/>
        </w:rPr>
        <w:t xml:space="preserve">disciplinary proceedings against any </w:t>
      </w:r>
      <w:r w:rsidR="002269A8">
        <w:rPr>
          <w:sz w:val="24"/>
          <w:szCs w:val="24"/>
        </w:rPr>
        <w:t>Swimmer or Club Official</w:t>
      </w:r>
      <w:r w:rsidR="003B35B6">
        <w:rPr>
          <w:sz w:val="24"/>
          <w:szCs w:val="24"/>
        </w:rPr>
        <w:t xml:space="preserve">, in accordance </w:t>
      </w:r>
      <w:r w:rsidR="000140E4">
        <w:rPr>
          <w:sz w:val="24"/>
          <w:szCs w:val="24"/>
        </w:rPr>
        <w:t>with Swim England Judicial Regulations</w:t>
      </w:r>
      <w:r w:rsidR="002269A8">
        <w:rPr>
          <w:sz w:val="24"/>
          <w:szCs w:val="24"/>
        </w:rPr>
        <w:t xml:space="preserve"> who is found to have submitted times </w:t>
      </w:r>
      <w:r w:rsidR="008E3D83">
        <w:rPr>
          <w:sz w:val="24"/>
          <w:szCs w:val="24"/>
        </w:rPr>
        <w:t>slower than a previous best in order to gain entry</w:t>
      </w:r>
      <w:r w:rsidR="003F0B26">
        <w:rPr>
          <w:sz w:val="24"/>
          <w:szCs w:val="24"/>
        </w:rPr>
        <w:t xml:space="preserve">. Electronic entries will only be accepted between </w:t>
      </w:r>
      <w:r w:rsidR="00625EA8">
        <w:rPr>
          <w:sz w:val="24"/>
          <w:szCs w:val="24"/>
        </w:rPr>
        <w:t>1</w:t>
      </w:r>
      <w:r w:rsidR="00625EA8" w:rsidRPr="00625EA8">
        <w:rPr>
          <w:sz w:val="24"/>
          <w:szCs w:val="24"/>
          <w:vertAlign w:val="superscript"/>
        </w:rPr>
        <w:t>st</w:t>
      </w:r>
      <w:r w:rsidR="00625EA8">
        <w:rPr>
          <w:sz w:val="24"/>
          <w:szCs w:val="24"/>
        </w:rPr>
        <w:t xml:space="preserve"> August and </w:t>
      </w:r>
      <w:r w:rsidR="00B37710">
        <w:rPr>
          <w:sz w:val="24"/>
          <w:szCs w:val="24"/>
        </w:rPr>
        <w:t>7</w:t>
      </w:r>
      <w:r w:rsidR="00B37710" w:rsidRPr="00B37710">
        <w:rPr>
          <w:sz w:val="24"/>
          <w:szCs w:val="24"/>
          <w:vertAlign w:val="superscript"/>
        </w:rPr>
        <w:t>th</w:t>
      </w:r>
      <w:r w:rsidR="00B37710">
        <w:rPr>
          <w:sz w:val="24"/>
          <w:szCs w:val="24"/>
        </w:rPr>
        <w:t xml:space="preserve"> September 2024</w:t>
      </w:r>
      <w:r w:rsidR="004952AF">
        <w:rPr>
          <w:sz w:val="24"/>
          <w:szCs w:val="24"/>
        </w:rPr>
        <w:t>.</w:t>
      </w:r>
      <w:r w:rsidR="00FE257C">
        <w:rPr>
          <w:sz w:val="24"/>
          <w:szCs w:val="24"/>
        </w:rPr>
        <w:t xml:space="preserve"> Incorrect entries will not be accepted</w:t>
      </w:r>
      <w:r w:rsidR="00753FA6">
        <w:rPr>
          <w:sz w:val="24"/>
          <w:szCs w:val="24"/>
        </w:rPr>
        <w:t xml:space="preserve">. </w:t>
      </w:r>
    </w:p>
    <w:p w14:paraId="20277B41" w14:textId="247FCDB6" w:rsidR="00F042F8" w:rsidRDefault="00023B5E" w:rsidP="00273F0B">
      <w:pPr>
        <w:pStyle w:val="ListParagraph"/>
        <w:numPr>
          <w:ilvl w:val="0"/>
          <w:numId w:val="2"/>
        </w:numPr>
        <w:rPr>
          <w:sz w:val="24"/>
          <w:szCs w:val="24"/>
        </w:rPr>
      </w:pPr>
      <w:r w:rsidRPr="00023B5E">
        <w:rPr>
          <w:rFonts w:eastAsia="Calibri" w:cstheme="minorHAnsi"/>
          <w:sz w:val="24"/>
          <w:szCs w:val="24"/>
        </w:rPr>
        <w:t>Entries are accepted on the understanding that the competitor accepts the Promoter’s Conditions.  If the events are oversubscribed, the Promoter reserves the right to return entries. No poolside entries will be permitted.</w:t>
      </w:r>
      <w:r w:rsidR="005500F8">
        <w:rPr>
          <w:sz w:val="24"/>
          <w:szCs w:val="24"/>
        </w:rPr>
        <w:t xml:space="preserve"> </w:t>
      </w:r>
    </w:p>
    <w:p w14:paraId="2216B847" w14:textId="3DE9BDF7" w:rsidR="005C01A8" w:rsidRPr="00EA4579" w:rsidRDefault="005C01A8" w:rsidP="00EA4579">
      <w:pPr>
        <w:pStyle w:val="ListParagraph"/>
        <w:numPr>
          <w:ilvl w:val="0"/>
          <w:numId w:val="2"/>
        </w:numPr>
        <w:spacing w:before="120" w:after="0" w:line="240" w:lineRule="auto"/>
        <w:rPr>
          <w:rFonts w:eastAsia="Calibri" w:cstheme="minorHAnsi"/>
          <w:sz w:val="24"/>
          <w:szCs w:val="24"/>
        </w:rPr>
      </w:pPr>
      <w:r w:rsidRPr="00EA4579">
        <w:rPr>
          <w:sz w:val="24"/>
          <w:szCs w:val="24"/>
        </w:rPr>
        <w:t xml:space="preserve">No refunds will be made to competitors who withdraw </w:t>
      </w:r>
      <w:r w:rsidR="001D6469" w:rsidRPr="00EA4579">
        <w:rPr>
          <w:sz w:val="24"/>
          <w:szCs w:val="24"/>
        </w:rPr>
        <w:t xml:space="preserve">after advice of </w:t>
      </w:r>
      <w:r w:rsidR="00D464E0" w:rsidRPr="00EA4579">
        <w:rPr>
          <w:sz w:val="24"/>
          <w:szCs w:val="24"/>
        </w:rPr>
        <w:t>acceptance</w:t>
      </w:r>
      <w:r w:rsidR="00EA4579" w:rsidRPr="00EA4579">
        <w:rPr>
          <w:rFonts w:eastAsia="Calibri" w:cstheme="minorHAnsi"/>
          <w:sz w:val="24"/>
          <w:szCs w:val="24"/>
        </w:rPr>
        <w:t xml:space="preserve">, unless for medical reasons on production of a </w:t>
      </w:r>
      <w:r w:rsidR="00116FA5" w:rsidRPr="00EA4579">
        <w:rPr>
          <w:rFonts w:eastAsia="Calibri" w:cstheme="minorHAnsi"/>
          <w:sz w:val="24"/>
          <w:szCs w:val="24"/>
        </w:rPr>
        <w:t>doctor’s</w:t>
      </w:r>
      <w:r w:rsidR="00EA4579" w:rsidRPr="00EA4579">
        <w:rPr>
          <w:rFonts w:eastAsia="Calibri" w:cstheme="minorHAnsi"/>
          <w:sz w:val="24"/>
          <w:szCs w:val="24"/>
        </w:rPr>
        <w:t xml:space="preserve"> note. Competitors selected to represent their Nation, Region, County or Pathway development for attendance during the meet can apply for refunds.</w:t>
      </w:r>
    </w:p>
    <w:p w14:paraId="37C5F7A7" w14:textId="60D0CE34" w:rsidR="00E93D16" w:rsidRPr="000C030B" w:rsidRDefault="00E93D16" w:rsidP="00273F0B">
      <w:pPr>
        <w:pStyle w:val="ListParagraph"/>
        <w:numPr>
          <w:ilvl w:val="0"/>
          <w:numId w:val="2"/>
        </w:numPr>
        <w:rPr>
          <w:b/>
          <w:bCs/>
          <w:sz w:val="24"/>
          <w:szCs w:val="24"/>
        </w:rPr>
      </w:pPr>
      <w:r w:rsidRPr="000C030B">
        <w:rPr>
          <w:b/>
          <w:bCs/>
          <w:sz w:val="24"/>
          <w:szCs w:val="24"/>
        </w:rPr>
        <w:t xml:space="preserve">Withdrawals must be made before </w:t>
      </w:r>
      <w:r w:rsidR="0042528C">
        <w:rPr>
          <w:b/>
          <w:bCs/>
          <w:sz w:val="24"/>
          <w:szCs w:val="24"/>
        </w:rPr>
        <w:t>7</w:t>
      </w:r>
      <w:r w:rsidR="00E26950">
        <w:rPr>
          <w:b/>
          <w:bCs/>
          <w:sz w:val="24"/>
          <w:szCs w:val="24"/>
        </w:rPr>
        <w:t xml:space="preserve">pm </w:t>
      </w:r>
      <w:r w:rsidR="00DD7754">
        <w:rPr>
          <w:b/>
          <w:bCs/>
          <w:sz w:val="24"/>
          <w:szCs w:val="24"/>
        </w:rPr>
        <w:t>on 26</w:t>
      </w:r>
      <w:r w:rsidR="00DD7754" w:rsidRPr="00DD7754">
        <w:rPr>
          <w:b/>
          <w:bCs/>
          <w:sz w:val="24"/>
          <w:szCs w:val="24"/>
          <w:vertAlign w:val="superscript"/>
        </w:rPr>
        <w:t>th</w:t>
      </w:r>
      <w:r w:rsidR="00DD7754">
        <w:rPr>
          <w:b/>
          <w:bCs/>
          <w:sz w:val="24"/>
          <w:szCs w:val="24"/>
        </w:rPr>
        <w:t xml:space="preserve"> September</w:t>
      </w:r>
      <w:r w:rsidR="00273174">
        <w:rPr>
          <w:b/>
          <w:bCs/>
          <w:sz w:val="24"/>
          <w:szCs w:val="24"/>
        </w:rPr>
        <w:t xml:space="preserve"> </w:t>
      </w:r>
      <w:r w:rsidRPr="000C030B">
        <w:rPr>
          <w:b/>
          <w:bCs/>
          <w:sz w:val="24"/>
          <w:szCs w:val="24"/>
        </w:rPr>
        <w:t>202</w:t>
      </w:r>
      <w:r w:rsidR="00B37710">
        <w:rPr>
          <w:b/>
          <w:bCs/>
          <w:sz w:val="24"/>
          <w:szCs w:val="24"/>
        </w:rPr>
        <w:t>4</w:t>
      </w:r>
    </w:p>
    <w:p w14:paraId="6CDE1488" w14:textId="2BC68D88" w:rsidR="001D6469" w:rsidRDefault="001D6469" w:rsidP="00273F0B">
      <w:pPr>
        <w:pStyle w:val="ListParagraph"/>
        <w:numPr>
          <w:ilvl w:val="0"/>
          <w:numId w:val="2"/>
        </w:numPr>
        <w:rPr>
          <w:sz w:val="24"/>
          <w:szCs w:val="24"/>
        </w:rPr>
      </w:pPr>
      <w:r>
        <w:rPr>
          <w:sz w:val="24"/>
          <w:szCs w:val="24"/>
        </w:rPr>
        <w:lastRenderedPageBreak/>
        <w:t>County Coaches passes will be used</w:t>
      </w:r>
      <w:r w:rsidR="00412D0C">
        <w:rPr>
          <w:sz w:val="24"/>
          <w:szCs w:val="24"/>
        </w:rPr>
        <w:t xml:space="preserve">. These can be purchased prior to the Gala </w:t>
      </w:r>
      <w:r w:rsidR="00561286">
        <w:rPr>
          <w:sz w:val="24"/>
          <w:szCs w:val="24"/>
        </w:rPr>
        <w:t xml:space="preserve">from the Promotor if clubs have not previously purchased </w:t>
      </w:r>
      <w:r w:rsidR="00D464E0">
        <w:rPr>
          <w:sz w:val="24"/>
          <w:szCs w:val="24"/>
        </w:rPr>
        <w:t>them.</w:t>
      </w:r>
      <w:r w:rsidR="00561286">
        <w:rPr>
          <w:sz w:val="24"/>
          <w:szCs w:val="24"/>
        </w:rPr>
        <w:t xml:space="preserve"> </w:t>
      </w:r>
    </w:p>
    <w:p w14:paraId="6583445E" w14:textId="4AACB0FA" w:rsidR="00B43687" w:rsidRDefault="00B43687" w:rsidP="00273F0B">
      <w:pPr>
        <w:pStyle w:val="ListParagraph"/>
        <w:numPr>
          <w:ilvl w:val="0"/>
          <w:numId w:val="2"/>
        </w:numPr>
        <w:rPr>
          <w:sz w:val="24"/>
          <w:szCs w:val="24"/>
        </w:rPr>
      </w:pPr>
      <w:r>
        <w:rPr>
          <w:sz w:val="24"/>
          <w:szCs w:val="24"/>
        </w:rPr>
        <w:t>All swimmers</w:t>
      </w:r>
      <w:r w:rsidR="001020D4">
        <w:rPr>
          <w:sz w:val="24"/>
          <w:szCs w:val="24"/>
        </w:rPr>
        <w:t xml:space="preserve"> </w:t>
      </w:r>
      <w:r w:rsidR="00C261E4">
        <w:rPr>
          <w:sz w:val="24"/>
          <w:szCs w:val="24"/>
        </w:rPr>
        <w:t xml:space="preserve">must be under the supervision </w:t>
      </w:r>
      <w:r w:rsidR="00072D3B">
        <w:rPr>
          <w:sz w:val="24"/>
          <w:szCs w:val="24"/>
        </w:rPr>
        <w:t xml:space="preserve">of the Club Coach </w:t>
      </w:r>
      <w:r w:rsidR="00D464E0">
        <w:rPr>
          <w:sz w:val="24"/>
          <w:szCs w:val="24"/>
        </w:rPr>
        <w:t>(or</w:t>
      </w:r>
      <w:r w:rsidR="00072D3B">
        <w:rPr>
          <w:sz w:val="24"/>
          <w:szCs w:val="24"/>
        </w:rPr>
        <w:t xml:space="preserve"> a designated </w:t>
      </w:r>
      <w:r w:rsidR="005867AC">
        <w:rPr>
          <w:sz w:val="24"/>
          <w:szCs w:val="24"/>
        </w:rPr>
        <w:t>Club Official) in possession of a poolside pass, at all times</w:t>
      </w:r>
      <w:r w:rsidR="00A41839">
        <w:rPr>
          <w:sz w:val="24"/>
          <w:szCs w:val="24"/>
        </w:rPr>
        <w:t xml:space="preserve">, during warm up, in competition </w:t>
      </w:r>
      <w:r w:rsidR="00A13DA2">
        <w:rPr>
          <w:sz w:val="24"/>
          <w:szCs w:val="24"/>
        </w:rPr>
        <w:t>and while in the vicinity of the pool.</w:t>
      </w:r>
    </w:p>
    <w:p w14:paraId="336866B7" w14:textId="7FBA4461" w:rsidR="00824529" w:rsidRDefault="00824529" w:rsidP="00273F0B">
      <w:pPr>
        <w:pStyle w:val="ListParagraph"/>
        <w:numPr>
          <w:ilvl w:val="0"/>
          <w:numId w:val="2"/>
        </w:numPr>
        <w:rPr>
          <w:sz w:val="24"/>
          <w:szCs w:val="24"/>
        </w:rPr>
      </w:pPr>
      <w:r>
        <w:rPr>
          <w:sz w:val="24"/>
          <w:szCs w:val="24"/>
        </w:rPr>
        <w:t>All those responsible for the supervision of a club’s swimmers should be:</w:t>
      </w:r>
    </w:p>
    <w:p w14:paraId="13696F7E" w14:textId="7AA50C23" w:rsidR="00824529" w:rsidRDefault="00824529" w:rsidP="00824529">
      <w:pPr>
        <w:pStyle w:val="ListParagraph"/>
        <w:numPr>
          <w:ilvl w:val="0"/>
          <w:numId w:val="7"/>
        </w:numPr>
        <w:rPr>
          <w:sz w:val="24"/>
          <w:szCs w:val="24"/>
        </w:rPr>
      </w:pPr>
      <w:r>
        <w:rPr>
          <w:sz w:val="24"/>
          <w:szCs w:val="24"/>
        </w:rPr>
        <w:t>Club members &amp; Swim England Members (Cat3)</w:t>
      </w:r>
    </w:p>
    <w:p w14:paraId="403A7253" w14:textId="5A46B945" w:rsidR="00824529" w:rsidRDefault="00824529" w:rsidP="00824529">
      <w:pPr>
        <w:pStyle w:val="ListParagraph"/>
        <w:numPr>
          <w:ilvl w:val="0"/>
          <w:numId w:val="7"/>
        </w:numPr>
        <w:rPr>
          <w:sz w:val="24"/>
          <w:szCs w:val="24"/>
        </w:rPr>
      </w:pPr>
      <w:r>
        <w:rPr>
          <w:sz w:val="24"/>
          <w:szCs w:val="24"/>
        </w:rPr>
        <w:t>Have a current (club specific) DBS check</w:t>
      </w:r>
    </w:p>
    <w:p w14:paraId="02DB26D4" w14:textId="4225DD0F" w:rsidR="00824529" w:rsidRDefault="00824529" w:rsidP="00824529">
      <w:pPr>
        <w:pStyle w:val="ListParagraph"/>
        <w:numPr>
          <w:ilvl w:val="0"/>
          <w:numId w:val="7"/>
        </w:numPr>
        <w:rPr>
          <w:sz w:val="24"/>
          <w:szCs w:val="24"/>
        </w:rPr>
      </w:pPr>
      <w:r>
        <w:rPr>
          <w:sz w:val="24"/>
          <w:szCs w:val="24"/>
        </w:rPr>
        <w:t>Have attended a safeguarding Children workshop (recommended).  This information must be provided by the club &amp; is required to issue poolside passes.  When coaches/supervisors need a break (for refreshment etc), they should ensure that one of the other DBS checked personnel is left to supervise swimmers in their absence, or that swimmers are supervised by their parents.</w:t>
      </w:r>
    </w:p>
    <w:p w14:paraId="64219E65" w14:textId="24826770" w:rsidR="006532E9" w:rsidRDefault="00D35113" w:rsidP="00273F0B">
      <w:pPr>
        <w:pStyle w:val="ListParagraph"/>
        <w:numPr>
          <w:ilvl w:val="0"/>
          <w:numId w:val="2"/>
        </w:numPr>
        <w:rPr>
          <w:sz w:val="24"/>
          <w:szCs w:val="24"/>
        </w:rPr>
      </w:pPr>
      <w:r>
        <w:rPr>
          <w:sz w:val="24"/>
          <w:szCs w:val="24"/>
        </w:rPr>
        <w:t>Events</w:t>
      </w:r>
      <w:r w:rsidR="006532E9">
        <w:rPr>
          <w:sz w:val="24"/>
          <w:szCs w:val="24"/>
        </w:rPr>
        <w:t xml:space="preserve"> will </w:t>
      </w:r>
      <w:r>
        <w:rPr>
          <w:sz w:val="24"/>
          <w:szCs w:val="24"/>
        </w:rPr>
        <w:t>be</w:t>
      </w:r>
      <w:r w:rsidR="006532E9">
        <w:rPr>
          <w:sz w:val="24"/>
          <w:szCs w:val="24"/>
        </w:rPr>
        <w:t xml:space="preserve"> over the top starts where possible.</w:t>
      </w:r>
    </w:p>
    <w:p w14:paraId="0CC5606F" w14:textId="1149C245" w:rsidR="006532E9" w:rsidRDefault="00BA646F" w:rsidP="00273F0B">
      <w:pPr>
        <w:pStyle w:val="ListParagraph"/>
        <w:numPr>
          <w:ilvl w:val="0"/>
          <w:numId w:val="2"/>
        </w:numPr>
        <w:rPr>
          <w:sz w:val="24"/>
          <w:szCs w:val="24"/>
        </w:rPr>
      </w:pPr>
      <w:r>
        <w:rPr>
          <w:sz w:val="24"/>
          <w:szCs w:val="24"/>
        </w:rPr>
        <w:t>The order of events may be changed at the discretion of the referee</w:t>
      </w:r>
      <w:r w:rsidR="004F6B29">
        <w:rPr>
          <w:sz w:val="24"/>
          <w:szCs w:val="24"/>
        </w:rPr>
        <w:t>.</w:t>
      </w:r>
    </w:p>
    <w:p w14:paraId="55AE8810" w14:textId="0259F966" w:rsidR="004F6B29" w:rsidRDefault="004F6B29" w:rsidP="00273F0B">
      <w:pPr>
        <w:pStyle w:val="ListParagraph"/>
        <w:numPr>
          <w:ilvl w:val="0"/>
          <w:numId w:val="2"/>
        </w:numPr>
        <w:rPr>
          <w:sz w:val="24"/>
          <w:szCs w:val="24"/>
        </w:rPr>
      </w:pPr>
      <w:r>
        <w:rPr>
          <w:sz w:val="24"/>
          <w:szCs w:val="24"/>
        </w:rPr>
        <w:t>Entries will be seeded into heats from submitted times, with the slowest heat first</w:t>
      </w:r>
      <w:r w:rsidR="00B0501A">
        <w:rPr>
          <w:sz w:val="24"/>
          <w:szCs w:val="24"/>
        </w:rPr>
        <w:t>.</w:t>
      </w:r>
      <w:r w:rsidR="00273174">
        <w:rPr>
          <w:sz w:val="24"/>
          <w:szCs w:val="24"/>
        </w:rPr>
        <w:t xml:space="preserve"> All heats will be spearheaded.</w:t>
      </w:r>
    </w:p>
    <w:p w14:paraId="62DFCA66" w14:textId="77777777" w:rsidR="00273174" w:rsidRDefault="00B0501A" w:rsidP="00500D59">
      <w:pPr>
        <w:pStyle w:val="ListParagraph"/>
        <w:numPr>
          <w:ilvl w:val="0"/>
          <w:numId w:val="2"/>
        </w:numPr>
        <w:spacing w:after="0"/>
        <w:rPr>
          <w:sz w:val="24"/>
          <w:szCs w:val="24"/>
        </w:rPr>
      </w:pPr>
      <w:r>
        <w:rPr>
          <w:sz w:val="24"/>
          <w:szCs w:val="24"/>
        </w:rPr>
        <w:t>All event</w:t>
      </w:r>
      <w:r w:rsidR="00D35113">
        <w:rPr>
          <w:sz w:val="24"/>
          <w:szCs w:val="24"/>
        </w:rPr>
        <w:t>s</w:t>
      </w:r>
      <w:r>
        <w:rPr>
          <w:sz w:val="24"/>
          <w:szCs w:val="24"/>
        </w:rPr>
        <w:t xml:space="preserve"> will be heat declared winners</w:t>
      </w:r>
      <w:r w:rsidR="004067CB">
        <w:rPr>
          <w:sz w:val="24"/>
          <w:szCs w:val="24"/>
        </w:rPr>
        <w:t>. Awards will be given for the top 3 places in each age group</w:t>
      </w:r>
      <w:r w:rsidR="00194D62">
        <w:rPr>
          <w:sz w:val="24"/>
          <w:szCs w:val="24"/>
        </w:rPr>
        <w:t>. T</w:t>
      </w:r>
      <w:r w:rsidR="00D464E0">
        <w:rPr>
          <w:sz w:val="24"/>
          <w:szCs w:val="24"/>
        </w:rPr>
        <w:t>h</w:t>
      </w:r>
      <w:r w:rsidR="00194D62">
        <w:rPr>
          <w:sz w:val="24"/>
          <w:szCs w:val="24"/>
        </w:rPr>
        <w:t>e groups are 9, 10, 11, 12, 13</w:t>
      </w:r>
      <w:r w:rsidR="00D35113">
        <w:rPr>
          <w:sz w:val="24"/>
          <w:szCs w:val="24"/>
        </w:rPr>
        <w:t>.</w:t>
      </w:r>
    </w:p>
    <w:p w14:paraId="7B770E9D" w14:textId="16BDC4C0" w:rsidR="0070320F" w:rsidRPr="0070320F" w:rsidRDefault="0070320F" w:rsidP="0070320F">
      <w:pPr>
        <w:spacing w:before="120" w:after="0" w:line="240" w:lineRule="auto"/>
        <w:ind w:left="720"/>
        <w:rPr>
          <w:rFonts w:eastAsia="Calibri" w:cstheme="minorHAnsi"/>
          <w:sz w:val="24"/>
          <w:szCs w:val="24"/>
        </w:rPr>
      </w:pPr>
      <w:r w:rsidRPr="0070320F">
        <w:rPr>
          <w:rFonts w:eastAsia="Calibri" w:cstheme="minorHAnsi"/>
          <w:sz w:val="24"/>
          <w:szCs w:val="24"/>
        </w:rPr>
        <w:t>Automatic recorded times are not final, until results have been verified by the referee and posted as confirmed results.</w:t>
      </w:r>
    </w:p>
    <w:p w14:paraId="7367B6AD" w14:textId="0C3423A6" w:rsidR="00EE346C" w:rsidRPr="00EE346C" w:rsidRDefault="00EA4579" w:rsidP="00EE346C">
      <w:pPr>
        <w:pStyle w:val="ListParagraph"/>
        <w:rPr>
          <w:rFonts w:eastAsia="Calibri" w:cstheme="minorHAnsi"/>
          <w:sz w:val="24"/>
          <w:szCs w:val="24"/>
        </w:rPr>
      </w:pPr>
      <w:r w:rsidRPr="00EA4579">
        <w:rPr>
          <w:rFonts w:eastAsia="Calibri" w:cstheme="minorHAnsi"/>
          <w:sz w:val="24"/>
          <w:szCs w:val="24"/>
        </w:rPr>
        <w:t>Medals are to be collected from the Medal table when announced.</w:t>
      </w:r>
    </w:p>
    <w:p w14:paraId="0588441A" w14:textId="79541DF6" w:rsidR="00BE08B6" w:rsidRPr="00D35113" w:rsidRDefault="00BE08B6" w:rsidP="00D35113">
      <w:pPr>
        <w:pStyle w:val="ListParagraph"/>
        <w:numPr>
          <w:ilvl w:val="0"/>
          <w:numId w:val="2"/>
        </w:numPr>
        <w:rPr>
          <w:sz w:val="24"/>
          <w:szCs w:val="24"/>
        </w:rPr>
      </w:pPr>
      <w:r w:rsidRPr="00D35113">
        <w:rPr>
          <w:sz w:val="24"/>
          <w:szCs w:val="24"/>
        </w:rPr>
        <w:t xml:space="preserve">The event is run </w:t>
      </w:r>
      <w:r w:rsidR="00D464E0" w:rsidRPr="00D35113">
        <w:rPr>
          <w:sz w:val="24"/>
          <w:szCs w:val="24"/>
        </w:rPr>
        <w:t>under</w:t>
      </w:r>
      <w:r w:rsidR="00A27259" w:rsidRPr="00D35113">
        <w:rPr>
          <w:sz w:val="24"/>
          <w:szCs w:val="24"/>
        </w:rPr>
        <w:t xml:space="preserve"> Swim England Laws and </w:t>
      </w:r>
      <w:r w:rsidR="00D35113">
        <w:rPr>
          <w:sz w:val="24"/>
          <w:szCs w:val="24"/>
        </w:rPr>
        <w:t>T</w:t>
      </w:r>
      <w:r w:rsidR="00A27259" w:rsidRPr="00D35113">
        <w:rPr>
          <w:sz w:val="24"/>
          <w:szCs w:val="24"/>
        </w:rPr>
        <w:t>echnical Rules</w:t>
      </w:r>
      <w:r w:rsidR="00D35113">
        <w:rPr>
          <w:sz w:val="24"/>
          <w:szCs w:val="24"/>
        </w:rPr>
        <w:t>,</w:t>
      </w:r>
      <w:r w:rsidR="00A27259" w:rsidRPr="00D35113">
        <w:rPr>
          <w:sz w:val="24"/>
          <w:szCs w:val="24"/>
        </w:rPr>
        <w:t xml:space="preserve"> and Swim England’s</w:t>
      </w:r>
      <w:r w:rsidR="008450B4" w:rsidRPr="00D35113">
        <w:rPr>
          <w:sz w:val="24"/>
          <w:szCs w:val="24"/>
        </w:rPr>
        <w:t xml:space="preserve"> Laws on Open Competitions shall cover any laws not covered by the promotor’s conditions.</w:t>
      </w:r>
    </w:p>
    <w:p w14:paraId="01B40BD1" w14:textId="0672A747" w:rsidR="008450B4" w:rsidRDefault="00176EC5" w:rsidP="00500D59">
      <w:pPr>
        <w:pStyle w:val="ListParagraph"/>
        <w:numPr>
          <w:ilvl w:val="0"/>
          <w:numId w:val="2"/>
        </w:numPr>
        <w:spacing w:after="0"/>
        <w:rPr>
          <w:sz w:val="24"/>
          <w:szCs w:val="24"/>
        </w:rPr>
      </w:pPr>
      <w:r w:rsidRPr="007012F5">
        <w:rPr>
          <w:sz w:val="24"/>
          <w:szCs w:val="24"/>
        </w:rPr>
        <w:t xml:space="preserve">Spectator seating </w:t>
      </w:r>
      <w:r w:rsidR="00D464E0" w:rsidRPr="007012F5">
        <w:rPr>
          <w:sz w:val="24"/>
          <w:szCs w:val="24"/>
        </w:rPr>
        <w:t>(under</w:t>
      </w:r>
      <w:r w:rsidRPr="007012F5">
        <w:rPr>
          <w:sz w:val="24"/>
          <w:szCs w:val="24"/>
        </w:rPr>
        <w:t xml:space="preserve"> normal </w:t>
      </w:r>
      <w:r w:rsidR="00D464E0" w:rsidRPr="007012F5">
        <w:rPr>
          <w:sz w:val="24"/>
          <w:szCs w:val="24"/>
        </w:rPr>
        <w:t>conditions)</w:t>
      </w:r>
      <w:r w:rsidRPr="007012F5">
        <w:rPr>
          <w:sz w:val="24"/>
          <w:szCs w:val="24"/>
        </w:rPr>
        <w:t xml:space="preserve"> </w:t>
      </w:r>
      <w:r w:rsidR="008531A3" w:rsidRPr="007012F5">
        <w:rPr>
          <w:sz w:val="24"/>
          <w:szCs w:val="24"/>
        </w:rPr>
        <w:t>may be limited, clubs will be notified if restrictions will be in place</w:t>
      </w:r>
      <w:r w:rsidR="001F3B75" w:rsidRPr="007012F5">
        <w:rPr>
          <w:sz w:val="24"/>
          <w:szCs w:val="24"/>
        </w:rPr>
        <w:t>. Once full no extra spectators will be allowed in</w:t>
      </w:r>
      <w:r w:rsidR="00EE346C">
        <w:rPr>
          <w:sz w:val="24"/>
          <w:szCs w:val="24"/>
        </w:rPr>
        <w:t xml:space="preserve">. </w:t>
      </w:r>
    </w:p>
    <w:p w14:paraId="3D88F3E3" w14:textId="4FF87D6D" w:rsidR="00EE346C" w:rsidRPr="00EE346C" w:rsidRDefault="00EE346C" w:rsidP="00EE346C">
      <w:pPr>
        <w:pStyle w:val="ListParagraph"/>
        <w:numPr>
          <w:ilvl w:val="0"/>
          <w:numId w:val="2"/>
        </w:numPr>
        <w:spacing w:after="0"/>
        <w:rPr>
          <w:sz w:val="24"/>
          <w:szCs w:val="24"/>
        </w:rPr>
      </w:pPr>
      <w:r>
        <w:rPr>
          <w:sz w:val="24"/>
          <w:szCs w:val="24"/>
        </w:rPr>
        <w:t>In case of fire or other emergency: Central Baths procedure will be announced at the beginning of each session &amp; we request that all supervising adults, poolside or in the spectator gallery, pay careful attention to the location of their nearest fire exit &amp; the procedure to follow to ensure the safe evacuation of everyone in case of emergency.</w:t>
      </w:r>
    </w:p>
    <w:p w14:paraId="44ED3464" w14:textId="77777777" w:rsidR="003A6A42" w:rsidRDefault="001020D4" w:rsidP="00500D59">
      <w:pPr>
        <w:pStyle w:val="ListParagraph"/>
        <w:numPr>
          <w:ilvl w:val="0"/>
          <w:numId w:val="2"/>
        </w:numPr>
        <w:spacing w:after="0"/>
        <w:rPr>
          <w:sz w:val="24"/>
          <w:szCs w:val="24"/>
        </w:rPr>
      </w:pPr>
      <w:r>
        <w:rPr>
          <w:sz w:val="24"/>
          <w:szCs w:val="24"/>
        </w:rPr>
        <w:t>NO PHOTOGRAPHY</w:t>
      </w:r>
      <w:r w:rsidR="003770CC">
        <w:rPr>
          <w:sz w:val="24"/>
          <w:szCs w:val="24"/>
        </w:rPr>
        <w:t xml:space="preserve">/VIDEO WILL BE PERMITTED other than by </w:t>
      </w:r>
      <w:r w:rsidR="00955053">
        <w:rPr>
          <w:sz w:val="24"/>
          <w:szCs w:val="24"/>
        </w:rPr>
        <w:t>any</w:t>
      </w:r>
      <w:r w:rsidR="003770CC">
        <w:rPr>
          <w:sz w:val="24"/>
          <w:szCs w:val="24"/>
        </w:rPr>
        <w:t xml:space="preserve"> appointed sports photographers for the event.  This event by its very nature, is in the public arena &amp; when entering for the event the participant &amp; their parents acknowledge this fact, which may result in recording &amp; publication of their image.</w:t>
      </w:r>
    </w:p>
    <w:p w14:paraId="2C60684A" w14:textId="77777777" w:rsidR="003A6A42" w:rsidRDefault="003A6A42" w:rsidP="00500D59">
      <w:pPr>
        <w:pStyle w:val="ListParagraph"/>
        <w:numPr>
          <w:ilvl w:val="0"/>
          <w:numId w:val="2"/>
        </w:numPr>
        <w:spacing w:after="0"/>
        <w:rPr>
          <w:sz w:val="24"/>
          <w:szCs w:val="24"/>
        </w:rPr>
      </w:pPr>
      <w:r>
        <w:rPr>
          <w:sz w:val="24"/>
          <w:szCs w:val="24"/>
        </w:rPr>
        <w:t xml:space="preserve">OFFICIALS </w:t>
      </w:r>
    </w:p>
    <w:p w14:paraId="0BDF882E" w14:textId="12209E3A" w:rsidR="003A6A42" w:rsidRDefault="003A6A42" w:rsidP="003A6A42">
      <w:pPr>
        <w:pStyle w:val="ListParagraph"/>
        <w:spacing w:after="0"/>
        <w:rPr>
          <w:sz w:val="24"/>
          <w:szCs w:val="24"/>
        </w:rPr>
      </w:pPr>
      <w:r>
        <w:rPr>
          <w:sz w:val="24"/>
          <w:szCs w:val="24"/>
        </w:rPr>
        <w:t xml:space="preserve">We </w:t>
      </w:r>
      <w:r w:rsidR="0019726C">
        <w:rPr>
          <w:sz w:val="24"/>
          <w:szCs w:val="24"/>
        </w:rPr>
        <w:t>would be very grateful if clubs can support this meet by sending officials to help cover the licensing requirements.  Officials who officiate at any of the sessions will be entitled to mileage expenses at a rate of 45p per mile if they do not have a swimmer attending the meet.  The claim is allowable from their home address to the Pool Venue and return, regardless of the number of sessions attended in that day.  Officials should request an expenses application form from the lead referee which should be completed and returned to that referee during the duration of the meet.</w:t>
      </w:r>
    </w:p>
    <w:p w14:paraId="503AD774" w14:textId="7FB5F7F2" w:rsidR="0019726C" w:rsidRDefault="0019726C" w:rsidP="003A6A42">
      <w:pPr>
        <w:pStyle w:val="ListParagraph"/>
        <w:spacing w:after="0"/>
        <w:rPr>
          <w:sz w:val="24"/>
          <w:szCs w:val="24"/>
        </w:rPr>
      </w:pPr>
      <w:r>
        <w:rPr>
          <w:sz w:val="24"/>
          <w:szCs w:val="24"/>
        </w:rPr>
        <w:t>Officials are requested to wear white t-shirts &amp; black trousers/skirts, no short</w:t>
      </w:r>
      <w:r w:rsidR="00824529">
        <w:rPr>
          <w:sz w:val="24"/>
          <w:szCs w:val="24"/>
        </w:rPr>
        <w:t>s please.  Break(s) will be inserted into the programme &amp; will be used as may be required &amp;/or comfort officials may be utilised.</w:t>
      </w:r>
    </w:p>
    <w:p w14:paraId="26540073" w14:textId="79BCECEE" w:rsidR="003A6A42" w:rsidRPr="003A6A42" w:rsidRDefault="003A6A42" w:rsidP="003A6A42">
      <w:pPr>
        <w:pStyle w:val="ListParagraph"/>
        <w:numPr>
          <w:ilvl w:val="0"/>
          <w:numId w:val="2"/>
        </w:numPr>
        <w:spacing w:after="0"/>
        <w:rPr>
          <w:sz w:val="24"/>
          <w:szCs w:val="24"/>
        </w:rPr>
      </w:pPr>
      <w:r>
        <w:rPr>
          <w:sz w:val="24"/>
          <w:szCs w:val="24"/>
        </w:rPr>
        <w:t xml:space="preserve">Lead Referee: </w:t>
      </w:r>
      <w:r w:rsidRPr="003A6A42">
        <w:rPr>
          <w:b/>
          <w:bCs/>
          <w:sz w:val="24"/>
          <w:szCs w:val="24"/>
        </w:rPr>
        <w:t>Sue Beatrup</w:t>
      </w:r>
    </w:p>
    <w:p w14:paraId="5F81C84C" w14:textId="79929F6D" w:rsidR="002F14B5" w:rsidRPr="00DA60C9" w:rsidRDefault="003A6A42" w:rsidP="00DA60C9">
      <w:pPr>
        <w:pStyle w:val="ListParagraph"/>
        <w:numPr>
          <w:ilvl w:val="0"/>
          <w:numId w:val="2"/>
        </w:numPr>
        <w:spacing w:after="0"/>
        <w:rPr>
          <w:sz w:val="24"/>
          <w:szCs w:val="24"/>
        </w:rPr>
      </w:pPr>
      <w:r>
        <w:rPr>
          <w:sz w:val="24"/>
          <w:szCs w:val="24"/>
        </w:rPr>
        <w:t xml:space="preserve">Lead Starter: </w:t>
      </w:r>
      <w:r w:rsidRPr="003A6A42">
        <w:rPr>
          <w:b/>
          <w:bCs/>
          <w:sz w:val="24"/>
          <w:szCs w:val="24"/>
        </w:rPr>
        <w:t>Hayley West</w:t>
      </w:r>
    </w:p>
    <w:p w14:paraId="40881140" w14:textId="6E8E34C0" w:rsidR="007012F5" w:rsidRDefault="007012F5" w:rsidP="007012F5">
      <w:pPr>
        <w:numPr>
          <w:ilvl w:val="0"/>
          <w:numId w:val="2"/>
        </w:numPr>
        <w:spacing w:before="120" w:after="0" w:line="240" w:lineRule="auto"/>
        <w:rPr>
          <w:rFonts w:eastAsia="Calibri" w:cstheme="minorHAnsi"/>
          <w:sz w:val="24"/>
          <w:szCs w:val="24"/>
        </w:rPr>
      </w:pPr>
      <w:r w:rsidRPr="007012F5">
        <w:rPr>
          <w:rFonts w:eastAsia="Calibri" w:cstheme="minorHAnsi"/>
          <w:sz w:val="24"/>
          <w:szCs w:val="24"/>
        </w:rPr>
        <w:t xml:space="preserve">Any complaints should made in the first instance to the Promoter </w:t>
      </w:r>
      <w:r>
        <w:rPr>
          <w:rFonts w:eastAsia="Calibri" w:cstheme="minorHAnsi"/>
          <w:sz w:val="24"/>
          <w:szCs w:val="24"/>
        </w:rPr>
        <w:t>by email</w:t>
      </w:r>
      <w:r w:rsidRPr="007012F5">
        <w:rPr>
          <w:rFonts w:eastAsia="Calibri" w:cstheme="minorHAnsi"/>
          <w:sz w:val="24"/>
          <w:szCs w:val="24"/>
        </w:rPr>
        <w:t xml:space="preserve"> </w:t>
      </w:r>
      <w:r>
        <w:rPr>
          <w:rFonts w:eastAsia="Calibri" w:cstheme="minorHAnsi"/>
          <w:sz w:val="24"/>
          <w:szCs w:val="24"/>
        </w:rPr>
        <w:t xml:space="preserve">using the </w:t>
      </w:r>
      <w:r w:rsidR="00116FA5">
        <w:rPr>
          <w:rFonts w:eastAsia="Calibri" w:cstheme="minorHAnsi"/>
          <w:sz w:val="24"/>
          <w:szCs w:val="24"/>
        </w:rPr>
        <w:t>address: -</w:t>
      </w:r>
    </w:p>
    <w:p w14:paraId="65781419" w14:textId="27DE185C" w:rsidR="007012F5" w:rsidRDefault="007012F5" w:rsidP="007012F5">
      <w:pPr>
        <w:spacing w:before="120" w:after="0" w:line="240" w:lineRule="auto"/>
        <w:ind w:left="2880"/>
        <w:rPr>
          <w:rFonts w:eastAsia="Calibri" w:cstheme="minorHAnsi"/>
          <w:sz w:val="24"/>
          <w:szCs w:val="24"/>
        </w:rPr>
      </w:pPr>
      <w:r w:rsidRPr="007012F5">
        <w:rPr>
          <w:rFonts w:eastAsia="Calibri" w:cstheme="minorHAnsi"/>
          <w:sz w:val="24"/>
          <w:szCs w:val="24"/>
        </w:rPr>
        <w:t>swimsecretary@swimworcestercounty.org</w:t>
      </w:r>
    </w:p>
    <w:p w14:paraId="452B499B" w14:textId="77777777" w:rsidR="007012F5" w:rsidRDefault="007012F5" w:rsidP="007012F5">
      <w:pPr>
        <w:ind w:left="324"/>
        <w:rPr>
          <w:sz w:val="24"/>
          <w:szCs w:val="24"/>
        </w:rPr>
      </w:pPr>
    </w:p>
    <w:p w14:paraId="6C3D3D41" w14:textId="4DCD8998" w:rsidR="00CA00FD" w:rsidRDefault="00CA00FD" w:rsidP="00CA00FD">
      <w:pPr>
        <w:jc w:val="center"/>
        <w:rPr>
          <w:rFonts w:ascii="Tahoma" w:hAnsi="Tahoma" w:cs="Tahoma"/>
          <w:b/>
          <w:bCs/>
          <w:sz w:val="36"/>
          <w:u w:val="single"/>
        </w:rPr>
      </w:pPr>
      <w:r>
        <w:rPr>
          <w:rFonts w:ascii="Tahoma" w:hAnsi="Tahoma" w:cs="Tahoma"/>
          <w:b/>
          <w:bCs/>
          <w:noProof/>
          <w:sz w:val="36"/>
          <w:u w:val="single"/>
          <w:lang w:eastAsia="en-GB"/>
        </w:rPr>
        <w:lastRenderedPageBreak/>
        <w:drawing>
          <wp:anchor distT="0" distB="0" distL="114300" distR="114300" simplePos="0" relativeHeight="251659264" behindDoc="1" locked="0" layoutInCell="1" allowOverlap="1" wp14:anchorId="756E51C6" wp14:editId="244413BD">
            <wp:simplePos x="0" y="0"/>
            <wp:positionH relativeFrom="column">
              <wp:posOffset>-114300</wp:posOffset>
            </wp:positionH>
            <wp:positionV relativeFrom="paragraph">
              <wp:posOffset>146685</wp:posOffset>
            </wp:positionV>
            <wp:extent cx="1190625" cy="762000"/>
            <wp:effectExtent l="0" t="0" r="9525" b="0"/>
            <wp:wrapThrough wrapText="bothSides">
              <wp:wrapPolygon edited="0">
                <wp:start x="0" y="0"/>
                <wp:lineTo x="0" y="21060"/>
                <wp:lineTo x="21427" y="21060"/>
                <wp:lineTo x="21427" y="0"/>
                <wp:lineTo x="0" y="0"/>
              </wp:wrapPolygon>
            </wp:wrapThrough>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D5">
        <w:rPr>
          <w:rFonts w:ascii="Tahoma" w:hAnsi="Tahoma" w:cs="Tahoma"/>
          <w:b/>
          <w:bCs/>
          <w:noProof/>
          <w:sz w:val="36"/>
          <w:u w:val="single"/>
        </w:rPr>
        <w:t>W</w:t>
      </w:r>
      <w:r>
        <w:rPr>
          <w:rFonts w:ascii="Tahoma" w:hAnsi="Tahoma" w:cs="Tahoma"/>
          <w:b/>
          <w:bCs/>
          <w:noProof/>
          <w:sz w:val="36"/>
          <w:u w:val="single"/>
        </w:rPr>
        <w:t xml:space="preserve">orcester County Swimming </w:t>
      </w:r>
      <w:r>
        <w:rPr>
          <w:rFonts w:ascii="Tahoma" w:hAnsi="Tahoma" w:cs="Tahoma"/>
          <w:b/>
          <w:bCs/>
          <w:sz w:val="36"/>
          <w:szCs w:val="32"/>
          <w:u w:val="single"/>
        </w:rPr>
        <w:t>Association</w:t>
      </w:r>
    </w:p>
    <w:p w14:paraId="0463C481" w14:textId="51C1939E" w:rsidR="00CA00FD" w:rsidRPr="002E0466" w:rsidRDefault="00CA00FD" w:rsidP="00CA00FD">
      <w:pPr>
        <w:pStyle w:val="Heading1"/>
        <w:jc w:val="center"/>
        <w:rPr>
          <w:sz w:val="28"/>
          <w:szCs w:val="28"/>
        </w:rPr>
      </w:pPr>
      <w:r w:rsidRPr="002E0466">
        <w:rPr>
          <w:sz w:val="28"/>
          <w:szCs w:val="28"/>
        </w:rPr>
        <w:t>Development Meet 202</w:t>
      </w:r>
      <w:r w:rsidR="00DA60C9">
        <w:rPr>
          <w:sz w:val="28"/>
          <w:szCs w:val="28"/>
        </w:rPr>
        <w:t>4</w:t>
      </w:r>
    </w:p>
    <w:p w14:paraId="02762CE8" w14:textId="77777777" w:rsidR="00CA00FD" w:rsidRDefault="00CA00FD" w:rsidP="00CA00FD">
      <w:pPr>
        <w:spacing w:after="120"/>
        <w:jc w:val="both"/>
        <w:rPr>
          <w:rFonts w:cs="Arial"/>
          <w:i/>
          <w:sz w:val="20"/>
        </w:rPr>
      </w:pPr>
    </w:p>
    <w:p w14:paraId="0AA581EC" w14:textId="77777777" w:rsidR="00CA00FD" w:rsidRDefault="00CA00FD" w:rsidP="00CA00FD">
      <w:pPr>
        <w:spacing w:after="120"/>
        <w:jc w:val="both"/>
        <w:rPr>
          <w:rFonts w:cs="Arial"/>
          <w:i/>
          <w:sz w:val="20"/>
        </w:rPr>
      </w:pPr>
      <w:r>
        <w:rPr>
          <w:rFonts w:cs="Arial"/>
          <w:i/>
          <w:sz w:val="20"/>
        </w:rPr>
        <w:t>Please ensure this form is completely and correctly submitted otherwise it will be rejected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980"/>
        <w:gridCol w:w="1301"/>
        <w:gridCol w:w="581"/>
        <w:gridCol w:w="469"/>
        <w:gridCol w:w="592"/>
        <w:gridCol w:w="562"/>
        <w:gridCol w:w="900"/>
        <w:gridCol w:w="3060"/>
      </w:tblGrid>
      <w:tr w:rsidR="00CA00FD" w14:paraId="41876107" w14:textId="77777777" w:rsidTr="002902C9">
        <w:trPr>
          <w:trHeight w:val="423"/>
        </w:trPr>
        <w:tc>
          <w:tcPr>
            <w:tcW w:w="1563" w:type="dxa"/>
            <w:shd w:val="clear" w:color="auto" w:fill="C0C0C0"/>
            <w:vAlign w:val="center"/>
          </w:tcPr>
          <w:p w14:paraId="0A75F2B6" w14:textId="77777777" w:rsidR="00CA00FD" w:rsidRDefault="00CA00FD" w:rsidP="002902C9">
            <w:pPr>
              <w:rPr>
                <w:b/>
              </w:rPr>
            </w:pPr>
            <w:r>
              <w:rPr>
                <w:b/>
              </w:rPr>
              <w:t>Club</w:t>
            </w:r>
          </w:p>
        </w:tc>
        <w:tc>
          <w:tcPr>
            <w:tcW w:w="8445" w:type="dxa"/>
            <w:gridSpan w:val="8"/>
            <w:vAlign w:val="center"/>
          </w:tcPr>
          <w:p w14:paraId="69ECEE85" w14:textId="77777777" w:rsidR="00CA00FD" w:rsidRDefault="00CA00FD" w:rsidP="002902C9">
            <w:pPr>
              <w:rPr>
                <w:b/>
              </w:rPr>
            </w:pPr>
          </w:p>
        </w:tc>
      </w:tr>
      <w:tr w:rsidR="00CA00FD" w14:paraId="7DD41FD1" w14:textId="77777777" w:rsidTr="002902C9">
        <w:trPr>
          <w:trHeight w:val="529"/>
        </w:trPr>
        <w:tc>
          <w:tcPr>
            <w:tcW w:w="1563" w:type="dxa"/>
            <w:tcBorders>
              <w:bottom w:val="single" w:sz="4" w:space="0" w:color="auto"/>
            </w:tcBorders>
            <w:shd w:val="clear" w:color="auto" w:fill="C0C0C0"/>
            <w:vAlign w:val="center"/>
          </w:tcPr>
          <w:p w14:paraId="01A20E08" w14:textId="4B9EF4C1" w:rsidR="00CA00FD" w:rsidRDefault="00DA60C9" w:rsidP="002902C9">
            <w:pPr>
              <w:rPr>
                <w:b/>
              </w:rPr>
            </w:pPr>
            <w:r>
              <w:rPr>
                <w:b/>
              </w:rPr>
              <w:t>Open</w:t>
            </w:r>
            <w:r w:rsidR="00A94FAD">
              <w:rPr>
                <w:b/>
              </w:rPr>
              <w:t>/Male</w:t>
            </w:r>
          </w:p>
        </w:tc>
        <w:tc>
          <w:tcPr>
            <w:tcW w:w="980" w:type="dxa"/>
            <w:tcBorders>
              <w:bottom w:val="single" w:sz="4" w:space="0" w:color="auto"/>
            </w:tcBorders>
            <w:vAlign w:val="center"/>
          </w:tcPr>
          <w:p w14:paraId="4100FD22" w14:textId="77777777" w:rsidR="00CA00FD" w:rsidRDefault="00CA00FD" w:rsidP="002902C9">
            <w:pPr>
              <w:rPr>
                <w:b/>
              </w:rPr>
            </w:pPr>
          </w:p>
        </w:tc>
        <w:tc>
          <w:tcPr>
            <w:tcW w:w="1301" w:type="dxa"/>
            <w:tcBorders>
              <w:bottom w:val="single" w:sz="4" w:space="0" w:color="auto"/>
            </w:tcBorders>
            <w:shd w:val="clear" w:color="auto" w:fill="C0C0C0"/>
            <w:vAlign w:val="center"/>
          </w:tcPr>
          <w:p w14:paraId="5DFBCBFB" w14:textId="77777777" w:rsidR="00CA00FD" w:rsidRDefault="00CA00FD" w:rsidP="002902C9">
            <w:pPr>
              <w:rPr>
                <w:b/>
              </w:rPr>
            </w:pPr>
            <w:r>
              <w:rPr>
                <w:b/>
              </w:rPr>
              <w:t>Female</w:t>
            </w:r>
          </w:p>
        </w:tc>
        <w:tc>
          <w:tcPr>
            <w:tcW w:w="1050" w:type="dxa"/>
            <w:gridSpan w:val="2"/>
            <w:tcBorders>
              <w:bottom w:val="single" w:sz="4" w:space="0" w:color="auto"/>
            </w:tcBorders>
            <w:vAlign w:val="center"/>
          </w:tcPr>
          <w:p w14:paraId="1FCD3E31" w14:textId="77777777" w:rsidR="00CA00FD" w:rsidRDefault="00CA00FD" w:rsidP="002902C9">
            <w:pPr>
              <w:rPr>
                <w:b/>
              </w:rPr>
            </w:pPr>
          </w:p>
        </w:tc>
        <w:tc>
          <w:tcPr>
            <w:tcW w:w="1154" w:type="dxa"/>
            <w:gridSpan w:val="2"/>
            <w:tcBorders>
              <w:bottom w:val="single" w:sz="4" w:space="0" w:color="auto"/>
            </w:tcBorders>
            <w:shd w:val="clear" w:color="auto" w:fill="C0C0C0"/>
            <w:vAlign w:val="center"/>
          </w:tcPr>
          <w:p w14:paraId="1FD7A7C2" w14:textId="1E045F27" w:rsidR="00CA00FD" w:rsidRDefault="00DA60C9" w:rsidP="002902C9">
            <w:pPr>
              <w:rPr>
                <w:b/>
              </w:rPr>
            </w:pPr>
            <w:r>
              <w:rPr>
                <w:b/>
              </w:rPr>
              <w:t xml:space="preserve">SE </w:t>
            </w:r>
            <w:r w:rsidR="00CA00FD">
              <w:rPr>
                <w:b/>
              </w:rPr>
              <w:t>Number</w:t>
            </w:r>
          </w:p>
        </w:tc>
        <w:tc>
          <w:tcPr>
            <w:tcW w:w="3960" w:type="dxa"/>
            <w:gridSpan w:val="2"/>
            <w:tcBorders>
              <w:bottom w:val="single" w:sz="4" w:space="0" w:color="auto"/>
            </w:tcBorders>
            <w:vAlign w:val="center"/>
          </w:tcPr>
          <w:p w14:paraId="2F4B7BAB" w14:textId="77777777" w:rsidR="00CA00FD" w:rsidRDefault="00CA00FD" w:rsidP="002902C9">
            <w:pPr>
              <w:rPr>
                <w:b/>
              </w:rPr>
            </w:pPr>
          </w:p>
        </w:tc>
      </w:tr>
      <w:tr w:rsidR="00CA00FD" w14:paraId="13A1DD5D" w14:textId="77777777" w:rsidTr="002902C9">
        <w:trPr>
          <w:trHeight w:val="75"/>
        </w:trPr>
        <w:tc>
          <w:tcPr>
            <w:tcW w:w="10008" w:type="dxa"/>
            <w:gridSpan w:val="9"/>
            <w:tcBorders>
              <w:top w:val="single" w:sz="4" w:space="0" w:color="auto"/>
              <w:left w:val="nil"/>
              <w:bottom w:val="single" w:sz="4" w:space="0" w:color="auto"/>
              <w:right w:val="nil"/>
            </w:tcBorders>
            <w:vAlign w:val="center"/>
          </w:tcPr>
          <w:p w14:paraId="4DD586D1" w14:textId="77777777" w:rsidR="00CA00FD" w:rsidRDefault="00CA00FD" w:rsidP="002902C9">
            <w:pPr>
              <w:rPr>
                <w:b/>
                <w:sz w:val="16"/>
                <w:szCs w:val="16"/>
              </w:rPr>
            </w:pPr>
          </w:p>
        </w:tc>
      </w:tr>
      <w:tr w:rsidR="00CA00FD" w14:paraId="40830B0B" w14:textId="77777777" w:rsidTr="002902C9">
        <w:trPr>
          <w:trHeight w:val="575"/>
        </w:trPr>
        <w:tc>
          <w:tcPr>
            <w:tcW w:w="1563" w:type="dxa"/>
            <w:tcBorders>
              <w:top w:val="single" w:sz="4" w:space="0" w:color="auto"/>
            </w:tcBorders>
            <w:shd w:val="clear" w:color="auto" w:fill="C0C0C0"/>
            <w:vAlign w:val="center"/>
          </w:tcPr>
          <w:p w14:paraId="43B5FFAB" w14:textId="77777777" w:rsidR="00CA00FD" w:rsidRDefault="00CA00FD" w:rsidP="002902C9">
            <w:pPr>
              <w:rPr>
                <w:b/>
              </w:rPr>
            </w:pPr>
            <w:r>
              <w:rPr>
                <w:b/>
              </w:rPr>
              <w:t>Surname</w:t>
            </w:r>
          </w:p>
        </w:tc>
        <w:tc>
          <w:tcPr>
            <w:tcW w:w="2862" w:type="dxa"/>
            <w:gridSpan w:val="3"/>
            <w:tcBorders>
              <w:top w:val="single" w:sz="4" w:space="0" w:color="auto"/>
            </w:tcBorders>
            <w:vAlign w:val="center"/>
          </w:tcPr>
          <w:p w14:paraId="381E1684" w14:textId="77777777" w:rsidR="00CA00FD" w:rsidRDefault="00CA00FD" w:rsidP="002902C9">
            <w:pPr>
              <w:rPr>
                <w:b/>
              </w:rPr>
            </w:pPr>
          </w:p>
        </w:tc>
        <w:tc>
          <w:tcPr>
            <w:tcW w:w="1623" w:type="dxa"/>
            <w:gridSpan w:val="3"/>
            <w:tcBorders>
              <w:top w:val="single" w:sz="4" w:space="0" w:color="auto"/>
            </w:tcBorders>
            <w:shd w:val="clear" w:color="auto" w:fill="C0C0C0"/>
            <w:vAlign w:val="center"/>
          </w:tcPr>
          <w:p w14:paraId="7552A628" w14:textId="77777777" w:rsidR="00CA00FD" w:rsidRDefault="00CA00FD" w:rsidP="002902C9">
            <w:pPr>
              <w:rPr>
                <w:b/>
              </w:rPr>
            </w:pPr>
            <w:r>
              <w:rPr>
                <w:b/>
              </w:rPr>
              <w:t>Forenames</w:t>
            </w:r>
          </w:p>
        </w:tc>
        <w:tc>
          <w:tcPr>
            <w:tcW w:w="3960" w:type="dxa"/>
            <w:gridSpan w:val="2"/>
            <w:tcBorders>
              <w:top w:val="single" w:sz="4" w:space="0" w:color="auto"/>
            </w:tcBorders>
            <w:vAlign w:val="center"/>
          </w:tcPr>
          <w:p w14:paraId="7EBD556C" w14:textId="77777777" w:rsidR="00CA00FD" w:rsidRDefault="00CA00FD" w:rsidP="002902C9">
            <w:pPr>
              <w:rPr>
                <w:b/>
              </w:rPr>
            </w:pPr>
          </w:p>
        </w:tc>
      </w:tr>
      <w:tr w:rsidR="00CA00FD" w14:paraId="4AB3E93B" w14:textId="77777777" w:rsidTr="002902C9">
        <w:trPr>
          <w:trHeight w:val="907"/>
        </w:trPr>
        <w:tc>
          <w:tcPr>
            <w:tcW w:w="1563" w:type="dxa"/>
            <w:shd w:val="clear" w:color="auto" w:fill="C0C0C0"/>
            <w:vAlign w:val="center"/>
          </w:tcPr>
          <w:p w14:paraId="7E4B73BE" w14:textId="77777777" w:rsidR="00CA00FD" w:rsidRDefault="00CA00FD" w:rsidP="002902C9">
            <w:pPr>
              <w:rPr>
                <w:b/>
              </w:rPr>
            </w:pPr>
            <w:r>
              <w:rPr>
                <w:b/>
              </w:rPr>
              <w:t>Address</w:t>
            </w:r>
          </w:p>
        </w:tc>
        <w:tc>
          <w:tcPr>
            <w:tcW w:w="8445" w:type="dxa"/>
            <w:gridSpan w:val="8"/>
            <w:vAlign w:val="center"/>
          </w:tcPr>
          <w:p w14:paraId="2FA43C8E" w14:textId="5844F535" w:rsidR="00CA00FD" w:rsidRDefault="00CA00FD" w:rsidP="002902C9">
            <w:pPr>
              <w:rPr>
                <w:b/>
              </w:rPr>
            </w:pPr>
          </w:p>
        </w:tc>
      </w:tr>
      <w:tr w:rsidR="00CA00FD" w14:paraId="4D4B75FD" w14:textId="77777777" w:rsidTr="002902C9">
        <w:trPr>
          <w:trHeight w:val="487"/>
        </w:trPr>
        <w:tc>
          <w:tcPr>
            <w:tcW w:w="1563" w:type="dxa"/>
            <w:shd w:val="clear" w:color="auto" w:fill="C0C0C0"/>
            <w:vAlign w:val="center"/>
          </w:tcPr>
          <w:p w14:paraId="73074782" w14:textId="77777777" w:rsidR="00CA00FD" w:rsidRDefault="00CA00FD" w:rsidP="002902C9">
            <w:pPr>
              <w:rPr>
                <w:b/>
              </w:rPr>
            </w:pPr>
            <w:r>
              <w:rPr>
                <w:b/>
              </w:rPr>
              <w:t>POSTCODE</w:t>
            </w:r>
          </w:p>
        </w:tc>
        <w:tc>
          <w:tcPr>
            <w:tcW w:w="3923" w:type="dxa"/>
            <w:gridSpan w:val="5"/>
            <w:vAlign w:val="center"/>
          </w:tcPr>
          <w:p w14:paraId="794F4693" w14:textId="77777777" w:rsidR="00CA00FD" w:rsidRDefault="00CA00FD" w:rsidP="002902C9">
            <w:pPr>
              <w:rPr>
                <w:b/>
              </w:rPr>
            </w:pPr>
          </w:p>
        </w:tc>
        <w:tc>
          <w:tcPr>
            <w:tcW w:w="1462" w:type="dxa"/>
            <w:gridSpan w:val="2"/>
            <w:shd w:val="clear" w:color="auto" w:fill="C0C0C0"/>
            <w:vAlign w:val="center"/>
          </w:tcPr>
          <w:p w14:paraId="71537B72" w14:textId="77777777" w:rsidR="00CA00FD" w:rsidRDefault="00CA00FD" w:rsidP="002902C9">
            <w:pPr>
              <w:rPr>
                <w:b/>
              </w:rPr>
            </w:pPr>
            <w:r>
              <w:rPr>
                <w:b/>
              </w:rPr>
              <w:t>DOB</w:t>
            </w:r>
          </w:p>
        </w:tc>
        <w:tc>
          <w:tcPr>
            <w:tcW w:w="3060" w:type="dxa"/>
            <w:vAlign w:val="center"/>
          </w:tcPr>
          <w:p w14:paraId="2AB3C2F8" w14:textId="77777777" w:rsidR="00CA00FD" w:rsidRDefault="00CA00FD" w:rsidP="002902C9">
            <w:pPr>
              <w:rPr>
                <w:b/>
              </w:rPr>
            </w:pPr>
          </w:p>
        </w:tc>
      </w:tr>
    </w:tbl>
    <w:p w14:paraId="62FA5934" w14:textId="77777777" w:rsidR="00CA00FD" w:rsidRDefault="00CA00FD" w:rsidP="00CA00FD">
      <w:pPr>
        <w:rPr>
          <w:b/>
          <w:sz w:val="16"/>
          <w:szCs w:val="16"/>
        </w:r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884"/>
        <w:gridCol w:w="2160"/>
        <w:gridCol w:w="3580"/>
      </w:tblGrid>
      <w:tr w:rsidR="00CA00FD" w14:paraId="79681AB4" w14:textId="77777777" w:rsidTr="002902C9">
        <w:trPr>
          <w:gridAfter w:val="2"/>
          <w:wAfter w:w="5740" w:type="dxa"/>
          <w:trHeight w:val="360"/>
        </w:trPr>
        <w:tc>
          <w:tcPr>
            <w:tcW w:w="2364" w:type="dxa"/>
            <w:shd w:val="clear" w:color="auto" w:fill="C0C0C0"/>
            <w:vAlign w:val="center"/>
          </w:tcPr>
          <w:p w14:paraId="393D081E" w14:textId="77777777" w:rsidR="00CA00FD" w:rsidRDefault="00CA00FD" w:rsidP="002902C9">
            <w:pPr>
              <w:rPr>
                <w:b/>
                <w:sz w:val="20"/>
                <w:szCs w:val="20"/>
              </w:rPr>
            </w:pPr>
            <w:r>
              <w:rPr>
                <w:b/>
                <w:sz w:val="20"/>
                <w:szCs w:val="20"/>
              </w:rPr>
              <w:t>Event</w:t>
            </w:r>
          </w:p>
        </w:tc>
        <w:tc>
          <w:tcPr>
            <w:tcW w:w="1884" w:type="dxa"/>
            <w:shd w:val="clear" w:color="auto" w:fill="C0C0C0"/>
            <w:vAlign w:val="center"/>
          </w:tcPr>
          <w:p w14:paraId="756D33C6" w14:textId="77777777" w:rsidR="00CA00FD" w:rsidRDefault="00CA00FD" w:rsidP="002902C9">
            <w:pPr>
              <w:rPr>
                <w:b/>
                <w:sz w:val="20"/>
                <w:szCs w:val="20"/>
              </w:rPr>
            </w:pPr>
            <w:r>
              <w:rPr>
                <w:b/>
                <w:sz w:val="20"/>
                <w:szCs w:val="20"/>
              </w:rPr>
              <w:t>Time Achieved</w:t>
            </w:r>
          </w:p>
        </w:tc>
      </w:tr>
      <w:tr w:rsidR="00CA00FD" w14:paraId="1549F2ED" w14:textId="77777777" w:rsidTr="002902C9">
        <w:trPr>
          <w:gridAfter w:val="2"/>
          <w:wAfter w:w="5740" w:type="dxa"/>
          <w:trHeight w:val="513"/>
        </w:trPr>
        <w:tc>
          <w:tcPr>
            <w:tcW w:w="2364" w:type="dxa"/>
            <w:vAlign w:val="center"/>
          </w:tcPr>
          <w:p w14:paraId="29D55B43" w14:textId="77777777" w:rsidR="00CA00FD" w:rsidRDefault="00CA00FD" w:rsidP="002902C9">
            <w:pPr>
              <w:rPr>
                <w:sz w:val="20"/>
                <w:szCs w:val="20"/>
              </w:rPr>
            </w:pPr>
            <w:r>
              <w:rPr>
                <w:sz w:val="20"/>
                <w:szCs w:val="20"/>
              </w:rPr>
              <w:t>50m Freestyle</w:t>
            </w:r>
          </w:p>
        </w:tc>
        <w:tc>
          <w:tcPr>
            <w:tcW w:w="1884" w:type="dxa"/>
            <w:vAlign w:val="center"/>
          </w:tcPr>
          <w:p w14:paraId="791AD428" w14:textId="77777777" w:rsidR="00CA00FD" w:rsidRDefault="00CA00FD" w:rsidP="002902C9">
            <w:pPr>
              <w:rPr>
                <w:sz w:val="20"/>
                <w:szCs w:val="20"/>
              </w:rPr>
            </w:pPr>
          </w:p>
        </w:tc>
      </w:tr>
      <w:tr w:rsidR="00CA00FD" w14:paraId="6BD00E7C" w14:textId="77777777" w:rsidTr="002902C9">
        <w:trPr>
          <w:gridAfter w:val="2"/>
          <w:wAfter w:w="5740" w:type="dxa"/>
          <w:trHeight w:val="360"/>
        </w:trPr>
        <w:tc>
          <w:tcPr>
            <w:tcW w:w="2364" w:type="dxa"/>
            <w:vAlign w:val="center"/>
          </w:tcPr>
          <w:p w14:paraId="50F93341" w14:textId="77777777" w:rsidR="00CA00FD" w:rsidRDefault="00CA00FD" w:rsidP="002902C9">
            <w:pPr>
              <w:rPr>
                <w:sz w:val="20"/>
                <w:szCs w:val="20"/>
              </w:rPr>
            </w:pPr>
            <w:r>
              <w:rPr>
                <w:sz w:val="20"/>
                <w:szCs w:val="20"/>
              </w:rPr>
              <w:t>100m Freestyle</w:t>
            </w:r>
          </w:p>
        </w:tc>
        <w:tc>
          <w:tcPr>
            <w:tcW w:w="1884" w:type="dxa"/>
            <w:vAlign w:val="center"/>
          </w:tcPr>
          <w:p w14:paraId="0330378F" w14:textId="77777777" w:rsidR="00CA00FD" w:rsidRDefault="00CA00FD" w:rsidP="002902C9">
            <w:pPr>
              <w:rPr>
                <w:sz w:val="20"/>
                <w:szCs w:val="20"/>
              </w:rPr>
            </w:pPr>
          </w:p>
        </w:tc>
      </w:tr>
      <w:tr w:rsidR="00CA00FD" w14:paraId="2F4D042F" w14:textId="77777777" w:rsidTr="002902C9">
        <w:trPr>
          <w:gridAfter w:val="2"/>
          <w:wAfter w:w="5740" w:type="dxa"/>
          <w:trHeight w:val="360"/>
        </w:trPr>
        <w:tc>
          <w:tcPr>
            <w:tcW w:w="2364" w:type="dxa"/>
            <w:vAlign w:val="center"/>
          </w:tcPr>
          <w:p w14:paraId="27C8AB54" w14:textId="77777777" w:rsidR="00CA00FD" w:rsidRDefault="00CA00FD" w:rsidP="002902C9">
            <w:pPr>
              <w:rPr>
                <w:sz w:val="20"/>
                <w:szCs w:val="20"/>
              </w:rPr>
            </w:pPr>
            <w:r>
              <w:rPr>
                <w:sz w:val="20"/>
                <w:szCs w:val="20"/>
              </w:rPr>
              <w:t xml:space="preserve">50m Backstroke  </w:t>
            </w:r>
          </w:p>
        </w:tc>
        <w:tc>
          <w:tcPr>
            <w:tcW w:w="1884" w:type="dxa"/>
            <w:vAlign w:val="center"/>
          </w:tcPr>
          <w:p w14:paraId="58617EDF" w14:textId="77777777" w:rsidR="00CA00FD" w:rsidRDefault="00CA00FD" w:rsidP="002902C9">
            <w:pPr>
              <w:rPr>
                <w:sz w:val="20"/>
                <w:szCs w:val="20"/>
              </w:rPr>
            </w:pPr>
          </w:p>
        </w:tc>
      </w:tr>
      <w:tr w:rsidR="00CA00FD" w14:paraId="774EDFCF" w14:textId="77777777" w:rsidTr="002902C9">
        <w:trPr>
          <w:gridAfter w:val="2"/>
          <w:wAfter w:w="5740" w:type="dxa"/>
          <w:trHeight w:val="360"/>
        </w:trPr>
        <w:tc>
          <w:tcPr>
            <w:tcW w:w="2364" w:type="dxa"/>
            <w:vAlign w:val="center"/>
          </w:tcPr>
          <w:p w14:paraId="38A64A61" w14:textId="77777777" w:rsidR="00CA00FD" w:rsidRDefault="00CA00FD" w:rsidP="002902C9">
            <w:pPr>
              <w:rPr>
                <w:sz w:val="20"/>
                <w:szCs w:val="20"/>
              </w:rPr>
            </w:pPr>
            <w:r>
              <w:rPr>
                <w:sz w:val="20"/>
                <w:szCs w:val="20"/>
              </w:rPr>
              <w:t>100m Backstroke</w:t>
            </w:r>
          </w:p>
        </w:tc>
        <w:tc>
          <w:tcPr>
            <w:tcW w:w="1884" w:type="dxa"/>
            <w:vAlign w:val="center"/>
          </w:tcPr>
          <w:p w14:paraId="5E8033C4" w14:textId="77777777" w:rsidR="00CA00FD" w:rsidRDefault="00CA00FD" w:rsidP="002902C9">
            <w:pPr>
              <w:rPr>
                <w:sz w:val="20"/>
                <w:szCs w:val="20"/>
              </w:rPr>
            </w:pPr>
          </w:p>
        </w:tc>
      </w:tr>
      <w:tr w:rsidR="00CA00FD" w14:paraId="743B2987" w14:textId="77777777" w:rsidTr="002902C9">
        <w:trPr>
          <w:gridAfter w:val="2"/>
          <w:wAfter w:w="5740" w:type="dxa"/>
          <w:trHeight w:val="360"/>
        </w:trPr>
        <w:tc>
          <w:tcPr>
            <w:tcW w:w="2364" w:type="dxa"/>
            <w:vAlign w:val="center"/>
          </w:tcPr>
          <w:p w14:paraId="27ED00D6" w14:textId="77777777" w:rsidR="00CA00FD" w:rsidRDefault="00CA00FD" w:rsidP="002902C9">
            <w:pPr>
              <w:rPr>
                <w:sz w:val="20"/>
                <w:szCs w:val="20"/>
              </w:rPr>
            </w:pPr>
            <w:r>
              <w:rPr>
                <w:sz w:val="20"/>
                <w:szCs w:val="20"/>
              </w:rPr>
              <w:t>50m Breaststroke</w:t>
            </w:r>
          </w:p>
        </w:tc>
        <w:tc>
          <w:tcPr>
            <w:tcW w:w="1884" w:type="dxa"/>
            <w:vAlign w:val="center"/>
          </w:tcPr>
          <w:p w14:paraId="4A45D64D" w14:textId="77777777" w:rsidR="00CA00FD" w:rsidRDefault="00CA00FD" w:rsidP="002902C9">
            <w:pPr>
              <w:rPr>
                <w:sz w:val="20"/>
                <w:szCs w:val="20"/>
              </w:rPr>
            </w:pPr>
          </w:p>
        </w:tc>
      </w:tr>
      <w:tr w:rsidR="00CA00FD" w14:paraId="3FE6896B" w14:textId="77777777" w:rsidTr="002902C9">
        <w:trPr>
          <w:gridAfter w:val="2"/>
          <w:wAfter w:w="5740" w:type="dxa"/>
          <w:trHeight w:val="360"/>
        </w:trPr>
        <w:tc>
          <w:tcPr>
            <w:tcW w:w="2364" w:type="dxa"/>
            <w:vAlign w:val="center"/>
          </w:tcPr>
          <w:p w14:paraId="1CB50CEB" w14:textId="77777777" w:rsidR="00CA00FD" w:rsidRDefault="00CA00FD" w:rsidP="002902C9">
            <w:pPr>
              <w:rPr>
                <w:sz w:val="20"/>
                <w:szCs w:val="20"/>
              </w:rPr>
            </w:pPr>
            <w:r>
              <w:rPr>
                <w:sz w:val="20"/>
                <w:szCs w:val="20"/>
              </w:rPr>
              <w:t>100m Breaststroke</w:t>
            </w:r>
          </w:p>
        </w:tc>
        <w:tc>
          <w:tcPr>
            <w:tcW w:w="1884" w:type="dxa"/>
            <w:vAlign w:val="center"/>
          </w:tcPr>
          <w:p w14:paraId="68BD43FF" w14:textId="77777777" w:rsidR="00CA00FD" w:rsidRDefault="00CA00FD" w:rsidP="002902C9">
            <w:pPr>
              <w:rPr>
                <w:sz w:val="20"/>
                <w:szCs w:val="20"/>
              </w:rPr>
            </w:pPr>
          </w:p>
        </w:tc>
      </w:tr>
      <w:tr w:rsidR="00CA00FD" w14:paraId="6E1C7CD5" w14:textId="77777777" w:rsidTr="002902C9">
        <w:trPr>
          <w:gridAfter w:val="2"/>
          <w:wAfter w:w="5740" w:type="dxa"/>
          <w:trHeight w:val="360"/>
        </w:trPr>
        <w:tc>
          <w:tcPr>
            <w:tcW w:w="2364" w:type="dxa"/>
            <w:vAlign w:val="center"/>
          </w:tcPr>
          <w:p w14:paraId="0A32AA69" w14:textId="77777777" w:rsidR="00CA00FD" w:rsidRDefault="00CA00FD" w:rsidP="002902C9">
            <w:pPr>
              <w:rPr>
                <w:sz w:val="20"/>
                <w:szCs w:val="20"/>
              </w:rPr>
            </w:pPr>
            <w:r>
              <w:rPr>
                <w:sz w:val="20"/>
                <w:szCs w:val="20"/>
              </w:rPr>
              <w:t>50m Butterfly</w:t>
            </w:r>
          </w:p>
        </w:tc>
        <w:tc>
          <w:tcPr>
            <w:tcW w:w="1884" w:type="dxa"/>
            <w:vAlign w:val="center"/>
          </w:tcPr>
          <w:p w14:paraId="54C03E22" w14:textId="77777777" w:rsidR="00CA00FD" w:rsidRDefault="00CA00FD" w:rsidP="002902C9">
            <w:pPr>
              <w:rPr>
                <w:sz w:val="20"/>
                <w:szCs w:val="20"/>
              </w:rPr>
            </w:pPr>
          </w:p>
        </w:tc>
      </w:tr>
      <w:tr w:rsidR="00CA00FD" w14:paraId="63804920" w14:textId="77777777" w:rsidTr="002902C9">
        <w:trPr>
          <w:gridAfter w:val="2"/>
          <w:wAfter w:w="5740" w:type="dxa"/>
          <w:trHeight w:val="360"/>
        </w:trPr>
        <w:tc>
          <w:tcPr>
            <w:tcW w:w="2364" w:type="dxa"/>
            <w:vAlign w:val="center"/>
          </w:tcPr>
          <w:p w14:paraId="55EDF974" w14:textId="77777777" w:rsidR="00CA00FD" w:rsidRDefault="00CA00FD" w:rsidP="002902C9">
            <w:pPr>
              <w:rPr>
                <w:sz w:val="20"/>
                <w:szCs w:val="20"/>
              </w:rPr>
            </w:pPr>
            <w:r>
              <w:rPr>
                <w:sz w:val="20"/>
                <w:szCs w:val="20"/>
              </w:rPr>
              <w:t>100m Butterfly</w:t>
            </w:r>
          </w:p>
        </w:tc>
        <w:tc>
          <w:tcPr>
            <w:tcW w:w="1884" w:type="dxa"/>
            <w:vAlign w:val="center"/>
          </w:tcPr>
          <w:p w14:paraId="2587BD92" w14:textId="77777777" w:rsidR="00CA00FD" w:rsidRDefault="00CA00FD" w:rsidP="002902C9">
            <w:pPr>
              <w:rPr>
                <w:sz w:val="20"/>
                <w:szCs w:val="20"/>
              </w:rPr>
            </w:pPr>
          </w:p>
        </w:tc>
      </w:tr>
      <w:tr w:rsidR="00CA00FD" w14:paraId="5ABE1E9B" w14:textId="77777777" w:rsidTr="002902C9">
        <w:trPr>
          <w:gridAfter w:val="2"/>
          <w:wAfter w:w="5740" w:type="dxa"/>
          <w:trHeight w:val="360"/>
        </w:trPr>
        <w:tc>
          <w:tcPr>
            <w:tcW w:w="2364" w:type="dxa"/>
            <w:vAlign w:val="center"/>
          </w:tcPr>
          <w:p w14:paraId="4B824E94" w14:textId="49E79F8E" w:rsidR="00CA00FD" w:rsidRDefault="00CA00FD" w:rsidP="002902C9">
            <w:pPr>
              <w:rPr>
                <w:sz w:val="20"/>
                <w:szCs w:val="20"/>
              </w:rPr>
            </w:pPr>
            <w:r>
              <w:rPr>
                <w:sz w:val="20"/>
                <w:szCs w:val="20"/>
              </w:rPr>
              <w:t>100m IM</w:t>
            </w:r>
          </w:p>
        </w:tc>
        <w:tc>
          <w:tcPr>
            <w:tcW w:w="1884" w:type="dxa"/>
            <w:vAlign w:val="center"/>
          </w:tcPr>
          <w:p w14:paraId="610D6A91" w14:textId="77777777" w:rsidR="00CA00FD" w:rsidRDefault="00CA00FD" w:rsidP="002902C9">
            <w:pPr>
              <w:rPr>
                <w:sz w:val="20"/>
                <w:szCs w:val="20"/>
              </w:rPr>
            </w:pPr>
          </w:p>
        </w:tc>
      </w:tr>
      <w:tr w:rsidR="00CA00FD" w14:paraId="54BBF71A" w14:textId="77777777" w:rsidTr="002902C9">
        <w:trPr>
          <w:trHeight w:val="360"/>
        </w:trPr>
        <w:tc>
          <w:tcPr>
            <w:tcW w:w="2364" w:type="dxa"/>
            <w:shd w:val="clear" w:color="auto" w:fill="8DB3E2"/>
            <w:vAlign w:val="center"/>
          </w:tcPr>
          <w:p w14:paraId="4AA909A8" w14:textId="77777777" w:rsidR="00CA00FD" w:rsidRDefault="00CA00FD" w:rsidP="002902C9">
            <w:pPr>
              <w:rPr>
                <w:b/>
                <w:sz w:val="20"/>
                <w:szCs w:val="20"/>
              </w:rPr>
            </w:pPr>
            <w:r>
              <w:rPr>
                <w:b/>
                <w:sz w:val="20"/>
                <w:szCs w:val="20"/>
              </w:rPr>
              <w:t>No of Events</w:t>
            </w:r>
          </w:p>
        </w:tc>
        <w:tc>
          <w:tcPr>
            <w:tcW w:w="1884" w:type="dxa"/>
            <w:shd w:val="clear" w:color="auto" w:fill="8DB3E2"/>
            <w:vAlign w:val="center"/>
          </w:tcPr>
          <w:p w14:paraId="51E45AB5" w14:textId="77777777" w:rsidR="00CA00FD" w:rsidRDefault="00CA00FD" w:rsidP="002902C9">
            <w:pPr>
              <w:rPr>
                <w:b/>
                <w:sz w:val="20"/>
                <w:szCs w:val="20"/>
              </w:rPr>
            </w:pPr>
          </w:p>
        </w:tc>
        <w:tc>
          <w:tcPr>
            <w:tcW w:w="2160" w:type="dxa"/>
            <w:shd w:val="clear" w:color="auto" w:fill="8DB3E2"/>
            <w:vAlign w:val="center"/>
          </w:tcPr>
          <w:p w14:paraId="4078A214" w14:textId="5E6EBD9A" w:rsidR="00CA00FD" w:rsidRDefault="00CA00FD" w:rsidP="002902C9">
            <w:pPr>
              <w:rPr>
                <w:b/>
                <w:sz w:val="20"/>
                <w:szCs w:val="20"/>
              </w:rPr>
            </w:pPr>
            <w:r>
              <w:rPr>
                <w:b/>
                <w:sz w:val="20"/>
                <w:szCs w:val="20"/>
              </w:rPr>
              <w:t>@  £6.</w:t>
            </w:r>
            <w:r w:rsidR="00DA60C9">
              <w:rPr>
                <w:b/>
                <w:sz w:val="20"/>
                <w:szCs w:val="20"/>
              </w:rPr>
              <w:t>5</w:t>
            </w:r>
            <w:r>
              <w:rPr>
                <w:b/>
                <w:sz w:val="20"/>
                <w:szCs w:val="20"/>
              </w:rPr>
              <w:t xml:space="preserve">0 per event </w:t>
            </w:r>
          </w:p>
        </w:tc>
        <w:tc>
          <w:tcPr>
            <w:tcW w:w="3580" w:type="dxa"/>
            <w:shd w:val="clear" w:color="auto" w:fill="8DB3E2"/>
            <w:vAlign w:val="center"/>
          </w:tcPr>
          <w:p w14:paraId="6EEEA850" w14:textId="77777777" w:rsidR="00CA00FD" w:rsidRDefault="00CA00FD" w:rsidP="002902C9">
            <w:pPr>
              <w:rPr>
                <w:b/>
                <w:sz w:val="20"/>
                <w:szCs w:val="20"/>
              </w:rPr>
            </w:pPr>
            <w:r>
              <w:rPr>
                <w:b/>
                <w:sz w:val="20"/>
                <w:szCs w:val="20"/>
              </w:rPr>
              <w:t>Total Amount due £</w:t>
            </w:r>
          </w:p>
        </w:tc>
      </w:tr>
    </w:tbl>
    <w:p w14:paraId="4A038BF8" w14:textId="77777777" w:rsidR="00CA00FD" w:rsidRDefault="00CA00FD" w:rsidP="00CA00FD">
      <w:pPr>
        <w:tabs>
          <w:tab w:val="left" w:pos="1440"/>
          <w:tab w:val="left" w:pos="4320"/>
          <w:tab w:val="left" w:pos="7375"/>
          <w:tab w:val="left" w:leader="underscore" w:pos="8614"/>
        </w:tabs>
        <w:rPr>
          <w:rFonts w:cs="Arial"/>
          <w:sz w:val="16"/>
          <w:szCs w:val="16"/>
        </w:rPr>
      </w:pPr>
    </w:p>
    <w:p w14:paraId="051D75AD" w14:textId="1FBAB2B4" w:rsidR="00CA00FD" w:rsidRDefault="00CA00FD" w:rsidP="00CA00FD">
      <w:pPr>
        <w:tabs>
          <w:tab w:val="left" w:pos="1440"/>
          <w:tab w:val="left" w:pos="4320"/>
          <w:tab w:val="left" w:pos="7375"/>
          <w:tab w:val="left" w:leader="underscore" w:pos="8614"/>
        </w:tabs>
        <w:rPr>
          <w:rFonts w:cs="Arial"/>
          <w:sz w:val="20"/>
          <w:szCs w:val="16"/>
        </w:rPr>
      </w:pPr>
      <w:r>
        <w:rPr>
          <w:rFonts w:cs="Arial"/>
          <w:sz w:val="20"/>
          <w:szCs w:val="16"/>
        </w:rPr>
        <w:t xml:space="preserve">I hereby declare that these particulars are correct and that I am an amateur in accordance with the laws of </w:t>
      </w:r>
      <w:r w:rsidR="00DA60C9">
        <w:rPr>
          <w:rFonts w:cs="Arial"/>
          <w:sz w:val="20"/>
          <w:szCs w:val="16"/>
        </w:rPr>
        <w:t>SE</w:t>
      </w:r>
      <w:r>
        <w:rPr>
          <w:rFonts w:cs="Arial"/>
          <w:sz w:val="20"/>
          <w:szCs w:val="16"/>
        </w:rPr>
        <w:t xml:space="preserve"> and abide by the conditions laid down by the Association for this competition.</w:t>
      </w:r>
    </w:p>
    <w:p w14:paraId="56381363" w14:textId="77777777" w:rsidR="00CA00FD" w:rsidRPr="002419EB" w:rsidRDefault="00CA00FD" w:rsidP="00CA00FD">
      <w:pPr>
        <w:tabs>
          <w:tab w:val="left" w:pos="1440"/>
          <w:tab w:val="left" w:pos="4320"/>
          <w:tab w:val="left" w:pos="7375"/>
          <w:tab w:val="left" w:leader="underscore" w:pos="8614"/>
        </w:tabs>
        <w:rPr>
          <w:rFonts w:ascii="Calibri" w:hAnsi="Calibri" w:cs="Arial"/>
          <w:sz w:val="20"/>
        </w:rPr>
      </w:pPr>
      <w:r>
        <w:rPr>
          <w:rFonts w:ascii="Calibri" w:hAnsi="Calibri" w:cs="Arial"/>
          <w:b/>
          <w:sz w:val="20"/>
        </w:rPr>
        <w:t xml:space="preserve">SIGNATURE OF SWIMMER/PARENT  </w:t>
      </w:r>
      <w:r>
        <w:rPr>
          <w:rFonts w:ascii="Calibri" w:hAnsi="Calibri" w:cs="Arial"/>
          <w:sz w:val="20"/>
        </w:rPr>
        <w:t>:   ________________________________________________</w:t>
      </w:r>
    </w:p>
    <w:p w14:paraId="404C96E1" w14:textId="77777777" w:rsidR="00CA00FD" w:rsidRPr="002419EB" w:rsidRDefault="00CA00FD" w:rsidP="00CA00FD">
      <w:pPr>
        <w:tabs>
          <w:tab w:val="left" w:pos="1440"/>
          <w:tab w:val="left" w:leader="underscore" w:pos="3960"/>
          <w:tab w:val="left" w:pos="4320"/>
          <w:tab w:val="left" w:pos="6120"/>
          <w:tab w:val="left" w:leader="underscore" w:pos="8640"/>
        </w:tabs>
        <w:jc w:val="both"/>
        <w:rPr>
          <w:rFonts w:cs="Arial"/>
          <w:sz w:val="18"/>
          <w:szCs w:val="18"/>
        </w:rPr>
      </w:pPr>
      <w:r w:rsidRPr="002419EB">
        <w:rPr>
          <w:rFonts w:cs="Arial"/>
          <w:sz w:val="18"/>
          <w:szCs w:val="18"/>
        </w:rPr>
        <w:t>I certify that the information given is correct and that the swimmer is eligible and has reached the standard of the ASA Competitive Start Award.</w:t>
      </w:r>
    </w:p>
    <w:p w14:paraId="55450E61" w14:textId="77777777" w:rsidR="00CA00FD" w:rsidRDefault="00CA00FD" w:rsidP="00CA00FD">
      <w:pPr>
        <w:tabs>
          <w:tab w:val="left" w:pos="1440"/>
          <w:tab w:val="left" w:leader="underscore" w:pos="3960"/>
          <w:tab w:val="left" w:pos="4320"/>
          <w:tab w:val="left" w:pos="6120"/>
          <w:tab w:val="left" w:leader="underscore" w:pos="8640"/>
        </w:tabs>
        <w:jc w:val="both"/>
        <w:rPr>
          <w:rFonts w:cs="Arial"/>
          <w:sz w:val="12"/>
          <w:szCs w:val="12"/>
        </w:rPr>
      </w:pPr>
    </w:p>
    <w:p w14:paraId="55457481" w14:textId="77777777" w:rsidR="00CA00FD" w:rsidRDefault="00CA00FD" w:rsidP="00CA00FD">
      <w:pPr>
        <w:tabs>
          <w:tab w:val="left" w:pos="3245"/>
          <w:tab w:val="left" w:leader="underscore" w:pos="5760"/>
          <w:tab w:val="left" w:pos="6480"/>
          <w:tab w:val="left" w:pos="7200"/>
          <w:tab w:val="left" w:leader="underscore" w:pos="9558"/>
        </w:tabs>
        <w:jc w:val="both"/>
        <w:rPr>
          <w:rFonts w:cs="Arial"/>
          <w:sz w:val="20"/>
        </w:rPr>
      </w:pPr>
      <w:r>
        <w:rPr>
          <w:rFonts w:cs="Arial"/>
          <w:b/>
          <w:sz w:val="20"/>
        </w:rPr>
        <w:t>SIGNATURE OF NOMINATED REP</w:t>
      </w:r>
      <w:r>
        <w:rPr>
          <w:rFonts w:cs="Arial"/>
          <w:sz w:val="20"/>
        </w:rPr>
        <w:t>:</w:t>
      </w:r>
      <w:r>
        <w:rPr>
          <w:rFonts w:cs="Arial"/>
          <w:sz w:val="20"/>
        </w:rPr>
        <w:tab/>
      </w:r>
      <w:r>
        <w:rPr>
          <w:rFonts w:cs="Arial"/>
          <w:sz w:val="20"/>
        </w:rPr>
        <w:tab/>
      </w:r>
      <w:r>
        <w:rPr>
          <w:rFonts w:cs="Arial"/>
          <w:sz w:val="20"/>
        </w:rPr>
        <w:tab/>
      </w:r>
      <w:r>
        <w:rPr>
          <w:rFonts w:cs="Arial"/>
          <w:b/>
          <w:sz w:val="20"/>
        </w:rPr>
        <w:t>DATE</w:t>
      </w:r>
      <w:r>
        <w:rPr>
          <w:rFonts w:cs="Arial"/>
          <w:sz w:val="20"/>
        </w:rPr>
        <w:t>:</w:t>
      </w:r>
      <w:r>
        <w:rPr>
          <w:rFonts w:cs="Arial"/>
          <w:sz w:val="20"/>
        </w:rPr>
        <w:tab/>
      </w:r>
      <w:r>
        <w:rPr>
          <w:rFonts w:cs="Arial"/>
          <w:sz w:val="20"/>
        </w:rPr>
        <w:tab/>
      </w:r>
    </w:p>
    <w:p w14:paraId="06E92640" w14:textId="5655FFE9" w:rsidR="00CA00FD" w:rsidRDefault="00CA00FD" w:rsidP="00CA00FD">
      <w:pPr>
        <w:tabs>
          <w:tab w:val="left" w:pos="1440"/>
          <w:tab w:val="left" w:leader="underscore" w:pos="3960"/>
          <w:tab w:val="left" w:pos="4320"/>
          <w:tab w:val="left" w:pos="6120"/>
          <w:tab w:val="left" w:leader="underscore" w:pos="8640"/>
        </w:tabs>
        <w:jc w:val="both"/>
        <w:rPr>
          <w:rFonts w:cs="Arial"/>
          <w:sz w:val="8"/>
          <w:szCs w:val="8"/>
        </w:rPr>
      </w:pPr>
      <w:r w:rsidRPr="002419EB">
        <w:rPr>
          <w:rFonts w:cs="Arial"/>
          <w:sz w:val="18"/>
          <w:szCs w:val="18"/>
        </w:rPr>
        <w:t>All swimmers must be always under the supervision of the club coach or a designated club official during warm-ups, in competition and whilst in the vicinity of the pool.</w:t>
      </w:r>
    </w:p>
    <w:p w14:paraId="1DAF4FA4" w14:textId="77777777" w:rsidR="00D66828" w:rsidRDefault="00CA00FD" w:rsidP="00D66828">
      <w:pPr>
        <w:jc w:val="center"/>
        <w:rPr>
          <w:rFonts w:cs="Arial"/>
          <w:sz w:val="20"/>
          <w:highlight w:val="green"/>
        </w:rPr>
      </w:pPr>
      <w:r>
        <w:rPr>
          <w:rFonts w:cs="Arial"/>
          <w:sz w:val="20"/>
          <w:highlight w:val="green"/>
        </w:rPr>
        <w:t xml:space="preserve">All entry Must be Electronic and must be submitted through your Club’s Swimming Representative, with BACS payment by </w:t>
      </w:r>
    </w:p>
    <w:p w14:paraId="396D1C9F" w14:textId="0A734C7F" w:rsidR="00CA00FD" w:rsidRDefault="00A36DD5" w:rsidP="00D66828">
      <w:pPr>
        <w:jc w:val="center"/>
        <w:rPr>
          <w:rFonts w:cs="Arial"/>
          <w:sz w:val="20"/>
        </w:rPr>
      </w:pPr>
      <w:r>
        <w:rPr>
          <w:rFonts w:cs="Arial"/>
          <w:sz w:val="20"/>
          <w:highlight w:val="green"/>
        </w:rPr>
        <w:t>Monday 9</w:t>
      </w:r>
      <w:r w:rsidRPr="00A36DD5">
        <w:rPr>
          <w:rFonts w:cs="Arial"/>
          <w:sz w:val="20"/>
          <w:highlight w:val="green"/>
          <w:vertAlign w:val="superscript"/>
        </w:rPr>
        <w:t>th</w:t>
      </w:r>
      <w:r>
        <w:rPr>
          <w:rFonts w:cs="Arial"/>
          <w:sz w:val="20"/>
          <w:highlight w:val="green"/>
        </w:rPr>
        <w:t xml:space="preserve"> September 2024</w:t>
      </w:r>
      <w:r w:rsidR="00CA00FD">
        <w:rPr>
          <w:rFonts w:cs="Arial"/>
          <w:sz w:val="20"/>
          <w:highlight w:val="green"/>
        </w:rPr>
        <w:t>.</w:t>
      </w:r>
    </w:p>
    <w:p w14:paraId="4D60E4E4" w14:textId="77777777" w:rsidR="00A36DD5" w:rsidRDefault="00A36DD5" w:rsidP="00A36DD5">
      <w:pPr>
        <w:autoSpaceDE w:val="0"/>
        <w:autoSpaceDN w:val="0"/>
        <w:adjustRightInd w:val="0"/>
        <w:jc w:val="center"/>
        <w:rPr>
          <w:rFonts w:ascii="Tahoma" w:hAnsi="Tahoma" w:cs="Tahoma"/>
          <w:b/>
          <w:bCs/>
          <w:szCs w:val="12"/>
          <w:lang w:val="en-US"/>
        </w:rPr>
      </w:pPr>
      <w:r>
        <w:rPr>
          <w:rFonts w:ascii="Tahoma" w:hAnsi="Tahoma" w:cs="Tahoma"/>
          <w:b/>
          <w:bCs/>
          <w:szCs w:val="12"/>
          <w:lang w:val="en-US"/>
        </w:rPr>
        <w:t>The Promoter reserves the right to further restrict entries for good Gala management</w:t>
      </w:r>
    </w:p>
    <w:p w14:paraId="29EFE285" w14:textId="2524A487" w:rsidR="00CA00FD" w:rsidRPr="00A36DD5" w:rsidRDefault="00A36DD5" w:rsidP="00CA00FD">
      <w:pPr>
        <w:rPr>
          <w:rFonts w:cs="Arial"/>
          <w:b/>
          <w:bCs/>
          <w:sz w:val="32"/>
          <w:szCs w:val="32"/>
        </w:rPr>
      </w:pPr>
      <w:r w:rsidRPr="00A36DD5">
        <w:rPr>
          <w:rFonts w:cs="Arial"/>
          <w:b/>
          <w:bCs/>
          <w:sz w:val="32"/>
          <w:szCs w:val="32"/>
        </w:rPr>
        <w:lastRenderedPageBreak/>
        <w:t xml:space="preserve">APPENDIX </w:t>
      </w:r>
      <w:r w:rsidR="00D25F74">
        <w:rPr>
          <w:rFonts w:cs="Arial"/>
          <w:b/>
          <w:bCs/>
          <w:sz w:val="32"/>
          <w:szCs w:val="32"/>
        </w:rPr>
        <w:t>A</w:t>
      </w:r>
    </w:p>
    <w:p w14:paraId="29E317DF" w14:textId="77777777" w:rsidR="00E70231" w:rsidRDefault="00E70231" w:rsidP="00CA00FD">
      <w:pPr>
        <w:autoSpaceDE w:val="0"/>
        <w:autoSpaceDN w:val="0"/>
        <w:adjustRightInd w:val="0"/>
        <w:jc w:val="center"/>
        <w:rPr>
          <w:rFonts w:ascii="Tahoma" w:hAnsi="Tahoma" w:cs="Tahoma"/>
          <w:b/>
          <w:bCs/>
          <w:szCs w:val="12"/>
          <w:lang w:val="en-US"/>
        </w:rPr>
      </w:pPr>
    </w:p>
    <w:p w14:paraId="645709F7" w14:textId="689A96E2" w:rsidR="00E70231" w:rsidRPr="00DC2AE2" w:rsidRDefault="00E70231" w:rsidP="00E70231">
      <w:pPr>
        <w:jc w:val="center"/>
        <w:rPr>
          <w:b/>
          <w:bCs/>
        </w:rPr>
      </w:pPr>
      <w:r w:rsidRPr="00DC2AE2">
        <w:rPr>
          <w:b/>
          <w:bCs/>
        </w:rPr>
        <w:t>Worcester County Swimming Association Development Meet 202</w:t>
      </w:r>
      <w:r w:rsidR="00067E0B">
        <w:rPr>
          <w:b/>
          <w:bCs/>
        </w:rPr>
        <w:t>4</w:t>
      </w:r>
      <w:r w:rsidRPr="00DC2AE2">
        <w:rPr>
          <w:b/>
          <w:bCs/>
        </w:rPr>
        <w:br/>
        <w:t>Swim England Laws and Technical Rules Open to Clubs affiliated to Worcester County Swimming Association</w:t>
      </w:r>
      <w:r w:rsidRPr="00DC2AE2">
        <w:rPr>
          <w:b/>
          <w:bCs/>
        </w:rPr>
        <w:br/>
        <w:t xml:space="preserve">Sunday </w:t>
      </w:r>
      <w:r>
        <w:rPr>
          <w:b/>
          <w:bCs/>
        </w:rPr>
        <w:t>2</w:t>
      </w:r>
      <w:r w:rsidR="00067E0B">
        <w:rPr>
          <w:b/>
          <w:bCs/>
        </w:rPr>
        <w:t>9</w:t>
      </w:r>
      <w:r w:rsidRPr="00D25F74">
        <w:rPr>
          <w:b/>
          <w:bCs/>
          <w:vertAlign w:val="superscript"/>
        </w:rPr>
        <w:t>th</w:t>
      </w:r>
      <w:r w:rsidRPr="00DC2AE2">
        <w:rPr>
          <w:b/>
          <w:bCs/>
        </w:rPr>
        <w:t xml:space="preserve"> September at </w:t>
      </w:r>
      <w:r w:rsidR="00067E0B">
        <w:rPr>
          <w:b/>
          <w:bCs/>
        </w:rPr>
        <w:t>Wolverhampton</w:t>
      </w:r>
      <w:r w:rsidRPr="00DC2AE2">
        <w:rPr>
          <w:b/>
          <w:bCs/>
        </w:rPr>
        <w:br/>
        <w:t>Licensed Level 3 Meet</w:t>
      </w:r>
      <w:r w:rsidR="009B17B7">
        <w:rPr>
          <w:b/>
          <w:bCs/>
        </w:rPr>
        <w:t xml:space="preserve"> – 3WM241809</w:t>
      </w:r>
      <w:bookmarkStart w:id="0" w:name="_GoBack"/>
      <w:bookmarkEnd w:id="0"/>
    </w:p>
    <w:p w14:paraId="7A2635F9" w14:textId="77777777" w:rsidR="00E70231" w:rsidRDefault="00E70231" w:rsidP="00E70231">
      <w:pPr>
        <w:spacing w:after="0"/>
        <w:jc w:val="center"/>
      </w:pPr>
      <w:r>
        <w:t>The times below are the fastest cut off times for the development meet.</w:t>
      </w:r>
    </w:p>
    <w:p w14:paraId="26F18B38" w14:textId="77777777" w:rsidR="00E70231" w:rsidRDefault="00E70231" w:rsidP="00E70231">
      <w:pPr>
        <w:spacing w:after="0"/>
        <w:jc w:val="center"/>
      </w:pPr>
      <w:r>
        <w:t>Your personal best time cannot be faster than the times below for your age group as otherwise your entry will be rejected and your entry monies be withheld by the County.</w:t>
      </w:r>
    </w:p>
    <w:p w14:paraId="1B769D44" w14:textId="77777777" w:rsidR="00E70231" w:rsidRDefault="00E70231" w:rsidP="00E70231">
      <w:pPr>
        <w:spacing w:after="0"/>
        <w:jc w:val="center"/>
      </w:pPr>
      <w:r>
        <w:t>Cut Off Times (swimmers QT times must not be faster than the cut off times).</w:t>
      </w:r>
    </w:p>
    <w:p w14:paraId="307BFCD7" w14:textId="77777777" w:rsidR="00E70231" w:rsidRDefault="00E70231" w:rsidP="00E70231">
      <w:pPr>
        <w:jc w:val="center"/>
      </w:pPr>
    </w:p>
    <w:p w14:paraId="1F9F945B" w14:textId="5053519B" w:rsidR="00E70231" w:rsidRPr="00A469F0" w:rsidRDefault="00E70231" w:rsidP="00E70231">
      <w:pPr>
        <w:rPr>
          <w:b/>
          <w:bCs/>
          <w:sz w:val="28"/>
          <w:szCs w:val="28"/>
        </w:rPr>
      </w:pPr>
      <w:r>
        <w:rPr>
          <w:b/>
          <w:bCs/>
          <w:sz w:val="28"/>
          <w:szCs w:val="28"/>
        </w:rPr>
        <w:t>Open</w:t>
      </w:r>
      <w:r w:rsidR="00662313">
        <w:rPr>
          <w:b/>
          <w:bCs/>
          <w:sz w:val="28"/>
          <w:szCs w:val="28"/>
        </w:rPr>
        <w:t>/Male</w:t>
      </w:r>
    </w:p>
    <w:tbl>
      <w:tblPr>
        <w:tblStyle w:val="TableGrid"/>
        <w:tblW w:w="0" w:type="auto"/>
        <w:tblLook w:val="04A0" w:firstRow="1" w:lastRow="0" w:firstColumn="1" w:lastColumn="0" w:noHBand="0" w:noVBand="1"/>
      </w:tblPr>
      <w:tblGrid>
        <w:gridCol w:w="2251"/>
        <w:gridCol w:w="1641"/>
        <w:gridCol w:w="1641"/>
        <w:gridCol w:w="1641"/>
        <w:gridCol w:w="1641"/>
        <w:gridCol w:w="1641"/>
      </w:tblGrid>
      <w:tr w:rsidR="00C074ED" w:rsidRPr="00CA79C2" w14:paraId="66EF5A2C" w14:textId="6916E5E6" w:rsidTr="004F5FF1">
        <w:trPr>
          <w:trHeight w:val="322"/>
        </w:trPr>
        <w:tc>
          <w:tcPr>
            <w:tcW w:w="2251" w:type="dxa"/>
          </w:tcPr>
          <w:p w14:paraId="480B2F24" w14:textId="77777777" w:rsidR="00C074ED" w:rsidRPr="00CA79C2" w:rsidRDefault="00C074ED" w:rsidP="002902C9">
            <w:pPr>
              <w:jc w:val="center"/>
              <w:rPr>
                <w:b/>
                <w:bCs/>
                <w:sz w:val="28"/>
                <w:szCs w:val="28"/>
              </w:rPr>
            </w:pPr>
            <w:r w:rsidRPr="00CA79C2">
              <w:rPr>
                <w:b/>
                <w:bCs/>
                <w:sz w:val="28"/>
                <w:szCs w:val="28"/>
              </w:rPr>
              <w:t>EVENT</w:t>
            </w:r>
          </w:p>
        </w:tc>
        <w:tc>
          <w:tcPr>
            <w:tcW w:w="1641" w:type="dxa"/>
          </w:tcPr>
          <w:p w14:paraId="07FE4760" w14:textId="79ADAB4A" w:rsidR="00C074ED" w:rsidRPr="00CA79C2" w:rsidRDefault="00C074ED" w:rsidP="002902C9">
            <w:pPr>
              <w:jc w:val="center"/>
              <w:rPr>
                <w:b/>
                <w:bCs/>
                <w:sz w:val="28"/>
                <w:szCs w:val="28"/>
              </w:rPr>
            </w:pPr>
            <w:r>
              <w:rPr>
                <w:b/>
                <w:bCs/>
                <w:sz w:val="28"/>
                <w:szCs w:val="28"/>
              </w:rPr>
              <w:t>9</w:t>
            </w:r>
            <w:r w:rsidRPr="00CA79C2">
              <w:rPr>
                <w:b/>
                <w:bCs/>
                <w:sz w:val="28"/>
                <w:szCs w:val="28"/>
              </w:rPr>
              <w:t xml:space="preserve"> Yrs</w:t>
            </w:r>
          </w:p>
        </w:tc>
        <w:tc>
          <w:tcPr>
            <w:tcW w:w="1641" w:type="dxa"/>
          </w:tcPr>
          <w:p w14:paraId="4104F009" w14:textId="5A3F6E0C" w:rsidR="00C074ED" w:rsidRPr="00CA79C2" w:rsidRDefault="00C074ED" w:rsidP="002902C9">
            <w:pPr>
              <w:jc w:val="center"/>
              <w:rPr>
                <w:b/>
                <w:bCs/>
                <w:sz w:val="28"/>
                <w:szCs w:val="28"/>
              </w:rPr>
            </w:pPr>
            <w:r w:rsidRPr="00CA79C2">
              <w:rPr>
                <w:b/>
                <w:bCs/>
                <w:sz w:val="28"/>
                <w:szCs w:val="28"/>
              </w:rPr>
              <w:t>1</w:t>
            </w:r>
            <w:r>
              <w:rPr>
                <w:b/>
                <w:bCs/>
                <w:sz w:val="28"/>
                <w:szCs w:val="28"/>
              </w:rPr>
              <w:t>0</w:t>
            </w:r>
            <w:r w:rsidRPr="00CA79C2">
              <w:rPr>
                <w:b/>
                <w:bCs/>
                <w:sz w:val="28"/>
                <w:szCs w:val="28"/>
              </w:rPr>
              <w:t xml:space="preserve"> Yrs</w:t>
            </w:r>
          </w:p>
        </w:tc>
        <w:tc>
          <w:tcPr>
            <w:tcW w:w="1641" w:type="dxa"/>
          </w:tcPr>
          <w:p w14:paraId="75797204" w14:textId="60EB2138" w:rsidR="00C074ED" w:rsidRPr="00CA79C2" w:rsidRDefault="00C074ED" w:rsidP="002902C9">
            <w:pPr>
              <w:jc w:val="center"/>
              <w:rPr>
                <w:b/>
                <w:bCs/>
                <w:sz w:val="28"/>
                <w:szCs w:val="28"/>
              </w:rPr>
            </w:pPr>
            <w:r w:rsidRPr="00CA79C2">
              <w:rPr>
                <w:b/>
                <w:bCs/>
                <w:sz w:val="28"/>
                <w:szCs w:val="28"/>
              </w:rPr>
              <w:t>1</w:t>
            </w:r>
            <w:r>
              <w:rPr>
                <w:b/>
                <w:bCs/>
                <w:sz w:val="28"/>
                <w:szCs w:val="28"/>
              </w:rPr>
              <w:t>1</w:t>
            </w:r>
            <w:r w:rsidRPr="00CA79C2">
              <w:rPr>
                <w:b/>
                <w:bCs/>
                <w:sz w:val="28"/>
                <w:szCs w:val="28"/>
              </w:rPr>
              <w:t xml:space="preserve"> Yrs</w:t>
            </w:r>
          </w:p>
        </w:tc>
        <w:tc>
          <w:tcPr>
            <w:tcW w:w="1641" w:type="dxa"/>
          </w:tcPr>
          <w:p w14:paraId="4F18011B" w14:textId="6B66044D" w:rsidR="00C074ED" w:rsidRPr="00CA79C2" w:rsidRDefault="00C074ED" w:rsidP="002902C9">
            <w:pPr>
              <w:jc w:val="center"/>
              <w:rPr>
                <w:b/>
                <w:bCs/>
                <w:sz w:val="28"/>
                <w:szCs w:val="28"/>
              </w:rPr>
            </w:pPr>
            <w:r w:rsidRPr="00CA79C2">
              <w:rPr>
                <w:b/>
                <w:bCs/>
                <w:sz w:val="28"/>
                <w:szCs w:val="28"/>
              </w:rPr>
              <w:t>1</w:t>
            </w:r>
            <w:r>
              <w:rPr>
                <w:b/>
                <w:bCs/>
                <w:sz w:val="28"/>
                <w:szCs w:val="28"/>
              </w:rPr>
              <w:t>2</w:t>
            </w:r>
            <w:r w:rsidRPr="00CA79C2">
              <w:rPr>
                <w:b/>
                <w:bCs/>
                <w:sz w:val="28"/>
                <w:szCs w:val="28"/>
              </w:rPr>
              <w:t xml:space="preserve"> Yrs</w:t>
            </w:r>
          </w:p>
        </w:tc>
        <w:tc>
          <w:tcPr>
            <w:tcW w:w="1641" w:type="dxa"/>
          </w:tcPr>
          <w:p w14:paraId="2E7E92CE" w14:textId="728084F6" w:rsidR="00C074ED" w:rsidRPr="00CA79C2" w:rsidRDefault="00C074ED" w:rsidP="002902C9">
            <w:pPr>
              <w:jc w:val="center"/>
              <w:rPr>
                <w:b/>
                <w:bCs/>
                <w:sz w:val="28"/>
                <w:szCs w:val="28"/>
              </w:rPr>
            </w:pPr>
            <w:r>
              <w:rPr>
                <w:b/>
                <w:bCs/>
                <w:sz w:val="28"/>
                <w:szCs w:val="28"/>
              </w:rPr>
              <w:t xml:space="preserve">13 Yrs </w:t>
            </w:r>
          </w:p>
        </w:tc>
      </w:tr>
      <w:tr w:rsidR="00C074ED" w:rsidRPr="00CA79C2" w14:paraId="1B5BF8E1" w14:textId="48D2B20A" w:rsidTr="004F5FF1">
        <w:trPr>
          <w:trHeight w:val="337"/>
        </w:trPr>
        <w:tc>
          <w:tcPr>
            <w:tcW w:w="2251" w:type="dxa"/>
          </w:tcPr>
          <w:p w14:paraId="0763435F" w14:textId="77777777" w:rsidR="00C074ED" w:rsidRPr="00CA79C2" w:rsidRDefault="00C074ED" w:rsidP="002902C9">
            <w:pPr>
              <w:jc w:val="center"/>
              <w:rPr>
                <w:b/>
                <w:bCs/>
                <w:sz w:val="28"/>
                <w:szCs w:val="28"/>
              </w:rPr>
            </w:pPr>
            <w:r w:rsidRPr="00CA79C2">
              <w:rPr>
                <w:b/>
                <w:bCs/>
                <w:sz w:val="28"/>
                <w:szCs w:val="28"/>
              </w:rPr>
              <w:t>50m Free</w:t>
            </w:r>
          </w:p>
        </w:tc>
        <w:tc>
          <w:tcPr>
            <w:tcW w:w="1641" w:type="dxa"/>
          </w:tcPr>
          <w:p w14:paraId="07579884" w14:textId="4979A10A" w:rsidR="00C074ED" w:rsidRPr="00CA79C2" w:rsidRDefault="00423C39" w:rsidP="002902C9">
            <w:pPr>
              <w:jc w:val="center"/>
              <w:rPr>
                <w:b/>
                <w:bCs/>
                <w:sz w:val="28"/>
                <w:szCs w:val="28"/>
              </w:rPr>
            </w:pPr>
            <w:r>
              <w:rPr>
                <w:b/>
                <w:bCs/>
                <w:sz w:val="28"/>
                <w:szCs w:val="28"/>
              </w:rPr>
              <w:t>39.50</w:t>
            </w:r>
          </w:p>
        </w:tc>
        <w:tc>
          <w:tcPr>
            <w:tcW w:w="1641" w:type="dxa"/>
          </w:tcPr>
          <w:p w14:paraId="4682AC16" w14:textId="7273E6A6" w:rsidR="00C074ED" w:rsidRPr="00CA79C2" w:rsidRDefault="00C074ED" w:rsidP="002902C9">
            <w:pPr>
              <w:jc w:val="center"/>
              <w:rPr>
                <w:b/>
                <w:bCs/>
                <w:sz w:val="28"/>
                <w:szCs w:val="28"/>
              </w:rPr>
            </w:pPr>
            <w:r>
              <w:rPr>
                <w:b/>
                <w:bCs/>
                <w:sz w:val="28"/>
                <w:szCs w:val="28"/>
              </w:rPr>
              <w:t>3</w:t>
            </w:r>
            <w:r w:rsidR="00423C39">
              <w:rPr>
                <w:b/>
                <w:bCs/>
                <w:sz w:val="28"/>
                <w:szCs w:val="28"/>
              </w:rPr>
              <w:t>9</w:t>
            </w:r>
            <w:r>
              <w:rPr>
                <w:b/>
                <w:bCs/>
                <w:sz w:val="28"/>
                <w:szCs w:val="28"/>
              </w:rPr>
              <w:t>.</w:t>
            </w:r>
            <w:r w:rsidR="00423C39">
              <w:rPr>
                <w:b/>
                <w:bCs/>
                <w:sz w:val="28"/>
                <w:szCs w:val="28"/>
              </w:rPr>
              <w:t>00</w:t>
            </w:r>
          </w:p>
        </w:tc>
        <w:tc>
          <w:tcPr>
            <w:tcW w:w="1641" w:type="dxa"/>
          </w:tcPr>
          <w:p w14:paraId="1E10A14F" w14:textId="72F75579" w:rsidR="00C074ED" w:rsidRPr="00CA79C2" w:rsidRDefault="00C074ED" w:rsidP="002902C9">
            <w:pPr>
              <w:jc w:val="center"/>
              <w:rPr>
                <w:b/>
                <w:bCs/>
                <w:sz w:val="28"/>
                <w:szCs w:val="28"/>
              </w:rPr>
            </w:pPr>
            <w:r>
              <w:rPr>
                <w:b/>
                <w:bCs/>
                <w:sz w:val="28"/>
                <w:szCs w:val="28"/>
              </w:rPr>
              <w:t>3</w:t>
            </w:r>
            <w:r w:rsidR="00423C39">
              <w:rPr>
                <w:b/>
                <w:bCs/>
                <w:sz w:val="28"/>
                <w:szCs w:val="28"/>
              </w:rPr>
              <w:t>6</w:t>
            </w:r>
            <w:r>
              <w:rPr>
                <w:b/>
                <w:bCs/>
                <w:sz w:val="28"/>
                <w:szCs w:val="28"/>
              </w:rPr>
              <w:t>.</w:t>
            </w:r>
            <w:r w:rsidR="006D747A">
              <w:rPr>
                <w:b/>
                <w:bCs/>
                <w:sz w:val="28"/>
                <w:szCs w:val="28"/>
              </w:rPr>
              <w:t>00</w:t>
            </w:r>
          </w:p>
        </w:tc>
        <w:tc>
          <w:tcPr>
            <w:tcW w:w="1641" w:type="dxa"/>
          </w:tcPr>
          <w:p w14:paraId="7F091AF4" w14:textId="106D1E9F" w:rsidR="00C074ED" w:rsidRPr="00CA79C2" w:rsidRDefault="00C074ED" w:rsidP="002902C9">
            <w:pPr>
              <w:jc w:val="center"/>
              <w:rPr>
                <w:b/>
                <w:bCs/>
                <w:sz w:val="28"/>
                <w:szCs w:val="28"/>
              </w:rPr>
            </w:pPr>
            <w:r>
              <w:rPr>
                <w:b/>
                <w:bCs/>
                <w:sz w:val="28"/>
                <w:szCs w:val="28"/>
              </w:rPr>
              <w:t>3</w:t>
            </w:r>
            <w:r w:rsidR="006D747A">
              <w:rPr>
                <w:b/>
                <w:bCs/>
                <w:sz w:val="28"/>
                <w:szCs w:val="28"/>
              </w:rPr>
              <w:t>4.00</w:t>
            </w:r>
          </w:p>
        </w:tc>
        <w:tc>
          <w:tcPr>
            <w:tcW w:w="1641" w:type="dxa"/>
          </w:tcPr>
          <w:p w14:paraId="5605153B" w14:textId="04DDE631" w:rsidR="00C074ED" w:rsidRDefault="00423C39" w:rsidP="002902C9">
            <w:pPr>
              <w:jc w:val="center"/>
              <w:rPr>
                <w:b/>
                <w:bCs/>
                <w:sz w:val="28"/>
                <w:szCs w:val="28"/>
              </w:rPr>
            </w:pPr>
            <w:r>
              <w:rPr>
                <w:b/>
                <w:bCs/>
                <w:sz w:val="28"/>
                <w:szCs w:val="28"/>
              </w:rPr>
              <w:t>31.00</w:t>
            </w:r>
          </w:p>
        </w:tc>
      </w:tr>
      <w:tr w:rsidR="00C074ED" w:rsidRPr="00CA79C2" w14:paraId="7861BACF" w14:textId="1C0C4BFB" w:rsidTr="004F5FF1">
        <w:trPr>
          <w:trHeight w:val="322"/>
        </w:trPr>
        <w:tc>
          <w:tcPr>
            <w:tcW w:w="2251" w:type="dxa"/>
          </w:tcPr>
          <w:p w14:paraId="32679B7E" w14:textId="77777777" w:rsidR="00C074ED" w:rsidRPr="00CA79C2" w:rsidRDefault="00C074ED" w:rsidP="002902C9">
            <w:pPr>
              <w:jc w:val="center"/>
              <w:rPr>
                <w:b/>
                <w:bCs/>
                <w:sz w:val="28"/>
                <w:szCs w:val="28"/>
              </w:rPr>
            </w:pPr>
            <w:r w:rsidRPr="00CA79C2">
              <w:rPr>
                <w:b/>
                <w:bCs/>
                <w:sz w:val="28"/>
                <w:szCs w:val="28"/>
              </w:rPr>
              <w:t>50m Breast</w:t>
            </w:r>
          </w:p>
        </w:tc>
        <w:tc>
          <w:tcPr>
            <w:tcW w:w="1641" w:type="dxa"/>
          </w:tcPr>
          <w:p w14:paraId="5F2132A1" w14:textId="7E49E76D" w:rsidR="00C074ED" w:rsidRPr="00CA79C2" w:rsidRDefault="00C074ED" w:rsidP="002902C9">
            <w:pPr>
              <w:jc w:val="center"/>
              <w:rPr>
                <w:b/>
                <w:bCs/>
                <w:sz w:val="28"/>
                <w:szCs w:val="28"/>
              </w:rPr>
            </w:pPr>
            <w:r>
              <w:rPr>
                <w:b/>
                <w:bCs/>
                <w:sz w:val="28"/>
                <w:szCs w:val="28"/>
              </w:rPr>
              <w:t>5</w:t>
            </w:r>
            <w:r w:rsidR="004F4BFA">
              <w:rPr>
                <w:b/>
                <w:bCs/>
                <w:sz w:val="28"/>
                <w:szCs w:val="28"/>
              </w:rPr>
              <w:t>5</w:t>
            </w:r>
            <w:r>
              <w:rPr>
                <w:b/>
                <w:bCs/>
                <w:sz w:val="28"/>
                <w:szCs w:val="28"/>
              </w:rPr>
              <w:t>.00</w:t>
            </w:r>
          </w:p>
        </w:tc>
        <w:tc>
          <w:tcPr>
            <w:tcW w:w="1641" w:type="dxa"/>
          </w:tcPr>
          <w:p w14:paraId="17A04560" w14:textId="7F25467B" w:rsidR="00C074ED" w:rsidRPr="00CA79C2" w:rsidRDefault="004F4BFA" w:rsidP="002902C9">
            <w:pPr>
              <w:jc w:val="center"/>
              <w:rPr>
                <w:b/>
                <w:bCs/>
                <w:sz w:val="28"/>
                <w:szCs w:val="28"/>
              </w:rPr>
            </w:pPr>
            <w:r>
              <w:rPr>
                <w:b/>
                <w:bCs/>
                <w:sz w:val="28"/>
                <w:szCs w:val="28"/>
              </w:rPr>
              <w:t>55</w:t>
            </w:r>
            <w:r w:rsidR="00C074ED">
              <w:rPr>
                <w:b/>
                <w:bCs/>
                <w:sz w:val="28"/>
                <w:szCs w:val="28"/>
              </w:rPr>
              <w:t>.00</w:t>
            </w:r>
          </w:p>
        </w:tc>
        <w:tc>
          <w:tcPr>
            <w:tcW w:w="1641" w:type="dxa"/>
          </w:tcPr>
          <w:p w14:paraId="7A922327" w14:textId="6E9BA4CA" w:rsidR="00C074ED" w:rsidRPr="00CA79C2" w:rsidRDefault="00C074ED" w:rsidP="002902C9">
            <w:pPr>
              <w:jc w:val="center"/>
              <w:rPr>
                <w:b/>
                <w:bCs/>
                <w:sz w:val="28"/>
                <w:szCs w:val="28"/>
              </w:rPr>
            </w:pPr>
            <w:r>
              <w:rPr>
                <w:b/>
                <w:bCs/>
                <w:sz w:val="28"/>
                <w:szCs w:val="28"/>
              </w:rPr>
              <w:t>4</w:t>
            </w:r>
            <w:r w:rsidR="004F4BFA">
              <w:rPr>
                <w:b/>
                <w:bCs/>
                <w:sz w:val="28"/>
                <w:szCs w:val="28"/>
              </w:rPr>
              <w:t>9</w:t>
            </w:r>
            <w:r>
              <w:rPr>
                <w:b/>
                <w:bCs/>
                <w:sz w:val="28"/>
                <w:szCs w:val="28"/>
              </w:rPr>
              <w:t>.</w:t>
            </w:r>
            <w:r w:rsidR="004F4BFA">
              <w:rPr>
                <w:b/>
                <w:bCs/>
                <w:sz w:val="28"/>
                <w:szCs w:val="28"/>
              </w:rPr>
              <w:t>50</w:t>
            </w:r>
          </w:p>
        </w:tc>
        <w:tc>
          <w:tcPr>
            <w:tcW w:w="1641" w:type="dxa"/>
          </w:tcPr>
          <w:p w14:paraId="535B809C" w14:textId="7C28EFCE" w:rsidR="00C074ED" w:rsidRPr="00CA79C2" w:rsidRDefault="00C074ED" w:rsidP="002902C9">
            <w:pPr>
              <w:jc w:val="center"/>
              <w:rPr>
                <w:b/>
                <w:bCs/>
                <w:sz w:val="28"/>
                <w:szCs w:val="28"/>
              </w:rPr>
            </w:pPr>
            <w:r>
              <w:rPr>
                <w:b/>
                <w:bCs/>
                <w:sz w:val="28"/>
                <w:szCs w:val="28"/>
              </w:rPr>
              <w:t>4</w:t>
            </w:r>
            <w:r w:rsidR="004F4BFA">
              <w:rPr>
                <w:b/>
                <w:bCs/>
                <w:sz w:val="28"/>
                <w:szCs w:val="28"/>
              </w:rPr>
              <w:t>6.5</w:t>
            </w:r>
            <w:r w:rsidR="00B21FAA">
              <w:rPr>
                <w:b/>
                <w:bCs/>
                <w:sz w:val="28"/>
                <w:szCs w:val="28"/>
              </w:rPr>
              <w:t>0</w:t>
            </w:r>
          </w:p>
        </w:tc>
        <w:tc>
          <w:tcPr>
            <w:tcW w:w="1641" w:type="dxa"/>
          </w:tcPr>
          <w:p w14:paraId="1ECBA3F8" w14:textId="3D2C1A5C" w:rsidR="00C074ED" w:rsidRDefault="006D0B43" w:rsidP="002902C9">
            <w:pPr>
              <w:jc w:val="center"/>
              <w:rPr>
                <w:b/>
                <w:bCs/>
                <w:sz w:val="28"/>
                <w:szCs w:val="28"/>
              </w:rPr>
            </w:pPr>
            <w:r>
              <w:rPr>
                <w:b/>
                <w:bCs/>
                <w:sz w:val="28"/>
                <w:szCs w:val="28"/>
              </w:rPr>
              <w:t>42.00</w:t>
            </w:r>
          </w:p>
        </w:tc>
      </w:tr>
      <w:tr w:rsidR="00C074ED" w:rsidRPr="00CA79C2" w14:paraId="50ED2AF4" w14:textId="055E1506" w:rsidTr="004F5FF1">
        <w:trPr>
          <w:trHeight w:val="337"/>
        </w:trPr>
        <w:tc>
          <w:tcPr>
            <w:tcW w:w="2251" w:type="dxa"/>
          </w:tcPr>
          <w:p w14:paraId="584884BE" w14:textId="77777777" w:rsidR="00C074ED" w:rsidRPr="00CA79C2" w:rsidRDefault="00C074ED" w:rsidP="002902C9">
            <w:pPr>
              <w:jc w:val="center"/>
              <w:rPr>
                <w:b/>
                <w:bCs/>
                <w:sz w:val="28"/>
                <w:szCs w:val="28"/>
              </w:rPr>
            </w:pPr>
            <w:r w:rsidRPr="00CA79C2">
              <w:rPr>
                <w:b/>
                <w:bCs/>
                <w:sz w:val="28"/>
                <w:szCs w:val="28"/>
              </w:rPr>
              <w:t>50m Fly</w:t>
            </w:r>
          </w:p>
        </w:tc>
        <w:tc>
          <w:tcPr>
            <w:tcW w:w="1641" w:type="dxa"/>
          </w:tcPr>
          <w:p w14:paraId="74FC38B5" w14:textId="54DB8605" w:rsidR="00C074ED" w:rsidRPr="00CA79C2" w:rsidRDefault="006D0B43" w:rsidP="002902C9">
            <w:pPr>
              <w:jc w:val="center"/>
              <w:rPr>
                <w:b/>
                <w:bCs/>
                <w:sz w:val="28"/>
                <w:szCs w:val="28"/>
              </w:rPr>
            </w:pPr>
            <w:r>
              <w:rPr>
                <w:b/>
                <w:bCs/>
                <w:sz w:val="28"/>
                <w:szCs w:val="28"/>
              </w:rPr>
              <w:t>54</w:t>
            </w:r>
            <w:r w:rsidR="00C074ED">
              <w:rPr>
                <w:b/>
                <w:bCs/>
                <w:sz w:val="28"/>
                <w:szCs w:val="28"/>
              </w:rPr>
              <w:t>.00</w:t>
            </w:r>
          </w:p>
        </w:tc>
        <w:tc>
          <w:tcPr>
            <w:tcW w:w="1641" w:type="dxa"/>
          </w:tcPr>
          <w:p w14:paraId="0B187A0F" w14:textId="505E63B9" w:rsidR="00C074ED" w:rsidRPr="00CA79C2" w:rsidRDefault="006D0B43" w:rsidP="002902C9">
            <w:pPr>
              <w:jc w:val="center"/>
              <w:rPr>
                <w:b/>
                <w:bCs/>
                <w:sz w:val="28"/>
                <w:szCs w:val="28"/>
              </w:rPr>
            </w:pPr>
            <w:r>
              <w:rPr>
                <w:b/>
                <w:bCs/>
                <w:sz w:val="28"/>
                <w:szCs w:val="28"/>
              </w:rPr>
              <w:t>53</w:t>
            </w:r>
            <w:r w:rsidR="00C074ED">
              <w:rPr>
                <w:b/>
                <w:bCs/>
                <w:sz w:val="28"/>
                <w:szCs w:val="28"/>
              </w:rPr>
              <w:t>.</w:t>
            </w:r>
            <w:r>
              <w:rPr>
                <w:b/>
                <w:bCs/>
                <w:sz w:val="28"/>
                <w:szCs w:val="28"/>
              </w:rPr>
              <w:t>50</w:t>
            </w:r>
          </w:p>
        </w:tc>
        <w:tc>
          <w:tcPr>
            <w:tcW w:w="1641" w:type="dxa"/>
          </w:tcPr>
          <w:p w14:paraId="450F4021" w14:textId="587CC336" w:rsidR="00C074ED" w:rsidRPr="00CA79C2" w:rsidRDefault="00C074ED" w:rsidP="002902C9">
            <w:pPr>
              <w:jc w:val="center"/>
              <w:rPr>
                <w:b/>
                <w:bCs/>
                <w:sz w:val="28"/>
                <w:szCs w:val="28"/>
              </w:rPr>
            </w:pPr>
            <w:r>
              <w:rPr>
                <w:b/>
                <w:bCs/>
                <w:sz w:val="28"/>
                <w:szCs w:val="28"/>
              </w:rPr>
              <w:t>4</w:t>
            </w:r>
            <w:r w:rsidR="0091102F">
              <w:rPr>
                <w:b/>
                <w:bCs/>
                <w:sz w:val="28"/>
                <w:szCs w:val="28"/>
              </w:rPr>
              <w:t>3</w:t>
            </w:r>
            <w:r>
              <w:rPr>
                <w:b/>
                <w:bCs/>
                <w:sz w:val="28"/>
                <w:szCs w:val="28"/>
              </w:rPr>
              <w:t>.00</w:t>
            </w:r>
          </w:p>
        </w:tc>
        <w:tc>
          <w:tcPr>
            <w:tcW w:w="1641" w:type="dxa"/>
          </w:tcPr>
          <w:p w14:paraId="751C120B" w14:textId="22492CB6" w:rsidR="00C074ED" w:rsidRPr="00CA79C2" w:rsidRDefault="00C074ED" w:rsidP="002902C9">
            <w:pPr>
              <w:jc w:val="center"/>
              <w:rPr>
                <w:b/>
                <w:bCs/>
                <w:sz w:val="28"/>
                <w:szCs w:val="28"/>
              </w:rPr>
            </w:pPr>
            <w:r>
              <w:rPr>
                <w:b/>
                <w:bCs/>
                <w:sz w:val="28"/>
                <w:szCs w:val="28"/>
              </w:rPr>
              <w:t>3</w:t>
            </w:r>
            <w:r w:rsidR="0091102F">
              <w:rPr>
                <w:b/>
                <w:bCs/>
                <w:sz w:val="28"/>
                <w:szCs w:val="28"/>
              </w:rPr>
              <w:t>8</w:t>
            </w:r>
            <w:r>
              <w:rPr>
                <w:b/>
                <w:bCs/>
                <w:sz w:val="28"/>
                <w:szCs w:val="28"/>
              </w:rPr>
              <w:t>.00</w:t>
            </w:r>
          </w:p>
        </w:tc>
        <w:tc>
          <w:tcPr>
            <w:tcW w:w="1641" w:type="dxa"/>
          </w:tcPr>
          <w:p w14:paraId="055935F0" w14:textId="7141193D" w:rsidR="00C074ED" w:rsidRDefault="0091102F" w:rsidP="002902C9">
            <w:pPr>
              <w:jc w:val="center"/>
              <w:rPr>
                <w:b/>
                <w:bCs/>
                <w:sz w:val="28"/>
                <w:szCs w:val="28"/>
              </w:rPr>
            </w:pPr>
            <w:r>
              <w:rPr>
                <w:b/>
                <w:bCs/>
                <w:sz w:val="28"/>
                <w:szCs w:val="28"/>
              </w:rPr>
              <w:t>36.00</w:t>
            </w:r>
          </w:p>
        </w:tc>
      </w:tr>
      <w:tr w:rsidR="00C074ED" w:rsidRPr="00CA79C2" w14:paraId="68905620" w14:textId="4A76F8DA" w:rsidTr="004F5FF1">
        <w:trPr>
          <w:trHeight w:val="322"/>
        </w:trPr>
        <w:tc>
          <w:tcPr>
            <w:tcW w:w="2251" w:type="dxa"/>
          </w:tcPr>
          <w:p w14:paraId="3595AF54" w14:textId="77777777" w:rsidR="00C074ED" w:rsidRPr="00CA79C2" w:rsidRDefault="00C074ED" w:rsidP="002902C9">
            <w:pPr>
              <w:jc w:val="center"/>
              <w:rPr>
                <w:b/>
                <w:bCs/>
                <w:sz w:val="28"/>
                <w:szCs w:val="28"/>
              </w:rPr>
            </w:pPr>
            <w:r w:rsidRPr="00CA79C2">
              <w:rPr>
                <w:b/>
                <w:bCs/>
                <w:sz w:val="28"/>
                <w:szCs w:val="28"/>
              </w:rPr>
              <w:t>50m Back</w:t>
            </w:r>
          </w:p>
        </w:tc>
        <w:tc>
          <w:tcPr>
            <w:tcW w:w="1641" w:type="dxa"/>
          </w:tcPr>
          <w:p w14:paraId="5DE8804B" w14:textId="7B794BAB" w:rsidR="00C074ED" w:rsidRPr="00CA79C2" w:rsidRDefault="0091102F" w:rsidP="002902C9">
            <w:pPr>
              <w:jc w:val="center"/>
              <w:rPr>
                <w:b/>
                <w:bCs/>
                <w:sz w:val="28"/>
                <w:szCs w:val="28"/>
              </w:rPr>
            </w:pPr>
            <w:r>
              <w:rPr>
                <w:b/>
                <w:bCs/>
                <w:sz w:val="28"/>
                <w:szCs w:val="28"/>
              </w:rPr>
              <w:t>50</w:t>
            </w:r>
            <w:r w:rsidR="00C074ED">
              <w:rPr>
                <w:b/>
                <w:bCs/>
                <w:sz w:val="28"/>
                <w:szCs w:val="28"/>
              </w:rPr>
              <w:t>.00</w:t>
            </w:r>
          </w:p>
        </w:tc>
        <w:tc>
          <w:tcPr>
            <w:tcW w:w="1641" w:type="dxa"/>
          </w:tcPr>
          <w:p w14:paraId="3B8E99B5" w14:textId="287C1951" w:rsidR="00C074ED" w:rsidRPr="00CA79C2" w:rsidRDefault="00C074ED" w:rsidP="002902C9">
            <w:pPr>
              <w:jc w:val="center"/>
              <w:rPr>
                <w:b/>
                <w:bCs/>
                <w:sz w:val="28"/>
                <w:szCs w:val="28"/>
              </w:rPr>
            </w:pPr>
            <w:r>
              <w:rPr>
                <w:b/>
                <w:bCs/>
                <w:sz w:val="28"/>
                <w:szCs w:val="28"/>
              </w:rPr>
              <w:t>4</w:t>
            </w:r>
            <w:r w:rsidR="0091102F">
              <w:rPr>
                <w:b/>
                <w:bCs/>
                <w:sz w:val="28"/>
                <w:szCs w:val="28"/>
              </w:rPr>
              <w:t>5</w:t>
            </w:r>
            <w:r>
              <w:rPr>
                <w:b/>
                <w:bCs/>
                <w:sz w:val="28"/>
                <w:szCs w:val="28"/>
              </w:rPr>
              <w:t>.00</w:t>
            </w:r>
          </w:p>
        </w:tc>
        <w:tc>
          <w:tcPr>
            <w:tcW w:w="1641" w:type="dxa"/>
          </w:tcPr>
          <w:p w14:paraId="68AB9423" w14:textId="18DC146C" w:rsidR="00C074ED" w:rsidRPr="00CA79C2" w:rsidRDefault="00C074ED" w:rsidP="002902C9">
            <w:pPr>
              <w:jc w:val="center"/>
              <w:rPr>
                <w:b/>
                <w:bCs/>
                <w:sz w:val="28"/>
                <w:szCs w:val="28"/>
              </w:rPr>
            </w:pPr>
            <w:r>
              <w:rPr>
                <w:b/>
                <w:bCs/>
                <w:sz w:val="28"/>
                <w:szCs w:val="28"/>
              </w:rPr>
              <w:t>4</w:t>
            </w:r>
            <w:r w:rsidR="004A0069">
              <w:rPr>
                <w:b/>
                <w:bCs/>
                <w:sz w:val="28"/>
                <w:szCs w:val="28"/>
              </w:rPr>
              <w:t>2</w:t>
            </w:r>
            <w:r>
              <w:rPr>
                <w:b/>
                <w:bCs/>
                <w:sz w:val="28"/>
                <w:szCs w:val="28"/>
              </w:rPr>
              <w:t>.00</w:t>
            </w:r>
          </w:p>
        </w:tc>
        <w:tc>
          <w:tcPr>
            <w:tcW w:w="1641" w:type="dxa"/>
          </w:tcPr>
          <w:p w14:paraId="195EE553" w14:textId="464858EE" w:rsidR="00C074ED" w:rsidRPr="00CA79C2" w:rsidRDefault="00C074ED" w:rsidP="002902C9">
            <w:pPr>
              <w:jc w:val="center"/>
              <w:rPr>
                <w:b/>
                <w:bCs/>
                <w:sz w:val="28"/>
                <w:szCs w:val="28"/>
              </w:rPr>
            </w:pPr>
            <w:r>
              <w:rPr>
                <w:b/>
                <w:bCs/>
                <w:sz w:val="28"/>
                <w:szCs w:val="28"/>
              </w:rPr>
              <w:t>3</w:t>
            </w:r>
            <w:r w:rsidR="004A0069">
              <w:rPr>
                <w:b/>
                <w:bCs/>
                <w:sz w:val="28"/>
                <w:szCs w:val="28"/>
              </w:rPr>
              <w:t>9.00</w:t>
            </w:r>
          </w:p>
        </w:tc>
        <w:tc>
          <w:tcPr>
            <w:tcW w:w="1641" w:type="dxa"/>
          </w:tcPr>
          <w:p w14:paraId="513593AB" w14:textId="2FCB2BCE" w:rsidR="00C074ED" w:rsidRDefault="004A0069" w:rsidP="002902C9">
            <w:pPr>
              <w:jc w:val="center"/>
              <w:rPr>
                <w:b/>
                <w:bCs/>
                <w:sz w:val="28"/>
                <w:szCs w:val="28"/>
              </w:rPr>
            </w:pPr>
            <w:r>
              <w:rPr>
                <w:b/>
                <w:bCs/>
                <w:sz w:val="28"/>
                <w:szCs w:val="28"/>
              </w:rPr>
              <w:t>37.00</w:t>
            </w:r>
          </w:p>
        </w:tc>
      </w:tr>
      <w:tr w:rsidR="00C074ED" w:rsidRPr="00CA79C2" w14:paraId="6E9E5013" w14:textId="0F6EE41C" w:rsidTr="004F5FF1">
        <w:trPr>
          <w:trHeight w:val="337"/>
        </w:trPr>
        <w:tc>
          <w:tcPr>
            <w:tcW w:w="2251" w:type="dxa"/>
          </w:tcPr>
          <w:p w14:paraId="0444F394" w14:textId="77777777" w:rsidR="00C074ED" w:rsidRPr="00CA79C2" w:rsidRDefault="00C074ED" w:rsidP="002902C9">
            <w:pPr>
              <w:jc w:val="center"/>
              <w:rPr>
                <w:b/>
                <w:bCs/>
                <w:sz w:val="28"/>
                <w:szCs w:val="28"/>
              </w:rPr>
            </w:pPr>
            <w:r w:rsidRPr="00CA79C2">
              <w:rPr>
                <w:b/>
                <w:bCs/>
                <w:sz w:val="28"/>
                <w:szCs w:val="28"/>
              </w:rPr>
              <w:t>100 IM</w:t>
            </w:r>
          </w:p>
        </w:tc>
        <w:tc>
          <w:tcPr>
            <w:tcW w:w="1641" w:type="dxa"/>
          </w:tcPr>
          <w:p w14:paraId="31C5EECD" w14:textId="326CFE5E" w:rsidR="00C074ED" w:rsidRPr="00CA79C2" w:rsidRDefault="00C074ED" w:rsidP="002902C9">
            <w:pPr>
              <w:jc w:val="center"/>
              <w:rPr>
                <w:b/>
                <w:bCs/>
                <w:sz w:val="28"/>
                <w:szCs w:val="28"/>
              </w:rPr>
            </w:pPr>
            <w:r>
              <w:rPr>
                <w:b/>
                <w:bCs/>
                <w:sz w:val="28"/>
                <w:szCs w:val="28"/>
              </w:rPr>
              <w:t>1.</w:t>
            </w:r>
            <w:r w:rsidR="004A0069">
              <w:rPr>
                <w:b/>
                <w:bCs/>
                <w:sz w:val="28"/>
                <w:szCs w:val="28"/>
              </w:rPr>
              <w:t>40</w:t>
            </w:r>
            <w:r>
              <w:rPr>
                <w:b/>
                <w:bCs/>
                <w:sz w:val="28"/>
                <w:szCs w:val="28"/>
              </w:rPr>
              <w:t>.00</w:t>
            </w:r>
          </w:p>
        </w:tc>
        <w:tc>
          <w:tcPr>
            <w:tcW w:w="1641" w:type="dxa"/>
          </w:tcPr>
          <w:p w14:paraId="11670086" w14:textId="58112A35" w:rsidR="00C074ED" w:rsidRPr="00CA79C2" w:rsidRDefault="00C074ED" w:rsidP="002902C9">
            <w:pPr>
              <w:jc w:val="center"/>
              <w:rPr>
                <w:b/>
                <w:bCs/>
                <w:sz w:val="28"/>
                <w:szCs w:val="28"/>
              </w:rPr>
            </w:pPr>
            <w:r>
              <w:rPr>
                <w:b/>
                <w:bCs/>
                <w:sz w:val="28"/>
                <w:szCs w:val="28"/>
              </w:rPr>
              <w:t>1.</w:t>
            </w:r>
            <w:r w:rsidR="004A0069">
              <w:rPr>
                <w:b/>
                <w:bCs/>
                <w:sz w:val="28"/>
                <w:szCs w:val="28"/>
              </w:rPr>
              <w:t>40</w:t>
            </w:r>
            <w:r>
              <w:rPr>
                <w:b/>
                <w:bCs/>
                <w:sz w:val="28"/>
                <w:szCs w:val="28"/>
              </w:rPr>
              <w:t>.00</w:t>
            </w:r>
          </w:p>
        </w:tc>
        <w:tc>
          <w:tcPr>
            <w:tcW w:w="1641" w:type="dxa"/>
          </w:tcPr>
          <w:p w14:paraId="378BC42F" w14:textId="77777777" w:rsidR="00C074ED" w:rsidRPr="00CA79C2" w:rsidRDefault="00C074ED" w:rsidP="002902C9">
            <w:pPr>
              <w:jc w:val="center"/>
              <w:rPr>
                <w:b/>
                <w:bCs/>
                <w:sz w:val="28"/>
                <w:szCs w:val="28"/>
              </w:rPr>
            </w:pPr>
            <w:r>
              <w:rPr>
                <w:b/>
                <w:bCs/>
                <w:sz w:val="28"/>
                <w:szCs w:val="28"/>
              </w:rPr>
              <w:t>1.30.00</w:t>
            </w:r>
          </w:p>
        </w:tc>
        <w:tc>
          <w:tcPr>
            <w:tcW w:w="1641" w:type="dxa"/>
          </w:tcPr>
          <w:p w14:paraId="07F21F10" w14:textId="2F7B608C" w:rsidR="00C074ED" w:rsidRPr="00CA79C2" w:rsidRDefault="00C074ED" w:rsidP="002902C9">
            <w:pPr>
              <w:jc w:val="center"/>
              <w:rPr>
                <w:b/>
                <w:bCs/>
                <w:sz w:val="28"/>
                <w:szCs w:val="28"/>
              </w:rPr>
            </w:pPr>
            <w:r>
              <w:rPr>
                <w:b/>
                <w:bCs/>
                <w:sz w:val="28"/>
                <w:szCs w:val="28"/>
              </w:rPr>
              <w:t>1.2</w:t>
            </w:r>
            <w:r w:rsidR="004A0069">
              <w:rPr>
                <w:b/>
                <w:bCs/>
                <w:sz w:val="28"/>
                <w:szCs w:val="28"/>
              </w:rPr>
              <w:t>4</w:t>
            </w:r>
            <w:r>
              <w:rPr>
                <w:b/>
                <w:bCs/>
                <w:sz w:val="28"/>
                <w:szCs w:val="28"/>
              </w:rPr>
              <w:t>.00</w:t>
            </w:r>
          </w:p>
        </w:tc>
        <w:tc>
          <w:tcPr>
            <w:tcW w:w="1641" w:type="dxa"/>
          </w:tcPr>
          <w:p w14:paraId="2C31C99C" w14:textId="1F6C505A" w:rsidR="00C074ED" w:rsidRDefault="004A0069" w:rsidP="002902C9">
            <w:pPr>
              <w:jc w:val="center"/>
              <w:rPr>
                <w:b/>
                <w:bCs/>
                <w:sz w:val="28"/>
                <w:szCs w:val="28"/>
              </w:rPr>
            </w:pPr>
            <w:r>
              <w:rPr>
                <w:b/>
                <w:bCs/>
                <w:sz w:val="28"/>
                <w:szCs w:val="28"/>
              </w:rPr>
              <w:t>1.21.00</w:t>
            </w:r>
          </w:p>
        </w:tc>
      </w:tr>
      <w:tr w:rsidR="00C074ED" w:rsidRPr="00CA79C2" w14:paraId="47D3BDEB" w14:textId="0D102B6F" w:rsidTr="004F5FF1">
        <w:trPr>
          <w:trHeight w:val="322"/>
        </w:trPr>
        <w:tc>
          <w:tcPr>
            <w:tcW w:w="2251" w:type="dxa"/>
          </w:tcPr>
          <w:p w14:paraId="4A72C9A2" w14:textId="77777777" w:rsidR="00C074ED" w:rsidRPr="00CA79C2" w:rsidRDefault="00C074ED" w:rsidP="002902C9">
            <w:pPr>
              <w:jc w:val="center"/>
              <w:rPr>
                <w:b/>
                <w:bCs/>
                <w:sz w:val="28"/>
                <w:szCs w:val="28"/>
              </w:rPr>
            </w:pPr>
            <w:r w:rsidRPr="00CA79C2">
              <w:rPr>
                <w:b/>
                <w:bCs/>
                <w:sz w:val="28"/>
                <w:szCs w:val="28"/>
              </w:rPr>
              <w:t>100 Free</w:t>
            </w:r>
          </w:p>
        </w:tc>
        <w:tc>
          <w:tcPr>
            <w:tcW w:w="1641" w:type="dxa"/>
          </w:tcPr>
          <w:p w14:paraId="26C8A7DE" w14:textId="635601D8" w:rsidR="00C074ED" w:rsidRPr="00CA79C2" w:rsidRDefault="00C074ED" w:rsidP="002902C9">
            <w:pPr>
              <w:jc w:val="center"/>
              <w:rPr>
                <w:b/>
                <w:bCs/>
                <w:sz w:val="28"/>
                <w:szCs w:val="28"/>
              </w:rPr>
            </w:pPr>
            <w:r>
              <w:rPr>
                <w:b/>
                <w:bCs/>
                <w:sz w:val="28"/>
                <w:szCs w:val="28"/>
              </w:rPr>
              <w:t>1.</w:t>
            </w:r>
            <w:r w:rsidR="003B2221">
              <w:rPr>
                <w:b/>
                <w:bCs/>
                <w:sz w:val="28"/>
                <w:szCs w:val="28"/>
              </w:rPr>
              <w:t>28</w:t>
            </w:r>
            <w:r>
              <w:rPr>
                <w:b/>
                <w:bCs/>
                <w:sz w:val="28"/>
                <w:szCs w:val="28"/>
              </w:rPr>
              <w:t>.00</w:t>
            </w:r>
          </w:p>
        </w:tc>
        <w:tc>
          <w:tcPr>
            <w:tcW w:w="1641" w:type="dxa"/>
          </w:tcPr>
          <w:p w14:paraId="7ADCB5DA" w14:textId="71D6D2CB" w:rsidR="00C074ED" w:rsidRPr="00CA79C2" w:rsidRDefault="00C074ED" w:rsidP="002902C9">
            <w:pPr>
              <w:jc w:val="center"/>
              <w:rPr>
                <w:b/>
                <w:bCs/>
                <w:sz w:val="28"/>
                <w:szCs w:val="28"/>
              </w:rPr>
            </w:pPr>
            <w:r>
              <w:rPr>
                <w:b/>
                <w:bCs/>
                <w:sz w:val="28"/>
                <w:szCs w:val="28"/>
              </w:rPr>
              <w:t>1.2</w:t>
            </w:r>
            <w:r w:rsidR="003B2221">
              <w:rPr>
                <w:b/>
                <w:bCs/>
                <w:sz w:val="28"/>
                <w:szCs w:val="28"/>
              </w:rPr>
              <w:t>8</w:t>
            </w:r>
            <w:r>
              <w:rPr>
                <w:b/>
                <w:bCs/>
                <w:sz w:val="28"/>
                <w:szCs w:val="28"/>
              </w:rPr>
              <w:t>.00</w:t>
            </w:r>
          </w:p>
        </w:tc>
        <w:tc>
          <w:tcPr>
            <w:tcW w:w="1641" w:type="dxa"/>
          </w:tcPr>
          <w:p w14:paraId="003973F8" w14:textId="7053E78C" w:rsidR="00C074ED" w:rsidRPr="00CA79C2" w:rsidRDefault="00C074ED" w:rsidP="002902C9">
            <w:pPr>
              <w:jc w:val="center"/>
              <w:rPr>
                <w:b/>
                <w:bCs/>
                <w:sz w:val="28"/>
                <w:szCs w:val="28"/>
              </w:rPr>
            </w:pPr>
            <w:r>
              <w:rPr>
                <w:b/>
                <w:bCs/>
                <w:sz w:val="28"/>
                <w:szCs w:val="28"/>
              </w:rPr>
              <w:t>1.</w:t>
            </w:r>
            <w:r w:rsidR="003B2221">
              <w:rPr>
                <w:b/>
                <w:bCs/>
                <w:sz w:val="28"/>
                <w:szCs w:val="28"/>
              </w:rPr>
              <w:t>21</w:t>
            </w:r>
            <w:r>
              <w:rPr>
                <w:b/>
                <w:bCs/>
                <w:sz w:val="28"/>
                <w:szCs w:val="28"/>
              </w:rPr>
              <w:t>.00</w:t>
            </w:r>
          </w:p>
        </w:tc>
        <w:tc>
          <w:tcPr>
            <w:tcW w:w="1641" w:type="dxa"/>
          </w:tcPr>
          <w:p w14:paraId="3722A9AA" w14:textId="1AE7F52E" w:rsidR="00C074ED" w:rsidRPr="00CA79C2" w:rsidRDefault="00C074ED" w:rsidP="002902C9">
            <w:pPr>
              <w:jc w:val="center"/>
              <w:rPr>
                <w:b/>
                <w:bCs/>
                <w:sz w:val="28"/>
                <w:szCs w:val="28"/>
              </w:rPr>
            </w:pPr>
            <w:r>
              <w:rPr>
                <w:b/>
                <w:bCs/>
                <w:sz w:val="28"/>
                <w:szCs w:val="28"/>
              </w:rPr>
              <w:t>1.</w:t>
            </w:r>
            <w:r w:rsidR="003B2221">
              <w:rPr>
                <w:b/>
                <w:bCs/>
                <w:sz w:val="28"/>
                <w:szCs w:val="28"/>
              </w:rPr>
              <w:t>15</w:t>
            </w:r>
            <w:r>
              <w:rPr>
                <w:b/>
                <w:bCs/>
                <w:sz w:val="28"/>
                <w:szCs w:val="28"/>
              </w:rPr>
              <w:t>.00</w:t>
            </w:r>
          </w:p>
        </w:tc>
        <w:tc>
          <w:tcPr>
            <w:tcW w:w="1641" w:type="dxa"/>
          </w:tcPr>
          <w:p w14:paraId="405EF8EC" w14:textId="66AF61AF" w:rsidR="00C074ED" w:rsidRDefault="003B2221" w:rsidP="002902C9">
            <w:pPr>
              <w:jc w:val="center"/>
              <w:rPr>
                <w:b/>
                <w:bCs/>
                <w:sz w:val="28"/>
                <w:szCs w:val="28"/>
              </w:rPr>
            </w:pPr>
            <w:r>
              <w:rPr>
                <w:b/>
                <w:bCs/>
                <w:sz w:val="28"/>
                <w:szCs w:val="28"/>
              </w:rPr>
              <w:t>1.11.00</w:t>
            </w:r>
          </w:p>
        </w:tc>
      </w:tr>
      <w:tr w:rsidR="00C074ED" w:rsidRPr="00CA79C2" w14:paraId="02B17C07" w14:textId="16804709" w:rsidTr="004F5FF1">
        <w:trPr>
          <w:trHeight w:val="337"/>
        </w:trPr>
        <w:tc>
          <w:tcPr>
            <w:tcW w:w="2251" w:type="dxa"/>
          </w:tcPr>
          <w:p w14:paraId="2129BC76" w14:textId="77777777" w:rsidR="00C074ED" w:rsidRPr="00CA79C2" w:rsidRDefault="00C074ED" w:rsidP="002902C9">
            <w:pPr>
              <w:jc w:val="center"/>
              <w:rPr>
                <w:b/>
                <w:bCs/>
                <w:sz w:val="28"/>
                <w:szCs w:val="28"/>
              </w:rPr>
            </w:pPr>
            <w:r w:rsidRPr="00CA79C2">
              <w:rPr>
                <w:b/>
                <w:bCs/>
                <w:sz w:val="28"/>
                <w:szCs w:val="28"/>
              </w:rPr>
              <w:t>100 B</w:t>
            </w:r>
            <w:r>
              <w:rPr>
                <w:b/>
                <w:bCs/>
                <w:sz w:val="28"/>
                <w:szCs w:val="28"/>
              </w:rPr>
              <w:t>reast</w:t>
            </w:r>
          </w:p>
        </w:tc>
        <w:tc>
          <w:tcPr>
            <w:tcW w:w="1641" w:type="dxa"/>
          </w:tcPr>
          <w:p w14:paraId="169C07FF" w14:textId="444A60CD" w:rsidR="00C074ED" w:rsidRPr="00CA79C2" w:rsidRDefault="00C074ED" w:rsidP="002902C9">
            <w:pPr>
              <w:jc w:val="center"/>
              <w:rPr>
                <w:b/>
                <w:bCs/>
                <w:sz w:val="28"/>
                <w:szCs w:val="28"/>
              </w:rPr>
            </w:pPr>
            <w:r>
              <w:rPr>
                <w:b/>
                <w:bCs/>
                <w:sz w:val="28"/>
                <w:szCs w:val="28"/>
              </w:rPr>
              <w:t>1.</w:t>
            </w:r>
            <w:r w:rsidR="003B2221">
              <w:rPr>
                <w:b/>
                <w:bCs/>
                <w:sz w:val="28"/>
                <w:szCs w:val="28"/>
              </w:rPr>
              <w:t>5</w:t>
            </w:r>
            <w:r>
              <w:rPr>
                <w:b/>
                <w:bCs/>
                <w:sz w:val="28"/>
                <w:szCs w:val="28"/>
              </w:rPr>
              <w:t>6.00</w:t>
            </w:r>
          </w:p>
        </w:tc>
        <w:tc>
          <w:tcPr>
            <w:tcW w:w="1641" w:type="dxa"/>
          </w:tcPr>
          <w:p w14:paraId="7AEB74BC" w14:textId="15377957" w:rsidR="00C074ED" w:rsidRPr="00CA79C2" w:rsidRDefault="00C074ED" w:rsidP="002902C9">
            <w:pPr>
              <w:jc w:val="center"/>
              <w:rPr>
                <w:b/>
                <w:bCs/>
                <w:sz w:val="28"/>
                <w:szCs w:val="28"/>
              </w:rPr>
            </w:pPr>
            <w:r>
              <w:rPr>
                <w:b/>
                <w:bCs/>
                <w:sz w:val="28"/>
                <w:szCs w:val="28"/>
              </w:rPr>
              <w:t>1.</w:t>
            </w:r>
            <w:r w:rsidR="003B2221">
              <w:rPr>
                <w:b/>
                <w:bCs/>
                <w:sz w:val="28"/>
                <w:szCs w:val="28"/>
              </w:rPr>
              <w:t>56</w:t>
            </w:r>
            <w:r>
              <w:rPr>
                <w:b/>
                <w:bCs/>
                <w:sz w:val="28"/>
                <w:szCs w:val="28"/>
              </w:rPr>
              <w:t>.00</w:t>
            </w:r>
          </w:p>
        </w:tc>
        <w:tc>
          <w:tcPr>
            <w:tcW w:w="1641" w:type="dxa"/>
          </w:tcPr>
          <w:p w14:paraId="35EA4BDB" w14:textId="2B2C4C5A" w:rsidR="00C074ED" w:rsidRPr="00CA79C2" w:rsidRDefault="00C074ED" w:rsidP="002902C9">
            <w:pPr>
              <w:jc w:val="center"/>
              <w:rPr>
                <w:b/>
                <w:bCs/>
                <w:sz w:val="28"/>
                <w:szCs w:val="28"/>
              </w:rPr>
            </w:pPr>
            <w:r>
              <w:rPr>
                <w:b/>
                <w:bCs/>
                <w:sz w:val="28"/>
                <w:szCs w:val="28"/>
              </w:rPr>
              <w:t>1.4</w:t>
            </w:r>
            <w:r w:rsidR="003B2221">
              <w:rPr>
                <w:b/>
                <w:bCs/>
                <w:sz w:val="28"/>
                <w:szCs w:val="28"/>
              </w:rPr>
              <w:t>7</w:t>
            </w:r>
            <w:r>
              <w:rPr>
                <w:b/>
                <w:bCs/>
                <w:sz w:val="28"/>
                <w:szCs w:val="28"/>
              </w:rPr>
              <w:t>.00</w:t>
            </w:r>
          </w:p>
        </w:tc>
        <w:tc>
          <w:tcPr>
            <w:tcW w:w="1641" w:type="dxa"/>
          </w:tcPr>
          <w:p w14:paraId="786CD843" w14:textId="7C94A15C" w:rsidR="00C074ED" w:rsidRPr="00CA79C2" w:rsidRDefault="00C074ED" w:rsidP="002902C9">
            <w:pPr>
              <w:jc w:val="center"/>
              <w:rPr>
                <w:b/>
                <w:bCs/>
                <w:sz w:val="28"/>
                <w:szCs w:val="28"/>
              </w:rPr>
            </w:pPr>
            <w:r>
              <w:rPr>
                <w:b/>
                <w:bCs/>
                <w:sz w:val="28"/>
                <w:szCs w:val="28"/>
              </w:rPr>
              <w:t>1.</w:t>
            </w:r>
            <w:r w:rsidR="00A37001">
              <w:rPr>
                <w:b/>
                <w:bCs/>
                <w:sz w:val="28"/>
                <w:szCs w:val="28"/>
              </w:rPr>
              <w:t>41</w:t>
            </w:r>
            <w:r>
              <w:rPr>
                <w:b/>
                <w:bCs/>
                <w:sz w:val="28"/>
                <w:szCs w:val="28"/>
              </w:rPr>
              <w:t>.00</w:t>
            </w:r>
          </w:p>
        </w:tc>
        <w:tc>
          <w:tcPr>
            <w:tcW w:w="1641" w:type="dxa"/>
          </w:tcPr>
          <w:p w14:paraId="5231DAD1" w14:textId="19FE5A18" w:rsidR="00C074ED" w:rsidRDefault="00A37001" w:rsidP="002902C9">
            <w:pPr>
              <w:jc w:val="center"/>
              <w:rPr>
                <w:b/>
                <w:bCs/>
                <w:sz w:val="28"/>
                <w:szCs w:val="28"/>
              </w:rPr>
            </w:pPr>
            <w:r>
              <w:rPr>
                <w:b/>
                <w:bCs/>
                <w:sz w:val="28"/>
                <w:szCs w:val="28"/>
              </w:rPr>
              <w:t>1.31.00</w:t>
            </w:r>
          </w:p>
        </w:tc>
      </w:tr>
      <w:tr w:rsidR="00C074ED" w:rsidRPr="00CA79C2" w14:paraId="59782126" w14:textId="5DA466C1" w:rsidTr="004F5FF1">
        <w:trPr>
          <w:trHeight w:val="322"/>
        </w:trPr>
        <w:tc>
          <w:tcPr>
            <w:tcW w:w="2251" w:type="dxa"/>
          </w:tcPr>
          <w:p w14:paraId="6DEFCB6B" w14:textId="77777777" w:rsidR="00C074ED" w:rsidRPr="00CA79C2" w:rsidRDefault="00C074ED" w:rsidP="002902C9">
            <w:pPr>
              <w:jc w:val="center"/>
              <w:rPr>
                <w:b/>
                <w:bCs/>
                <w:sz w:val="28"/>
                <w:szCs w:val="28"/>
              </w:rPr>
            </w:pPr>
            <w:r w:rsidRPr="00CA79C2">
              <w:rPr>
                <w:b/>
                <w:bCs/>
                <w:sz w:val="28"/>
                <w:szCs w:val="28"/>
              </w:rPr>
              <w:t xml:space="preserve">100 </w:t>
            </w:r>
            <w:r>
              <w:rPr>
                <w:b/>
                <w:bCs/>
                <w:sz w:val="28"/>
                <w:szCs w:val="28"/>
              </w:rPr>
              <w:t>Fly</w:t>
            </w:r>
          </w:p>
        </w:tc>
        <w:tc>
          <w:tcPr>
            <w:tcW w:w="1641" w:type="dxa"/>
          </w:tcPr>
          <w:p w14:paraId="0F4335C1" w14:textId="3BF94A21" w:rsidR="00C074ED" w:rsidRPr="00CA79C2" w:rsidRDefault="00A37001" w:rsidP="002902C9">
            <w:pPr>
              <w:jc w:val="center"/>
              <w:rPr>
                <w:b/>
                <w:bCs/>
                <w:sz w:val="28"/>
                <w:szCs w:val="28"/>
              </w:rPr>
            </w:pPr>
            <w:r>
              <w:rPr>
                <w:b/>
                <w:bCs/>
                <w:sz w:val="28"/>
                <w:szCs w:val="28"/>
              </w:rPr>
              <w:t>2</w:t>
            </w:r>
            <w:r w:rsidR="00C074ED">
              <w:rPr>
                <w:b/>
                <w:bCs/>
                <w:sz w:val="28"/>
                <w:szCs w:val="28"/>
              </w:rPr>
              <w:t>.</w:t>
            </w:r>
            <w:r>
              <w:rPr>
                <w:b/>
                <w:bCs/>
                <w:sz w:val="28"/>
                <w:szCs w:val="28"/>
              </w:rPr>
              <w:t>01</w:t>
            </w:r>
            <w:r w:rsidR="00C074ED">
              <w:rPr>
                <w:b/>
                <w:bCs/>
                <w:sz w:val="28"/>
                <w:szCs w:val="28"/>
              </w:rPr>
              <w:t>.00</w:t>
            </w:r>
          </w:p>
        </w:tc>
        <w:tc>
          <w:tcPr>
            <w:tcW w:w="1641" w:type="dxa"/>
          </w:tcPr>
          <w:p w14:paraId="2071F63F" w14:textId="5FCB9438" w:rsidR="00C074ED" w:rsidRPr="00CA79C2" w:rsidRDefault="00A37001" w:rsidP="002902C9">
            <w:pPr>
              <w:jc w:val="center"/>
              <w:rPr>
                <w:b/>
                <w:bCs/>
                <w:sz w:val="28"/>
                <w:szCs w:val="28"/>
              </w:rPr>
            </w:pPr>
            <w:r>
              <w:rPr>
                <w:b/>
                <w:bCs/>
                <w:sz w:val="28"/>
                <w:szCs w:val="28"/>
              </w:rPr>
              <w:t>2</w:t>
            </w:r>
            <w:r w:rsidR="00C074ED">
              <w:rPr>
                <w:b/>
                <w:bCs/>
                <w:sz w:val="28"/>
                <w:szCs w:val="28"/>
              </w:rPr>
              <w:t>.</w:t>
            </w:r>
            <w:r>
              <w:rPr>
                <w:b/>
                <w:bCs/>
                <w:sz w:val="28"/>
                <w:szCs w:val="28"/>
              </w:rPr>
              <w:t>01</w:t>
            </w:r>
            <w:r w:rsidR="00C074ED">
              <w:rPr>
                <w:b/>
                <w:bCs/>
                <w:sz w:val="28"/>
                <w:szCs w:val="28"/>
              </w:rPr>
              <w:t>.00</w:t>
            </w:r>
          </w:p>
        </w:tc>
        <w:tc>
          <w:tcPr>
            <w:tcW w:w="1641" w:type="dxa"/>
          </w:tcPr>
          <w:p w14:paraId="4F008D27" w14:textId="426FC107" w:rsidR="00C074ED" w:rsidRPr="00CA79C2" w:rsidRDefault="00C074ED" w:rsidP="002902C9">
            <w:pPr>
              <w:jc w:val="center"/>
              <w:rPr>
                <w:b/>
                <w:bCs/>
                <w:sz w:val="28"/>
                <w:szCs w:val="28"/>
              </w:rPr>
            </w:pPr>
            <w:r>
              <w:rPr>
                <w:b/>
                <w:bCs/>
                <w:sz w:val="28"/>
                <w:szCs w:val="28"/>
              </w:rPr>
              <w:t>1.</w:t>
            </w:r>
            <w:r w:rsidR="00A37001">
              <w:rPr>
                <w:b/>
                <w:bCs/>
                <w:sz w:val="28"/>
                <w:szCs w:val="28"/>
              </w:rPr>
              <w:t>4</w:t>
            </w:r>
            <w:r>
              <w:rPr>
                <w:b/>
                <w:bCs/>
                <w:sz w:val="28"/>
                <w:szCs w:val="28"/>
              </w:rPr>
              <w:t>0.00</w:t>
            </w:r>
          </w:p>
        </w:tc>
        <w:tc>
          <w:tcPr>
            <w:tcW w:w="1641" w:type="dxa"/>
          </w:tcPr>
          <w:p w14:paraId="6333E8D5" w14:textId="635C6B0A" w:rsidR="00C074ED" w:rsidRPr="00CA79C2" w:rsidRDefault="00C074ED" w:rsidP="002902C9">
            <w:pPr>
              <w:jc w:val="center"/>
              <w:rPr>
                <w:b/>
                <w:bCs/>
                <w:sz w:val="28"/>
                <w:szCs w:val="28"/>
              </w:rPr>
            </w:pPr>
            <w:r>
              <w:rPr>
                <w:b/>
                <w:bCs/>
                <w:sz w:val="28"/>
                <w:szCs w:val="28"/>
              </w:rPr>
              <w:t>1.</w:t>
            </w:r>
            <w:r w:rsidR="00A37001">
              <w:rPr>
                <w:b/>
                <w:bCs/>
                <w:sz w:val="28"/>
                <w:szCs w:val="28"/>
              </w:rPr>
              <w:t>30</w:t>
            </w:r>
            <w:r>
              <w:rPr>
                <w:b/>
                <w:bCs/>
                <w:sz w:val="28"/>
                <w:szCs w:val="28"/>
              </w:rPr>
              <w:t>.00</w:t>
            </w:r>
          </w:p>
        </w:tc>
        <w:tc>
          <w:tcPr>
            <w:tcW w:w="1641" w:type="dxa"/>
          </w:tcPr>
          <w:p w14:paraId="0706EA5C" w14:textId="4AF08D45" w:rsidR="00C074ED" w:rsidRDefault="00A37001" w:rsidP="002902C9">
            <w:pPr>
              <w:jc w:val="center"/>
              <w:rPr>
                <w:b/>
                <w:bCs/>
                <w:sz w:val="28"/>
                <w:szCs w:val="28"/>
              </w:rPr>
            </w:pPr>
            <w:r>
              <w:rPr>
                <w:b/>
                <w:bCs/>
                <w:sz w:val="28"/>
                <w:szCs w:val="28"/>
              </w:rPr>
              <w:t>1.24.00</w:t>
            </w:r>
          </w:p>
        </w:tc>
      </w:tr>
      <w:tr w:rsidR="00C074ED" w:rsidRPr="00CA79C2" w14:paraId="55C80FEA" w14:textId="2F5982A5" w:rsidTr="004F5FF1">
        <w:trPr>
          <w:trHeight w:val="322"/>
        </w:trPr>
        <w:tc>
          <w:tcPr>
            <w:tcW w:w="2251" w:type="dxa"/>
          </w:tcPr>
          <w:p w14:paraId="709C8C9D" w14:textId="77777777" w:rsidR="00C074ED" w:rsidRPr="00CA79C2" w:rsidRDefault="00C074ED" w:rsidP="002902C9">
            <w:pPr>
              <w:jc w:val="center"/>
              <w:rPr>
                <w:b/>
                <w:bCs/>
                <w:sz w:val="28"/>
                <w:szCs w:val="28"/>
              </w:rPr>
            </w:pPr>
            <w:r w:rsidRPr="00CA79C2">
              <w:rPr>
                <w:b/>
                <w:bCs/>
                <w:sz w:val="28"/>
                <w:szCs w:val="28"/>
              </w:rPr>
              <w:t xml:space="preserve">100 </w:t>
            </w:r>
            <w:r>
              <w:rPr>
                <w:b/>
                <w:bCs/>
                <w:sz w:val="28"/>
                <w:szCs w:val="28"/>
              </w:rPr>
              <w:t>Back</w:t>
            </w:r>
          </w:p>
        </w:tc>
        <w:tc>
          <w:tcPr>
            <w:tcW w:w="1641" w:type="dxa"/>
          </w:tcPr>
          <w:p w14:paraId="524C93B4" w14:textId="39AFFCC5" w:rsidR="00C074ED" w:rsidRPr="00CA79C2" w:rsidRDefault="00C074ED" w:rsidP="002902C9">
            <w:pPr>
              <w:jc w:val="center"/>
              <w:rPr>
                <w:b/>
                <w:bCs/>
                <w:sz w:val="28"/>
                <w:szCs w:val="28"/>
              </w:rPr>
            </w:pPr>
            <w:r>
              <w:rPr>
                <w:b/>
                <w:bCs/>
                <w:sz w:val="28"/>
                <w:szCs w:val="28"/>
              </w:rPr>
              <w:t>1.3</w:t>
            </w:r>
            <w:r w:rsidR="00090121">
              <w:rPr>
                <w:b/>
                <w:bCs/>
                <w:sz w:val="28"/>
                <w:szCs w:val="28"/>
              </w:rPr>
              <w:t>5</w:t>
            </w:r>
            <w:r>
              <w:rPr>
                <w:b/>
                <w:bCs/>
                <w:sz w:val="28"/>
                <w:szCs w:val="28"/>
              </w:rPr>
              <w:t>.00</w:t>
            </w:r>
          </w:p>
        </w:tc>
        <w:tc>
          <w:tcPr>
            <w:tcW w:w="1641" w:type="dxa"/>
          </w:tcPr>
          <w:p w14:paraId="5ECB4970" w14:textId="090CCCC5" w:rsidR="00C074ED" w:rsidRPr="00CA79C2" w:rsidRDefault="00C074ED" w:rsidP="002902C9">
            <w:pPr>
              <w:jc w:val="center"/>
              <w:rPr>
                <w:b/>
                <w:bCs/>
                <w:sz w:val="28"/>
                <w:szCs w:val="28"/>
              </w:rPr>
            </w:pPr>
            <w:r>
              <w:rPr>
                <w:b/>
                <w:bCs/>
                <w:sz w:val="28"/>
                <w:szCs w:val="28"/>
              </w:rPr>
              <w:t>1.</w:t>
            </w:r>
            <w:r w:rsidR="00090121">
              <w:rPr>
                <w:b/>
                <w:bCs/>
                <w:sz w:val="28"/>
                <w:szCs w:val="28"/>
              </w:rPr>
              <w:t>35</w:t>
            </w:r>
            <w:r>
              <w:rPr>
                <w:b/>
                <w:bCs/>
                <w:sz w:val="28"/>
                <w:szCs w:val="28"/>
              </w:rPr>
              <w:t>.00</w:t>
            </w:r>
          </w:p>
        </w:tc>
        <w:tc>
          <w:tcPr>
            <w:tcW w:w="1641" w:type="dxa"/>
          </w:tcPr>
          <w:p w14:paraId="37CD40DA" w14:textId="4FBA1ACF" w:rsidR="00C074ED" w:rsidRPr="00CA79C2" w:rsidRDefault="00C074ED" w:rsidP="002902C9">
            <w:pPr>
              <w:jc w:val="center"/>
              <w:rPr>
                <w:b/>
                <w:bCs/>
                <w:sz w:val="28"/>
                <w:szCs w:val="28"/>
              </w:rPr>
            </w:pPr>
            <w:r>
              <w:rPr>
                <w:b/>
                <w:bCs/>
                <w:sz w:val="28"/>
                <w:szCs w:val="28"/>
              </w:rPr>
              <w:t>1.</w:t>
            </w:r>
            <w:r w:rsidR="00090121">
              <w:rPr>
                <w:b/>
                <w:bCs/>
                <w:sz w:val="28"/>
                <w:szCs w:val="28"/>
              </w:rPr>
              <w:t>32</w:t>
            </w:r>
            <w:r>
              <w:rPr>
                <w:b/>
                <w:bCs/>
                <w:sz w:val="28"/>
                <w:szCs w:val="28"/>
              </w:rPr>
              <w:t>.00</w:t>
            </w:r>
          </w:p>
        </w:tc>
        <w:tc>
          <w:tcPr>
            <w:tcW w:w="1641" w:type="dxa"/>
          </w:tcPr>
          <w:p w14:paraId="583DCC00" w14:textId="02234EF0" w:rsidR="00C074ED" w:rsidRPr="00CA79C2" w:rsidRDefault="00C074ED" w:rsidP="002902C9">
            <w:pPr>
              <w:jc w:val="center"/>
              <w:rPr>
                <w:b/>
                <w:bCs/>
                <w:sz w:val="28"/>
                <w:szCs w:val="28"/>
              </w:rPr>
            </w:pPr>
            <w:r>
              <w:rPr>
                <w:b/>
                <w:bCs/>
                <w:sz w:val="28"/>
                <w:szCs w:val="28"/>
              </w:rPr>
              <w:t>1.2</w:t>
            </w:r>
            <w:r w:rsidR="00090121">
              <w:rPr>
                <w:b/>
                <w:bCs/>
                <w:sz w:val="28"/>
                <w:szCs w:val="28"/>
              </w:rPr>
              <w:t>6</w:t>
            </w:r>
            <w:r>
              <w:rPr>
                <w:b/>
                <w:bCs/>
                <w:sz w:val="28"/>
                <w:szCs w:val="28"/>
              </w:rPr>
              <w:t>.</w:t>
            </w:r>
            <w:r w:rsidR="00090121">
              <w:rPr>
                <w:b/>
                <w:bCs/>
                <w:sz w:val="28"/>
                <w:szCs w:val="28"/>
              </w:rPr>
              <w:t>5</w:t>
            </w:r>
            <w:r>
              <w:rPr>
                <w:b/>
                <w:bCs/>
                <w:sz w:val="28"/>
                <w:szCs w:val="28"/>
              </w:rPr>
              <w:t>0</w:t>
            </w:r>
          </w:p>
        </w:tc>
        <w:tc>
          <w:tcPr>
            <w:tcW w:w="1641" w:type="dxa"/>
          </w:tcPr>
          <w:p w14:paraId="17F5C8C3" w14:textId="62E21C10" w:rsidR="00C074ED" w:rsidRDefault="00090121" w:rsidP="002902C9">
            <w:pPr>
              <w:jc w:val="center"/>
              <w:rPr>
                <w:b/>
                <w:bCs/>
                <w:sz w:val="28"/>
                <w:szCs w:val="28"/>
              </w:rPr>
            </w:pPr>
            <w:r>
              <w:rPr>
                <w:b/>
                <w:bCs/>
                <w:sz w:val="28"/>
                <w:szCs w:val="28"/>
              </w:rPr>
              <w:t>1.20.00</w:t>
            </w:r>
          </w:p>
        </w:tc>
      </w:tr>
    </w:tbl>
    <w:p w14:paraId="77175DC5" w14:textId="77777777" w:rsidR="00E70231" w:rsidRDefault="00E70231" w:rsidP="00E70231">
      <w:pPr>
        <w:rPr>
          <w:b/>
          <w:bCs/>
          <w:sz w:val="28"/>
          <w:szCs w:val="28"/>
        </w:rPr>
      </w:pPr>
    </w:p>
    <w:p w14:paraId="56753FA2" w14:textId="064DF059" w:rsidR="00E70231" w:rsidRPr="00A469F0" w:rsidRDefault="00662313" w:rsidP="00E70231">
      <w:pPr>
        <w:rPr>
          <w:b/>
          <w:bCs/>
          <w:sz w:val="28"/>
          <w:szCs w:val="28"/>
        </w:rPr>
      </w:pPr>
      <w:r>
        <w:rPr>
          <w:b/>
          <w:bCs/>
          <w:sz w:val="28"/>
          <w:szCs w:val="28"/>
        </w:rPr>
        <w:t>Female</w:t>
      </w:r>
    </w:p>
    <w:tbl>
      <w:tblPr>
        <w:tblStyle w:val="TableGrid"/>
        <w:tblW w:w="0" w:type="auto"/>
        <w:tblLook w:val="04A0" w:firstRow="1" w:lastRow="0" w:firstColumn="1" w:lastColumn="0" w:noHBand="0" w:noVBand="1"/>
      </w:tblPr>
      <w:tblGrid>
        <w:gridCol w:w="2261"/>
        <w:gridCol w:w="1648"/>
        <w:gridCol w:w="1648"/>
        <w:gridCol w:w="1648"/>
        <w:gridCol w:w="1648"/>
        <w:gridCol w:w="1648"/>
      </w:tblGrid>
      <w:tr w:rsidR="0024350E" w14:paraId="58610C75" w14:textId="3F96876A" w:rsidTr="007E4FDB">
        <w:trPr>
          <w:trHeight w:val="334"/>
        </w:trPr>
        <w:tc>
          <w:tcPr>
            <w:tcW w:w="2261" w:type="dxa"/>
          </w:tcPr>
          <w:p w14:paraId="6B17076F" w14:textId="77777777" w:rsidR="0024350E" w:rsidRPr="00A469F0" w:rsidRDefault="0024350E" w:rsidP="002902C9">
            <w:pPr>
              <w:jc w:val="center"/>
              <w:rPr>
                <w:b/>
                <w:bCs/>
                <w:sz w:val="28"/>
                <w:szCs w:val="28"/>
              </w:rPr>
            </w:pPr>
            <w:r w:rsidRPr="00A469F0">
              <w:rPr>
                <w:b/>
                <w:bCs/>
                <w:sz w:val="28"/>
                <w:szCs w:val="28"/>
              </w:rPr>
              <w:t>EVENT</w:t>
            </w:r>
          </w:p>
        </w:tc>
        <w:tc>
          <w:tcPr>
            <w:tcW w:w="1648" w:type="dxa"/>
          </w:tcPr>
          <w:p w14:paraId="286FCE62" w14:textId="532335E3" w:rsidR="0024350E" w:rsidRPr="00A469F0" w:rsidRDefault="0024350E" w:rsidP="002902C9">
            <w:pPr>
              <w:jc w:val="center"/>
              <w:rPr>
                <w:b/>
                <w:bCs/>
                <w:sz w:val="28"/>
                <w:szCs w:val="28"/>
              </w:rPr>
            </w:pPr>
            <w:r>
              <w:rPr>
                <w:b/>
                <w:bCs/>
                <w:sz w:val="28"/>
                <w:szCs w:val="28"/>
              </w:rPr>
              <w:t>9</w:t>
            </w:r>
            <w:r w:rsidRPr="00A469F0">
              <w:rPr>
                <w:b/>
                <w:bCs/>
                <w:sz w:val="28"/>
                <w:szCs w:val="28"/>
              </w:rPr>
              <w:t xml:space="preserve"> Yrs</w:t>
            </w:r>
          </w:p>
        </w:tc>
        <w:tc>
          <w:tcPr>
            <w:tcW w:w="1648" w:type="dxa"/>
          </w:tcPr>
          <w:p w14:paraId="644D4045" w14:textId="3F0F8E10" w:rsidR="0024350E" w:rsidRPr="00A469F0" w:rsidRDefault="0024350E" w:rsidP="002902C9">
            <w:pPr>
              <w:jc w:val="center"/>
              <w:rPr>
                <w:b/>
                <w:bCs/>
                <w:sz w:val="28"/>
                <w:szCs w:val="28"/>
              </w:rPr>
            </w:pPr>
            <w:r w:rsidRPr="00A469F0">
              <w:rPr>
                <w:b/>
                <w:bCs/>
                <w:sz w:val="28"/>
                <w:szCs w:val="28"/>
              </w:rPr>
              <w:t>1</w:t>
            </w:r>
            <w:r>
              <w:rPr>
                <w:b/>
                <w:bCs/>
                <w:sz w:val="28"/>
                <w:szCs w:val="28"/>
              </w:rPr>
              <w:t>0</w:t>
            </w:r>
            <w:r w:rsidRPr="00A469F0">
              <w:rPr>
                <w:b/>
                <w:bCs/>
                <w:sz w:val="28"/>
                <w:szCs w:val="28"/>
              </w:rPr>
              <w:t xml:space="preserve"> Yrs</w:t>
            </w:r>
          </w:p>
        </w:tc>
        <w:tc>
          <w:tcPr>
            <w:tcW w:w="1648" w:type="dxa"/>
          </w:tcPr>
          <w:p w14:paraId="02A77987" w14:textId="2141D9EF" w:rsidR="0024350E" w:rsidRPr="00A469F0" w:rsidRDefault="0024350E" w:rsidP="002902C9">
            <w:pPr>
              <w:jc w:val="center"/>
              <w:rPr>
                <w:b/>
                <w:bCs/>
                <w:sz w:val="28"/>
                <w:szCs w:val="28"/>
              </w:rPr>
            </w:pPr>
            <w:r w:rsidRPr="00A469F0">
              <w:rPr>
                <w:b/>
                <w:bCs/>
                <w:sz w:val="28"/>
                <w:szCs w:val="28"/>
              </w:rPr>
              <w:t>1</w:t>
            </w:r>
            <w:r>
              <w:rPr>
                <w:b/>
                <w:bCs/>
                <w:sz w:val="28"/>
                <w:szCs w:val="28"/>
              </w:rPr>
              <w:t>1</w:t>
            </w:r>
            <w:r w:rsidRPr="00A469F0">
              <w:rPr>
                <w:b/>
                <w:bCs/>
                <w:sz w:val="28"/>
                <w:szCs w:val="28"/>
              </w:rPr>
              <w:t xml:space="preserve"> Yrs</w:t>
            </w:r>
          </w:p>
        </w:tc>
        <w:tc>
          <w:tcPr>
            <w:tcW w:w="1648" w:type="dxa"/>
          </w:tcPr>
          <w:p w14:paraId="6DEDD714" w14:textId="508EECC4" w:rsidR="0024350E" w:rsidRPr="00A469F0" w:rsidRDefault="0024350E" w:rsidP="002902C9">
            <w:pPr>
              <w:jc w:val="center"/>
              <w:rPr>
                <w:b/>
                <w:bCs/>
                <w:sz w:val="28"/>
                <w:szCs w:val="28"/>
              </w:rPr>
            </w:pPr>
            <w:r w:rsidRPr="00A469F0">
              <w:rPr>
                <w:b/>
                <w:bCs/>
                <w:sz w:val="28"/>
                <w:szCs w:val="28"/>
              </w:rPr>
              <w:t>1</w:t>
            </w:r>
            <w:r>
              <w:rPr>
                <w:b/>
                <w:bCs/>
                <w:sz w:val="28"/>
                <w:szCs w:val="28"/>
              </w:rPr>
              <w:t>2</w:t>
            </w:r>
            <w:r w:rsidRPr="00A469F0">
              <w:rPr>
                <w:b/>
                <w:bCs/>
                <w:sz w:val="28"/>
                <w:szCs w:val="28"/>
              </w:rPr>
              <w:t xml:space="preserve"> Yrs</w:t>
            </w:r>
          </w:p>
        </w:tc>
        <w:tc>
          <w:tcPr>
            <w:tcW w:w="1648" w:type="dxa"/>
          </w:tcPr>
          <w:p w14:paraId="0CD5D3CA" w14:textId="6C78EC32" w:rsidR="0024350E" w:rsidRPr="00A469F0" w:rsidRDefault="0024350E" w:rsidP="002902C9">
            <w:pPr>
              <w:jc w:val="center"/>
              <w:rPr>
                <w:b/>
                <w:bCs/>
                <w:sz w:val="28"/>
                <w:szCs w:val="28"/>
              </w:rPr>
            </w:pPr>
            <w:r>
              <w:rPr>
                <w:b/>
                <w:bCs/>
                <w:sz w:val="28"/>
                <w:szCs w:val="28"/>
              </w:rPr>
              <w:t>13 Yrs</w:t>
            </w:r>
          </w:p>
        </w:tc>
      </w:tr>
      <w:tr w:rsidR="0024350E" w14:paraId="48E29068" w14:textId="022A9D8A" w:rsidTr="007E4FDB">
        <w:trPr>
          <w:trHeight w:val="349"/>
        </w:trPr>
        <w:tc>
          <w:tcPr>
            <w:tcW w:w="2261" w:type="dxa"/>
          </w:tcPr>
          <w:p w14:paraId="1E27CE88" w14:textId="77777777" w:rsidR="0024350E" w:rsidRPr="00A469F0" w:rsidRDefault="0024350E" w:rsidP="002902C9">
            <w:pPr>
              <w:jc w:val="center"/>
              <w:rPr>
                <w:b/>
                <w:bCs/>
                <w:sz w:val="28"/>
                <w:szCs w:val="28"/>
              </w:rPr>
            </w:pPr>
            <w:r w:rsidRPr="00A469F0">
              <w:rPr>
                <w:b/>
                <w:bCs/>
                <w:sz w:val="28"/>
                <w:szCs w:val="28"/>
              </w:rPr>
              <w:t>50m Free</w:t>
            </w:r>
          </w:p>
        </w:tc>
        <w:tc>
          <w:tcPr>
            <w:tcW w:w="1648" w:type="dxa"/>
          </w:tcPr>
          <w:p w14:paraId="21A1505A" w14:textId="77777777" w:rsidR="0024350E" w:rsidRPr="00A469F0" w:rsidRDefault="0024350E" w:rsidP="002902C9">
            <w:pPr>
              <w:jc w:val="center"/>
              <w:rPr>
                <w:b/>
                <w:bCs/>
                <w:sz w:val="28"/>
                <w:szCs w:val="28"/>
              </w:rPr>
            </w:pPr>
            <w:r>
              <w:rPr>
                <w:b/>
                <w:bCs/>
                <w:sz w:val="28"/>
                <w:szCs w:val="28"/>
              </w:rPr>
              <w:t>40.00</w:t>
            </w:r>
          </w:p>
        </w:tc>
        <w:tc>
          <w:tcPr>
            <w:tcW w:w="1648" w:type="dxa"/>
          </w:tcPr>
          <w:p w14:paraId="44945F31" w14:textId="694B6432" w:rsidR="0024350E" w:rsidRPr="00A469F0" w:rsidRDefault="00AF12BD" w:rsidP="002902C9">
            <w:pPr>
              <w:jc w:val="center"/>
              <w:rPr>
                <w:b/>
                <w:bCs/>
                <w:sz w:val="28"/>
                <w:szCs w:val="28"/>
              </w:rPr>
            </w:pPr>
            <w:r>
              <w:rPr>
                <w:b/>
                <w:bCs/>
                <w:sz w:val="28"/>
                <w:szCs w:val="28"/>
              </w:rPr>
              <w:t>40.00</w:t>
            </w:r>
          </w:p>
        </w:tc>
        <w:tc>
          <w:tcPr>
            <w:tcW w:w="1648" w:type="dxa"/>
          </w:tcPr>
          <w:p w14:paraId="0B14B41E" w14:textId="1A03CE91" w:rsidR="0024350E" w:rsidRPr="00A469F0" w:rsidRDefault="0024350E" w:rsidP="002902C9">
            <w:pPr>
              <w:jc w:val="center"/>
              <w:rPr>
                <w:b/>
                <w:bCs/>
                <w:sz w:val="28"/>
                <w:szCs w:val="28"/>
              </w:rPr>
            </w:pPr>
            <w:r>
              <w:rPr>
                <w:b/>
                <w:bCs/>
                <w:sz w:val="28"/>
                <w:szCs w:val="28"/>
              </w:rPr>
              <w:t>3</w:t>
            </w:r>
            <w:r w:rsidR="00AF12BD">
              <w:rPr>
                <w:b/>
                <w:bCs/>
                <w:sz w:val="28"/>
                <w:szCs w:val="28"/>
              </w:rPr>
              <w:t>6.00</w:t>
            </w:r>
          </w:p>
        </w:tc>
        <w:tc>
          <w:tcPr>
            <w:tcW w:w="1648" w:type="dxa"/>
          </w:tcPr>
          <w:p w14:paraId="344EAA28" w14:textId="4BCE805C" w:rsidR="0024350E" w:rsidRPr="00A469F0" w:rsidRDefault="0024350E" w:rsidP="002902C9">
            <w:pPr>
              <w:jc w:val="center"/>
              <w:rPr>
                <w:b/>
                <w:bCs/>
                <w:sz w:val="28"/>
                <w:szCs w:val="28"/>
              </w:rPr>
            </w:pPr>
            <w:r>
              <w:rPr>
                <w:b/>
                <w:bCs/>
                <w:sz w:val="28"/>
                <w:szCs w:val="28"/>
              </w:rPr>
              <w:t>3</w:t>
            </w:r>
            <w:r w:rsidR="00055C72">
              <w:rPr>
                <w:b/>
                <w:bCs/>
                <w:sz w:val="28"/>
                <w:szCs w:val="28"/>
              </w:rPr>
              <w:t>4.50</w:t>
            </w:r>
          </w:p>
        </w:tc>
        <w:tc>
          <w:tcPr>
            <w:tcW w:w="1648" w:type="dxa"/>
          </w:tcPr>
          <w:p w14:paraId="37EA709B" w14:textId="68E7BBA4" w:rsidR="0024350E" w:rsidRDefault="00055C72" w:rsidP="002902C9">
            <w:pPr>
              <w:jc w:val="center"/>
              <w:rPr>
                <w:b/>
                <w:bCs/>
                <w:sz w:val="28"/>
                <w:szCs w:val="28"/>
              </w:rPr>
            </w:pPr>
            <w:r>
              <w:rPr>
                <w:b/>
                <w:bCs/>
                <w:sz w:val="28"/>
                <w:szCs w:val="28"/>
              </w:rPr>
              <w:t>32.00</w:t>
            </w:r>
          </w:p>
        </w:tc>
      </w:tr>
      <w:tr w:rsidR="0024350E" w14:paraId="2985516E" w14:textId="37EEAA00" w:rsidTr="007E4FDB">
        <w:trPr>
          <w:trHeight w:val="334"/>
        </w:trPr>
        <w:tc>
          <w:tcPr>
            <w:tcW w:w="2261" w:type="dxa"/>
          </w:tcPr>
          <w:p w14:paraId="36CAB163" w14:textId="77777777" w:rsidR="0024350E" w:rsidRPr="00A469F0" w:rsidRDefault="0024350E" w:rsidP="002902C9">
            <w:pPr>
              <w:jc w:val="center"/>
              <w:rPr>
                <w:b/>
                <w:bCs/>
                <w:sz w:val="28"/>
                <w:szCs w:val="28"/>
              </w:rPr>
            </w:pPr>
            <w:r w:rsidRPr="00A469F0">
              <w:rPr>
                <w:b/>
                <w:bCs/>
                <w:sz w:val="28"/>
                <w:szCs w:val="28"/>
              </w:rPr>
              <w:t>50m Breast</w:t>
            </w:r>
          </w:p>
        </w:tc>
        <w:tc>
          <w:tcPr>
            <w:tcW w:w="1648" w:type="dxa"/>
          </w:tcPr>
          <w:p w14:paraId="44DBCC7D" w14:textId="7F45D6A2" w:rsidR="0024350E" w:rsidRPr="00A469F0" w:rsidRDefault="0024350E" w:rsidP="002902C9">
            <w:pPr>
              <w:jc w:val="center"/>
              <w:rPr>
                <w:b/>
                <w:bCs/>
                <w:sz w:val="28"/>
                <w:szCs w:val="28"/>
              </w:rPr>
            </w:pPr>
            <w:r>
              <w:rPr>
                <w:b/>
                <w:bCs/>
                <w:sz w:val="28"/>
                <w:szCs w:val="28"/>
              </w:rPr>
              <w:t>5</w:t>
            </w:r>
            <w:r w:rsidR="00055C72">
              <w:rPr>
                <w:b/>
                <w:bCs/>
                <w:sz w:val="28"/>
                <w:szCs w:val="28"/>
              </w:rPr>
              <w:t>5</w:t>
            </w:r>
            <w:r>
              <w:rPr>
                <w:b/>
                <w:bCs/>
                <w:sz w:val="28"/>
                <w:szCs w:val="28"/>
              </w:rPr>
              <w:t>.00</w:t>
            </w:r>
          </w:p>
        </w:tc>
        <w:tc>
          <w:tcPr>
            <w:tcW w:w="1648" w:type="dxa"/>
          </w:tcPr>
          <w:p w14:paraId="3F40AB2E" w14:textId="5061CE55" w:rsidR="0024350E" w:rsidRPr="00A469F0" w:rsidRDefault="000450A4" w:rsidP="002902C9">
            <w:pPr>
              <w:jc w:val="center"/>
              <w:rPr>
                <w:b/>
                <w:bCs/>
                <w:sz w:val="28"/>
                <w:szCs w:val="28"/>
              </w:rPr>
            </w:pPr>
            <w:r>
              <w:rPr>
                <w:b/>
                <w:bCs/>
                <w:sz w:val="28"/>
                <w:szCs w:val="28"/>
              </w:rPr>
              <w:t>55.00</w:t>
            </w:r>
          </w:p>
        </w:tc>
        <w:tc>
          <w:tcPr>
            <w:tcW w:w="1648" w:type="dxa"/>
          </w:tcPr>
          <w:p w14:paraId="2EF3E066" w14:textId="71F1696D" w:rsidR="0024350E" w:rsidRPr="00A469F0" w:rsidRDefault="000450A4" w:rsidP="002902C9">
            <w:pPr>
              <w:jc w:val="center"/>
              <w:rPr>
                <w:b/>
                <w:bCs/>
                <w:sz w:val="28"/>
                <w:szCs w:val="28"/>
              </w:rPr>
            </w:pPr>
            <w:r>
              <w:rPr>
                <w:b/>
                <w:bCs/>
                <w:sz w:val="28"/>
                <w:szCs w:val="28"/>
              </w:rPr>
              <w:t>50.00</w:t>
            </w:r>
          </w:p>
        </w:tc>
        <w:tc>
          <w:tcPr>
            <w:tcW w:w="1648" w:type="dxa"/>
          </w:tcPr>
          <w:p w14:paraId="5CF476FB" w14:textId="544DE921" w:rsidR="0024350E" w:rsidRPr="00A469F0" w:rsidRDefault="0024350E" w:rsidP="002902C9">
            <w:pPr>
              <w:jc w:val="center"/>
              <w:rPr>
                <w:b/>
                <w:bCs/>
                <w:sz w:val="28"/>
                <w:szCs w:val="28"/>
              </w:rPr>
            </w:pPr>
            <w:r>
              <w:rPr>
                <w:b/>
                <w:bCs/>
                <w:sz w:val="28"/>
                <w:szCs w:val="28"/>
              </w:rPr>
              <w:t>4</w:t>
            </w:r>
            <w:r w:rsidR="000450A4">
              <w:rPr>
                <w:b/>
                <w:bCs/>
                <w:sz w:val="28"/>
                <w:szCs w:val="28"/>
              </w:rPr>
              <w:t>4</w:t>
            </w:r>
            <w:r>
              <w:rPr>
                <w:b/>
                <w:bCs/>
                <w:sz w:val="28"/>
                <w:szCs w:val="28"/>
              </w:rPr>
              <w:t>.00</w:t>
            </w:r>
          </w:p>
        </w:tc>
        <w:tc>
          <w:tcPr>
            <w:tcW w:w="1648" w:type="dxa"/>
          </w:tcPr>
          <w:p w14:paraId="59FC9B9D" w14:textId="64BD4DD6" w:rsidR="0024350E" w:rsidRDefault="000450A4" w:rsidP="002902C9">
            <w:pPr>
              <w:jc w:val="center"/>
              <w:rPr>
                <w:b/>
                <w:bCs/>
                <w:sz w:val="28"/>
                <w:szCs w:val="28"/>
              </w:rPr>
            </w:pPr>
            <w:r>
              <w:rPr>
                <w:b/>
                <w:bCs/>
                <w:sz w:val="28"/>
                <w:szCs w:val="28"/>
              </w:rPr>
              <w:t>41.00</w:t>
            </w:r>
          </w:p>
        </w:tc>
      </w:tr>
      <w:tr w:rsidR="0024350E" w14:paraId="53CD6BF5" w14:textId="4AEAB92A" w:rsidTr="007E4FDB">
        <w:trPr>
          <w:trHeight w:val="349"/>
        </w:trPr>
        <w:tc>
          <w:tcPr>
            <w:tcW w:w="2261" w:type="dxa"/>
          </w:tcPr>
          <w:p w14:paraId="7A919F0E" w14:textId="77777777" w:rsidR="0024350E" w:rsidRPr="00A469F0" w:rsidRDefault="0024350E" w:rsidP="002902C9">
            <w:pPr>
              <w:jc w:val="center"/>
              <w:rPr>
                <w:b/>
                <w:bCs/>
                <w:sz w:val="28"/>
                <w:szCs w:val="28"/>
              </w:rPr>
            </w:pPr>
            <w:r w:rsidRPr="00A469F0">
              <w:rPr>
                <w:b/>
                <w:bCs/>
                <w:sz w:val="28"/>
                <w:szCs w:val="28"/>
              </w:rPr>
              <w:t>50m Fly</w:t>
            </w:r>
          </w:p>
        </w:tc>
        <w:tc>
          <w:tcPr>
            <w:tcW w:w="1648" w:type="dxa"/>
          </w:tcPr>
          <w:p w14:paraId="0DD78B10" w14:textId="77777777" w:rsidR="0024350E" w:rsidRPr="00A469F0" w:rsidRDefault="0024350E" w:rsidP="002902C9">
            <w:pPr>
              <w:jc w:val="center"/>
              <w:rPr>
                <w:b/>
                <w:bCs/>
                <w:sz w:val="28"/>
                <w:szCs w:val="28"/>
              </w:rPr>
            </w:pPr>
            <w:r>
              <w:rPr>
                <w:b/>
                <w:bCs/>
                <w:sz w:val="28"/>
                <w:szCs w:val="28"/>
              </w:rPr>
              <w:t>47.00</w:t>
            </w:r>
          </w:p>
        </w:tc>
        <w:tc>
          <w:tcPr>
            <w:tcW w:w="1648" w:type="dxa"/>
          </w:tcPr>
          <w:p w14:paraId="20FEA0C2" w14:textId="77B081AC" w:rsidR="0024350E" w:rsidRPr="00A469F0" w:rsidRDefault="0024350E" w:rsidP="002902C9">
            <w:pPr>
              <w:jc w:val="center"/>
              <w:rPr>
                <w:b/>
                <w:bCs/>
                <w:sz w:val="28"/>
                <w:szCs w:val="28"/>
              </w:rPr>
            </w:pPr>
            <w:r>
              <w:rPr>
                <w:b/>
                <w:bCs/>
                <w:sz w:val="28"/>
                <w:szCs w:val="28"/>
              </w:rPr>
              <w:t>4</w:t>
            </w:r>
            <w:r w:rsidR="000450A4">
              <w:rPr>
                <w:b/>
                <w:bCs/>
                <w:sz w:val="28"/>
                <w:szCs w:val="28"/>
              </w:rPr>
              <w:t>7</w:t>
            </w:r>
            <w:r>
              <w:rPr>
                <w:b/>
                <w:bCs/>
                <w:sz w:val="28"/>
                <w:szCs w:val="28"/>
              </w:rPr>
              <w:t>.00</w:t>
            </w:r>
          </w:p>
        </w:tc>
        <w:tc>
          <w:tcPr>
            <w:tcW w:w="1648" w:type="dxa"/>
          </w:tcPr>
          <w:p w14:paraId="6369F1F0" w14:textId="10BE1C6A" w:rsidR="0024350E" w:rsidRPr="00A469F0" w:rsidRDefault="004124A5" w:rsidP="002902C9">
            <w:pPr>
              <w:jc w:val="center"/>
              <w:rPr>
                <w:b/>
                <w:bCs/>
                <w:sz w:val="28"/>
                <w:szCs w:val="28"/>
              </w:rPr>
            </w:pPr>
            <w:r>
              <w:rPr>
                <w:b/>
                <w:bCs/>
                <w:sz w:val="28"/>
                <w:szCs w:val="28"/>
              </w:rPr>
              <w:t>42.00</w:t>
            </w:r>
          </w:p>
        </w:tc>
        <w:tc>
          <w:tcPr>
            <w:tcW w:w="1648" w:type="dxa"/>
          </w:tcPr>
          <w:p w14:paraId="72737E9E" w14:textId="029C3838" w:rsidR="0024350E" w:rsidRPr="00A469F0" w:rsidRDefault="0024350E" w:rsidP="002902C9">
            <w:pPr>
              <w:jc w:val="center"/>
              <w:rPr>
                <w:b/>
                <w:bCs/>
                <w:sz w:val="28"/>
                <w:szCs w:val="28"/>
              </w:rPr>
            </w:pPr>
            <w:r>
              <w:rPr>
                <w:b/>
                <w:bCs/>
                <w:sz w:val="28"/>
                <w:szCs w:val="28"/>
              </w:rPr>
              <w:t>37.</w:t>
            </w:r>
            <w:r w:rsidR="004124A5">
              <w:rPr>
                <w:b/>
                <w:bCs/>
                <w:sz w:val="28"/>
                <w:szCs w:val="28"/>
              </w:rPr>
              <w:t>50</w:t>
            </w:r>
          </w:p>
        </w:tc>
        <w:tc>
          <w:tcPr>
            <w:tcW w:w="1648" w:type="dxa"/>
          </w:tcPr>
          <w:p w14:paraId="29CE6603" w14:textId="0CCAC9CE" w:rsidR="0024350E" w:rsidRDefault="004124A5" w:rsidP="002902C9">
            <w:pPr>
              <w:jc w:val="center"/>
              <w:rPr>
                <w:b/>
                <w:bCs/>
                <w:sz w:val="28"/>
                <w:szCs w:val="28"/>
              </w:rPr>
            </w:pPr>
            <w:r>
              <w:rPr>
                <w:b/>
                <w:bCs/>
                <w:sz w:val="28"/>
                <w:szCs w:val="28"/>
              </w:rPr>
              <w:t>35.00</w:t>
            </w:r>
          </w:p>
        </w:tc>
      </w:tr>
      <w:tr w:rsidR="0024350E" w14:paraId="2A4D090A" w14:textId="6E2C4E30" w:rsidTr="007E4FDB">
        <w:trPr>
          <w:trHeight w:val="334"/>
        </w:trPr>
        <w:tc>
          <w:tcPr>
            <w:tcW w:w="2261" w:type="dxa"/>
          </w:tcPr>
          <w:p w14:paraId="0AB379E3" w14:textId="77777777" w:rsidR="0024350E" w:rsidRPr="00A469F0" w:rsidRDefault="0024350E" w:rsidP="002902C9">
            <w:pPr>
              <w:jc w:val="center"/>
              <w:rPr>
                <w:b/>
                <w:bCs/>
                <w:sz w:val="28"/>
                <w:szCs w:val="28"/>
              </w:rPr>
            </w:pPr>
            <w:r w:rsidRPr="00A469F0">
              <w:rPr>
                <w:b/>
                <w:bCs/>
                <w:sz w:val="28"/>
                <w:szCs w:val="28"/>
              </w:rPr>
              <w:t>50m Back</w:t>
            </w:r>
          </w:p>
        </w:tc>
        <w:tc>
          <w:tcPr>
            <w:tcW w:w="1648" w:type="dxa"/>
          </w:tcPr>
          <w:p w14:paraId="194D42D2" w14:textId="28304104" w:rsidR="0024350E" w:rsidRPr="00A469F0" w:rsidRDefault="0024350E" w:rsidP="002902C9">
            <w:pPr>
              <w:jc w:val="center"/>
              <w:rPr>
                <w:b/>
                <w:bCs/>
                <w:sz w:val="28"/>
                <w:szCs w:val="28"/>
              </w:rPr>
            </w:pPr>
            <w:r>
              <w:rPr>
                <w:b/>
                <w:bCs/>
                <w:sz w:val="28"/>
                <w:szCs w:val="28"/>
              </w:rPr>
              <w:t>4</w:t>
            </w:r>
            <w:r w:rsidR="004124A5">
              <w:rPr>
                <w:b/>
                <w:bCs/>
                <w:sz w:val="28"/>
                <w:szCs w:val="28"/>
              </w:rPr>
              <w:t>5</w:t>
            </w:r>
            <w:r>
              <w:rPr>
                <w:b/>
                <w:bCs/>
                <w:sz w:val="28"/>
                <w:szCs w:val="28"/>
              </w:rPr>
              <w:t>.00</w:t>
            </w:r>
          </w:p>
        </w:tc>
        <w:tc>
          <w:tcPr>
            <w:tcW w:w="1648" w:type="dxa"/>
          </w:tcPr>
          <w:p w14:paraId="440925FD" w14:textId="170A4BAB" w:rsidR="0024350E" w:rsidRPr="00A469F0" w:rsidRDefault="0024350E" w:rsidP="002902C9">
            <w:pPr>
              <w:jc w:val="center"/>
              <w:rPr>
                <w:b/>
                <w:bCs/>
                <w:sz w:val="28"/>
                <w:szCs w:val="28"/>
              </w:rPr>
            </w:pPr>
            <w:r>
              <w:rPr>
                <w:b/>
                <w:bCs/>
                <w:sz w:val="28"/>
                <w:szCs w:val="28"/>
              </w:rPr>
              <w:t>4</w:t>
            </w:r>
            <w:r w:rsidR="004124A5">
              <w:rPr>
                <w:b/>
                <w:bCs/>
                <w:sz w:val="28"/>
                <w:szCs w:val="28"/>
              </w:rPr>
              <w:t>5</w:t>
            </w:r>
            <w:r>
              <w:rPr>
                <w:b/>
                <w:bCs/>
                <w:sz w:val="28"/>
                <w:szCs w:val="28"/>
              </w:rPr>
              <w:t>.00</w:t>
            </w:r>
          </w:p>
        </w:tc>
        <w:tc>
          <w:tcPr>
            <w:tcW w:w="1648" w:type="dxa"/>
          </w:tcPr>
          <w:p w14:paraId="2E03417D" w14:textId="3DC4BC46" w:rsidR="0024350E" w:rsidRPr="00A469F0" w:rsidRDefault="004124A5" w:rsidP="002902C9">
            <w:pPr>
              <w:jc w:val="center"/>
              <w:rPr>
                <w:b/>
                <w:bCs/>
                <w:sz w:val="28"/>
                <w:szCs w:val="28"/>
              </w:rPr>
            </w:pPr>
            <w:r>
              <w:rPr>
                <w:b/>
                <w:bCs/>
                <w:sz w:val="28"/>
                <w:szCs w:val="28"/>
              </w:rPr>
              <w:t>42</w:t>
            </w:r>
            <w:r w:rsidR="0024350E">
              <w:rPr>
                <w:b/>
                <w:bCs/>
                <w:sz w:val="28"/>
                <w:szCs w:val="28"/>
              </w:rPr>
              <w:t>.00</w:t>
            </w:r>
          </w:p>
        </w:tc>
        <w:tc>
          <w:tcPr>
            <w:tcW w:w="1648" w:type="dxa"/>
          </w:tcPr>
          <w:p w14:paraId="4DF42570" w14:textId="60292C69" w:rsidR="0024350E" w:rsidRPr="00A469F0" w:rsidRDefault="0024350E" w:rsidP="002902C9">
            <w:pPr>
              <w:jc w:val="center"/>
              <w:rPr>
                <w:b/>
                <w:bCs/>
                <w:sz w:val="28"/>
                <w:szCs w:val="28"/>
              </w:rPr>
            </w:pPr>
            <w:r>
              <w:rPr>
                <w:b/>
                <w:bCs/>
                <w:sz w:val="28"/>
                <w:szCs w:val="28"/>
              </w:rPr>
              <w:t>38.</w:t>
            </w:r>
            <w:r w:rsidR="004124A5">
              <w:rPr>
                <w:b/>
                <w:bCs/>
                <w:sz w:val="28"/>
                <w:szCs w:val="28"/>
              </w:rPr>
              <w:t>50</w:t>
            </w:r>
          </w:p>
        </w:tc>
        <w:tc>
          <w:tcPr>
            <w:tcW w:w="1648" w:type="dxa"/>
          </w:tcPr>
          <w:p w14:paraId="34C0841F" w14:textId="5FB4FE57" w:rsidR="0024350E" w:rsidRDefault="004124A5" w:rsidP="002902C9">
            <w:pPr>
              <w:jc w:val="center"/>
              <w:rPr>
                <w:b/>
                <w:bCs/>
                <w:sz w:val="28"/>
                <w:szCs w:val="28"/>
              </w:rPr>
            </w:pPr>
            <w:r>
              <w:rPr>
                <w:b/>
                <w:bCs/>
                <w:sz w:val="28"/>
                <w:szCs w:val="28"/>
              </w:rPr>
              <w:t>36.00</w:t>
            </w:r>
          </w:p>
        </w:tc>
      </w:tr>
      <w:tr w:rsidR="0024350E" w14:paraId="5F7D4922" w14:textId="58995654" w:rsidTr="007E4FDB">
        <w:trPr>
          <w:trHeight w:val="349"/>
        </w:trPr>
        <w:tc>
          <w:tcPr>
            <w:tcW w:w="2261" w:type="dxa"/>
          </w:tcPr>
          <w:p w14:paraId="686085D1" w14:textId="77777777" w:rsidR="0024350E" w:rsidRPr="00A469F0" w:rsidRDefault="0024350E" w:rsidP="002902C9">
            <w:pPr>
              <w:jc w:val="center"/>
              <w:rPr>
                <w:b/>
                <w:bCs/>
                <w:sz w:val="28"/>
                <w:szCs w:val="28"/>
              </w:rPr>
            </w:pPr>
            <w:r w:rsidRPr="00A469F0">
              <w:rPr>
                <w:b/>
                <w:bCs/>
                <w:sz w:val="28"/>
                <w:szCs w:val="28"/>
              </w:rPr>
              <w:t>100 IM</w:t>
            </w:r>
          </w:p>
        </w:tc>
        <w:tc>
          <w:tcPr>
            <w:tcW w:w="1648" w:type="dxa"/>
          </w:tcPr>
          <w:p w14:paraId="7F7938D9" w14:textId="77777777" w:rsidR="0024350E" w:rsidRPr="00A469F0" w:rsidRDefault="0024350E" w:rsidP="002902C9">
            <w:pPr>
              <w:jc w:val="center"/>
              <w:rPr>
                <w:b/>
                <w:bCs/>
                <w:sz w:val="28"/>
                <w:szCs w:val="28"/>
              </w:rPr>
            </w:pPr>
            <w:r>
              <w:rPr>
                <w:b/>
                <w:bCs/>
                <w:sz w:val="28"/>
                <w:szCs w:val="28"/>
              </w:rPr>
              <w:t>1.40.00</w:t>
            </w:r>
          </w:p>
        </w:tc>
        <w:tc>
          <w:tcPr>
            <w:tcW w:w="1648" w:type="dxa"/>
          </w:tcPr>
          <w:p w14:paraId="6886C940" w14:textId="5F9705D9" w:rsidR="0024350E" w:rsidRPr="00A469F0" w:rsidRDefault="0024350E" w:rsidP="002902C9">
            <w:pPr>
              <w:jc w:val="center"/>
              <w:rPr>
                <w:b/>
                <w:bCs/>
                <w:sz w:val="28"/>
                <w:szCs w:val="28"/>
              </w:rPr>
            </w:pPr>
            <w:r>
              <w:rPr>
                <w:b/>
                <w:bCs/>
                <w:sz w:val="28"/>
                <w:szCs w:val="28"/>
              </w:rPr>
              <w:t>1.</w:t>
            </w:r>
            <w:r w:rsidR="004124A5">
              <w:rPr>
                <w:b/>
                <w:bCs/>
                <w:sz w:val="28"/>
                <w:szCs w:val="28"/>
              </w:rPr>
              <w:t>40</w:t>
            </w:r>
            <w:r>
              <w:rPr>
                <w:b/>
                <w:bCs/>
                <w:sz w:val="28"/>
                <w:szCs w:val="28"/>
              </w:rPr>
              <w:t>.00</w:t>
            </w:r>
          </w:p>
        </w:tc>
        <w:tc>
          <w:tcPr>
            <w:tcW w:w="1648" w:type="dxa"/>
          </w:tcPr>
          <w:p w14:paraId="15E39629" w14:textId="4B412540" w:rsidR="0024350E" w:rsidRPr="00A469F0" w:rsidRDefault="0024350E" w:rsidP="002902C9">
            <w:pPr>
              <w:jc w:val="center"/>
              <w:rPr>
                <w:b/>
                <w:bCs/>
                <w:sz w:val="28"/>
                <w:szCs w:val="28"/>
              </w:rPr>
            </w:pPr>
            <w:r>
              <w:rPr>
                <w:b/>
                <w:bCs/>
                <w:sz w:val="28"/>
                <w:szCs w:val="28"/>
              </w:rPr>
              <w:t>1.</w:t>
            </w:r>
            <w:r w:rsidR="004124A5">
              <w:rPr>
                <w:b/>
                <w:bCs/>
                <w:sz w:val="28"/>
                <w:szCs w:val="28"/>
              </w:rPr>
              <w:t>30.00</w:t>
            </w:r>
          </w:p>
        </w:tc>
        <w:tc>
          <w:tcPr>
            <w:tcW w:w="1648" w:type="dxa"/>
          </w:tcPr>
          <w:p w14:paraId="57046AAD" w14:textId="32864FE0" w:rsidR="0024350E" w:rsidRPr="00A469F0" w:rsidRDefault="0024350E" w:rsidP="002902C9">
            <w:pPr>
              <w:jc w:val="center"/>
              <w:rPr>
                <w:b/>
                <w:bCs/>
                <w:sz w:val="28"/>
                <w:szCs w:val="28"/>
              </w:rPr>
            </w:pPr>
            <w:r>
              <w:rPr>
                <w:b/>
                <w:bCs/>
                <w:sz w:val="28"/>
                <w:szCs w:val="28"/>
              </w:rPr>
              <w:t>1</w:t>
            </w:r>
            <w:r w:rsidR="004124A5">
              <w:rPr>
                <w:b/>
                <w:bCs/>
                <w:sz w:val="28"/>
                <w:szCs w:val="28"/>
              </w:rPr>
              <w:t>.</w:t>
            </w:r>
            <w:r>
              <w:rPr>
                <w:b/>
                <w:bCs/>
                <w:sz w:val="28"/>
                <w:szCs w:val="28"/>
              </w:rPr>
              <w:t>2</w:t>
            </w:r>
            <w:r w:rsidR="004124A5">
              <w:rPr>
                <w:b/>
                <w:bCs/>
                <w:sz w:val="28"/>
                <w:szCs w:val="28"/>
              </w:rPr>
              <w:t>4</w:t>
            </w:r>
            <w:r>
              <w:rPr>
                <w:b/>
                <w:bCs/>
                <w:sz w:val="28"/>
                <w:szCs w:val="28"/>
              </w:rPr>
              <w:t>.</w:t>
            </w:r>
            <w:r w:rsidR="004124A5">
              <w:rPr>
                <w:b/>
                <w:bCs/>
                <w:sz w:val="28"/>
                <w:szCs w:val="28"/>
              </w:rPr>
              <w:t>00</w:t>
            </w:r>
          </w:p>
        </w:tc>
        <w:tc>
          <w:tcPr>
            <w:tcW w:w="1648" w:type="dxa"/>
          </w:tcPr>
          <w:p w14:paraId="0D91AFC8" w14:textId="2F520B2A" w:rsidR="0024350E" w:rsidRDefault="004124A5" w:rsidP="002902C9">
            <w:pPr>
              <w:jc w:val="center"/>
              <w:rPr>
                <w:b/>
                <w:bCs/>
                <w:sz w:val="28"/>
                <w:szCs w:val="28"/>
              </w:rPr>
            </w:pPr>
            <w:r>
              <w:rPr>
                <w:b/>
                <w:bCs/>
                <w:sz w:val="28"/>
                <w:szCs w:val="28"/>
              </w:rPr>
              <w:t>1.21.00</w:t>
            </w:r>
          </w:p>
        </w:tc>
      </w:tr>
      <w:tr w:rsidR="0024350E" w14:paraId="23038162" w14:textId="29114846" w:rsidTr="007E4FDB">
        <w:trPr>
          <w:trHeight w:val="334"/>
        </w:trPr>
        <w:tc>
          <w:tcPr>
            <w:tcW w:w="2261" w:type="dxa"/>
          </w:tcPr>
          <w:p w14:paraId="646B98D5" w14:textId="77777777" w:rsidR="0024350E" w:rsidRPr="00A469F0" w:rsidRDefault="0024350E" w:rsidP="002902C9">
            <w:pPr>
              <w:jc w:val="center"/>
              <w:rPr>
                <w:b/>
                <w:bCs/>
                <w:sz w:val="28"/>
                <w:szCs w:val="28"/>
              </w:rPr>
            </w:pPr>
            <w:r w:rsidRPr="00A469F0">
              <w:rPr>
                <w:b/>
                <w:bCs/>
                <w:sz w:val="28"/>
                <w:szCs w:val="28"/>
              </w:rPr>
              <w:t>100 Free</w:t>
            </w:r>
          </w:p>
        </w:tc>
        <w:tc>
          <w:tcPr>
            <w:tcW w:w="1648" w:type="dxa"/>
          </w:tcPr>
          <w:p w14:paraId="51430841" w14:textId="6DB58C08" w:rsidR="0024350E" w:rsidRPr="00A469F0" w:rsidRDefault="0024350E" w:rsidP="002902C9">
            <w:pPr>
              <w:jc w:val="center"/>
              <w:rPr>
                <w:b/>
                <w:bCs/>
                <w:sz w:val="28"/>
                <w:szCs w:val="28"/>
              </w:rPr>
            </w:pPr>
            <w:r>
              <w:rPr>
                <w:b/>
                <w:bCs/>
                <w:sz w:val="28"/>
                <w:szCs w:val="28"/>
              </w:rPr>
              <w:t>1:</w:t>
            </w:r>
            <w:r w:rsidR="006575D8">
              <w:rPr>
                <w:b/>
                <w:bCs/>
                <w:sz w:val="28"/>
                <w:szCs w:val="28"/>
              </w:rPr>
              <w:t>2</w:t>
            </w:r>
            <w:r>
              <w:rPr>
                <w:b/>
                <w:bCs/>
                <w:sz w:val="28"/>
                <w:szCs w:val="28"/>
              </w:rPr>
              <w:t>5.00</w:t>
            </w:r>
          </w:p>
        </w:tc>
        <w:tc>
          <w:tcPr>
            <w:tcW w:w="1648" w:type="dxa"/>
          </w:tcPr>
          <w:p w14:paraId="13A0829A" w14:textId="266B4845" w:rsidR="0024350E" w:rsidRPr="00A469F0" w:rsidRDefault="0024350E" w:rsidP="002902C9">
            <w:pPr>
              <w:jc w:val="center"/>
              <w:rPr>
                <w:b/>
                <w:bCs/>
                <w:sz w:val="28"/>
                <w:szCs w:val="28"/>
              </w:rPr>
            </w:pPr>
            <w:r>
              <w:rPr>
                <w:b/>
                <w:bCs/>
                <w:sz w:val="28"/>
                <w:szCs w:val="28"/>
              </w:rPr>
              <w:t>1.2</w:t>
            </w:r>
            <w:r w:rsidR="006575D8">
              <w:rPr>
                <w:b/>
                <w:bCs/>
                <w:sz w:val="28"/>
                <w:szCs w:val="28"/>
              </w:rPr>
              <w:t>5</w:t>
            </w:r>
            <w:r>
              <w:rPr>
                <w:b/>
                <w:bCs/>
                <w:sz w:val="28"/>
                <w:szCs w:val="28"/>
              </w:rPr>
              <w:t>.00</w:t>
            </w:r>
          </w:p>
        </w:tc>
        <w:tc>
          <w:tcPr>
            <w:tcW w:w="1648" w:type="dxa"/>
          </w:tcPr>
          <w:p w14:paraId="0FBF1162" w14:textId="6C33B43D" w:rsidR="0024350E" w:rsidRPr="00A469F0" w:rsidRDefault="0024350E" w:rsidP="002902C9">
            <w:pPr>
              <w:jc w:val="center"/>
              <w:rPr>
                <w:b/>
                <w:bCs/>
                <w:sz w:val="28"/>
                <w:szCs w:val="28"/>
              </w:rPr>
            </w:pPr>
            <w:r>
              <w:rPr>
                <w:b/>
                <w:bCs/>
                <w:sz w:val="28"/>
                <w:szCs w:val="28"/>
              </w:rPr>
              <w:t>1.</w:t>
            </w:r>
            <w:r w:rsidR="0091615C">
              <w:rPr>
                <w:b/>
                <w:bCs/>
                <w:sz w:val="28"/>
                <w:szCs w:val="28"/>
              </w:rPr>
              <w:t>20</w:t>
            </w:r>
            <w:r>
              <w:rPr>
                <w:b/>
                <w:bCs/>
                <w:sz w:val="28"/>
                <w:szCs w:val="28"/>
              </w:rPr>
              <w:t>.00</w:t>
            </w:r>
          </w:p>
        </w:tc>
        <w:tc>
          <w:tcPr>
            <w:tcW w:w="1648" w:type="dxa"/>
          </w:tcPr>
          <w:p w14:paraId="300AA25C" w14:textId="220FB977" w:rsidR="0024350E" w:rsidRPr="00A469F0" w:rsidRDefault="0024350E" w:rsidP="002902C9">
            <w:pPr>
              <w:jc w:val="center"/>
              <w:rPr>
                <w:b/>
                <w:bCs/>
                <w:sz w:val="28"/>
                <w:szCs w:val="28"/>
              </w:rPr>
            </w:pPr>
            <w:r>
              <w:rPr>
                <w:b/>
                <w:bCs/>
                <w:sz w:val="28"/>
                <w:szCs w:val="28"/>
              </w:rPr>
              <w:t>1.1</w:t>
            </w:r>
            <w:r w:rsidR="0091615C">
              <w:rPr>
                <w:b/>
                <w:bCs/>
                <w:sz w:val="28"/>
                <w:szCs w:val="28"/>
              </w:rPr>
              <w:t>4.50</w:t>
            </w:r>
          </w:p>
        </w:tc>
        <w:tc>
          <w:tcPr>
            <w:tcW w:w="1648" w:type="dxa"/>
          </w:tcPr>
          <w:p w14:paraId="170E7D40" w14:textId="125926A6" w:rsidR="0024350E" w:rsidRDefault="0091615C" w:rsidP="002902C9">
            <w:pPr>
              <w:jc w:val="center"/>
              <w:rPr>
                <w:b/>
                <w:bCs/>
                <w:sz w:val="28"/>
                <w:szCs w:val="28"/>
              </w:rPr>
            </w:pPr>
            <w:r>
              <w:rPr>
                <w:b/>
                <w:bCs/>
                <w:sz w:val="28"/>
                <w:szCs w:val="28"/>
              </w:rPr>
              <w:t>1.10.00</w:t>
            </w:r>
          </w:p>
        </w:tc>
      </w:tr>
      <w:tr w:rsidR="0024350E" w14:paraId="49BF47AC" w14:textId="21E7AF3B" w:rsidTr="007E4FDB">
        <w:trPr>
          <w:trHeight w:val="349"/>
        </w:trPr>
        <w:tc>
          <w:tcPr>
            <w:tcW w:w="2261" w:type="dxa"/>
          </w:tcPr>
          <w:p w14:paraId="58875DE6" w14:textId="77777777" w:rsidR="0024350E" w:rsidRPr="00A469F0" w:rsidRDefault="0024350E" w:rsidP="002902C9">
            <w:pPr>
              <w:jc w:val="center"/>
              <w:rPr>
                <w:b/>
                <w:bCs/>
                <w:sz w:val="28"/>
                <w:szCs w:val="28"/>
              </w:rPr>
            </w:pPr>
            <w:r w:rsidRPr="00A469F0">
              <w:rPr>
                <w:b/>
                <w:bCs/>
                <w:sz w:val="28"/>
                <w:szCs w:val="28"/>
              </w:rPr>
              <w:t>100 B</w:t>
            </w:r>
            <w:r>
              <w:rPr>
                <w:b/>
                <w:bCs/>
                <w:sz w:val="28"/>
                <w:szCs w:val="28"/>
              </w:rPr>
              <w:t>reast</w:t>
            </w:r>
          </w:p>
        </w:tc>
        <w:tc>
          <w:tcPr>
            <w:tcW w:w="1648" w:type="dxa"/>
          </w:tcPr>
          <w:p w14:paraId="56B9410F" w14:textId="77777777" w:rsidR="0024350E" w:rsidRPr="00A469F0" w:rsidRDefault="0024350E" w:rsidP="002902C9">
            <w:pPr>
              <w:jc w:val="center"/>
              <w:rPr>
                <w:b/>
                <w:bCs/>
                <w:sz w:val="28"/>
                <w:szCs w:val="28"/>
              </w:rPr>
            </w:pPr>
            <w:r>
              <w:rPr>
                <w:b/>
                <w:bCs/>
                <w:sz w:val="28"/>
                <w:szCs w:val="28"/>
              </w:rPr>
              <w:t>2.00.00</w:t>
            </w:r>
          </w:p>
        </w:tc>
        <w:tc>
          <w:tcPr>
            <w:tcW w:w="1648" w:type="dxa"/>
          </w:tcPr>
          <w:p w14:paraId="1C01CCB2" w14:textId="0BA98A9D" w:rsidR="0024350E" w:rsidRPr="00A469F0" w:rsidRDefault="0091615C" w:rsidP="002902C9">
            <w:pPr>
              <w:jc w:val="center"/>
              <w:rPr>
                <w:b/>
                <w:bCs/>
                <w:sz w:val="28"/>
                <w:szCs w:val="28"/>
              </w:rPr>
            </w:pPr>
            <w:r>
              <w:rPr>
                <w:b/>
                <w:bCs/>
                <w:sz w:val="28"/>
                <w:szCs w:val="28"/>
              </w:rPr>
              <w:t>2.00</w:t>
            </w:r>
            <w:r w:rsidR="0024350E">
              <w:rPr>
                <w:b/>
                <w:bCs/>
                <w:sz w:val="28"/>
                <w:szCs w:val="28"/>
              </w:rPr>
              <w:t>.00</w:t>
            </w:r>
          </w:p>
        </w:tc>
        <w:tc>
          <w:tcPr>
            <w:tcW w:w="1648" w:type="dxa"/>
          </w:tcPr>
          <w:p w14:paraId="0C167FE4" w14:textId="4F0622C3" w:rsidR="0024350E" w:rsidRPr="00A469F0" w:rsidRDefault="0024350E" w:rsidP="002902C9">
            <w:pPr>
              <w:jc w:val="center"/>
              <w:rPr>
                <w:b/>
                <w:bCs/>
                <w:sz w:val="28"/>
                <w:szCs w:val="28"/>
              </w:rPr>
            </w:pPr>
            <w:r>
              <w:rPr>
                <w:b/>
                <w:bCs/>
                <w:sz w:val="28"/>
                <w:szCs w:val="28"/>
              </w:rPr>
              <w:t>1.</w:t>
            </w:r>
            <w:r w:rsidR="0091615C">
              <w:rPr>
                <w:b/>
                <w:bCs/>
                <w:sz w:val="28"/>
                <w:szCs w:val="28"/>
              </w:rPr>
              <w:t>44.00</w:t>
            </w:r>
          </w:p>
        </w:tc>
        <w:tc>
          <w:tcPr>
            <w:tcW w:w="1648" w:type="dxa"/>
          </w:tcPr>
          <w:p w14:paraId="5634FC48" w14:textId="2C0E3DF7" w:rsidR="0024350E" w:rsidRPr="00A469F0" w:rsidRDefault="0024350E" w:rsidP="002902C9">
            <w:pPr>
              <w:jc w:val="center"/>
              <w:rPr>
                <w:b/>
                <w:bCs/>
                <w:sz w:val="28"/>
                <w:szCs w:val="28"/>
              </w:rPr>
            </w:pPr>
            <w:r>
              <w:rPr>
                <w:b/>
                <w:bCs/>
                <w:sz w:val="28"/>
                <w:szCs w:val="28"/>
              </w:rPr>
              <w:t>1.3</w:t>
            </w:r>
            <w:r w:rsidR="0091615C">
              <w:rPr>
                <w:b/>
                <w:bCs/>
                <w:sz w:val="28"/>
                <w:szCs w:val="28"/>
              </w:rPr>
              <w:t>7</w:t>
            </w:r>
            <w:r>
              <w:rPr>
                <w:b/>
                <w:bCs/>
                <w:sz w:val="28"/>
                <w:szCs w:val="28"/>
              </w:rPr>
              <w:t>.00</w:t>
            </w:r>
          </w:p>
        </w:tc>
        <w:tc>
          <w:tcPr>
            <w:tcW w:w="1648" w:type="dxa"/>
          </w:tcPr>
          <w:p w14:paraId="503A4000" w14:textId="2AB9CD48" w:rsidR="0024350E" w:rsidRDefault="0091615C" w:rsidP="002902C9">
            <w:pPr>
              <w:jc w:val="center"/>
              <w:rPr>
                <w:b/>
                <w:bCs/>
                <w:sz w:val="28"/>
                <w:szCs w:val="28"/>
              </w:rPr>
            </w:pPr>
            <w:r>
              <w:rPr>
                <w:b/>
                <w:bCs/>
                <w:sz w:val="28"/>
                <w:szCs w:val="28"/>
              </w:rPr>
              <w:t>1.31.00</w:t>
            </w:r>
          </w:p>
        </w:tc>
      </w:tr>
      <w:tr w:rsidR="0024350E" w14:paraId="64484206" w14:textId="65B62A79" w:rsidTr="007E4FDB">
        <w:trPr>
          <w:trHeight w:val="334"/>
        </w:trPr>
        <w:tc>
          <w:tcPr>
            <w:tcW w:w="2261" w:type="dxa"/>
          </w:tcPr>
          <w:p w14:paraId="4A2D7271" w14:textId="77777777" w:rsidR="0024350E" w:rsidRPr="00A469F0" w:rsidRDefault="0024350E" w:rsidP="002902C9">
            <w:pPr>
              <w:jc w:val="center"/>
              <w:rPr>
                <w:b/>
                <w:bCs/>
                <w:sz w:val="28"/>
                <w:szCs w:val="28"/>
              </w:rPr>
            </w:pPr>
            <w:r w:rsidRPr="00A469F0">
              <w:rPr>
                <w:b/>
                <w:bCs/>
                <w:sz w:val="28"/>
                <w:szCs w:val="28"/>
              </w:rPr>
              <w:t xml:space="preserve">100 </w:t>
            </w:r>
            <w:r>
              <w:rPr>
                <w:b/>
                <w:bCs/>
                <w:sz w:val="28"/>
                <w:szCs w:val="28"/>
              </w:rPr>
              <w:t>Fly</w:t>
            </w:r>
          </w:p>
        </w:tc>
        <w:tc>
          <w:tcPr>
            <w:tcW w:w="1648" w:type="dxa"/>
          </w:tcPr>
          <w:p w14:paraId="39C863A8" w14:textId="3080A5E1" w:rsidR="0024350E" w:rsidRPr="00A469F0" w:rsidRDefault="00C074A9" w:rsidP="002902C9">
            <w:pPr>
              <w:jc w:val="center"/>
              <w:rPr>
                <w:b/>
                <w:bCs/>
                <w:sz w:val="28"/>
                <w:szCs w:val="28"/>
              </w:rPr>
            </w:pPr>
            <w:r>
              <w:rPr>
                <w:b/>
                <w:bCs/>
                <w:sz w:val="28"/>
                <w:szCs w:val="28"/>
              </w:rPr>
              <w:t>1.55</w:t>
            </w:r>
            <w:r w:rsidR="0024350E">
              <w:rPr>
                <w:b/>
                <w:bCs/>
                <w:sz w:val="28"/>
                <w:szCs w:val="28"/>
              </w:rPr>
              <w:t>.00</w:t>
            </w:r>
          </w:p>
        </w:tc>
        <w:tc>
          <w:tcPr>
            <w:tcW w:w="1648" w:type="dxa"/>
          </w:tcPr>
          <w:p w14:paraId="57A3EF7C" w14:textId="6FB115CC" w:rsidR="0024350E" w:rsidRPr="00A469F0" w:rsidRDefault="0024350E" w:rsidP="002902C9">
            <w:pPr>
              <w:jc w:val="center"/>
              <w:rPr>
                <w:b/>
                <w:bCs/>
                <w:sz w:val="28"/>
                <w:szCs w:val="28"/>
              </w:rPr>
            </w:pPr>
            <w:r>
              <w:rPr>
                <w:b/>
                <w:bCs/>
                <w:sz w:val="28"/>
                <w:szCs w:val="28"/>
              </w:rPr>
              <w:t>1.</w:t>
            </w:r>
            <w:r w:rsidR="00C074A9">
              <w:rPr>
                <w:b/>
                <w:bCs/>
                <w:sz w:val="28"/>
                <w:szCs w:val="28"/>
              </w:rPr>
              <w:t>55</w:t>
            </w:r>
            <w:r>
              <w:rPr>
                <w:b/>
                <w:bCs/>
                <w:sz w:val="28"/>
                <w:szCs w:val="28"/>
              </w:rPr>
              <w:t>.00</w:t>
            </w:r>
          </w:p>
        </w:tc>
        <w:tc>
          <w:tcPr>
            <w:tcW w:w="1648" w:type="dxa"/>
          </w:tcPr>
          <w:p w14:paraId="47273E84" w14:textId="7955171D" w:rsidR="0024350E" w:rsidRPr="00A469F0" w:rsidRDefault="0024350E" w:rsidP="002902C9">
            <w:pPr>
              <w:jc w:val="center"/>
              <w:rPr>
                <w:b/>
                <w:bCs/>
                <w:sz w:val="28"/>
                <w:szCs w:val="28"/>
              </w:rPr>
            </w:pPr>
            <w:r>
              <w:rPr>
                <w:b/>
                <w:bCs/>
                <w:sz w:val="28"/>
                <w:szCs w:val="28"/>
              </w:rPr>
              <w:t>1.</w:t>
            </w:r>
            <w:r w:rsidR="00C074A9">
              <w:rPr>
                <w:b/>
                <w:bCs/>
                <w:sz w:val="28"/>
                <w:szCs w:val="28"/>
              </w:rPr>
              <w:t>47</w:t>
            </w:r>
            <w:r>
              <w:rPr>
                <w:b/>
                <w:bCs/>
                <w:sz w:val="28"/>
                <w:szCs w:val="28"/>
              </w:rPr>
              <w:t>.00</w:t>
            </w:r>
          </w:p>
        </w:tc>
        <w:tc>
          <w:tcPr>
            <w:tcW w:w="1648" w:type="dxa"/>
          </w:tcPr>
          <w:p w14:paraId="479618F5" w14:textId="7BC8FA87" w:rsidR="0024350E" w:rsidRPr="00A469F0" w:rsidRDefault="0024350E" w:rsidP="002902C9">
            <w:pPr>
              <w:jc w:val="center"/>
              <w:rPr>
                <w:b/>
                <w:bCs/>
                <w:sz w:val="28"/>
                <w:szCs w:val="28"/>
              </w:rPr>
            </w:pPr>
            <w:r>
              <w:rPr>
                <w:b/>
                <w:bCs/>
                <w:sz w:val="28"/>
                <w:szCs w:val="28"/>
              </w:rPr>
              <w:t>1.</w:t>
            </w:r>
            <w:r w:rsidR="00C074A9">
              <w:rPr>
                <w:b/>
                <w:bCs/>
                <w:sz w:val="28"/>
                <w:szCs w:val="28"/>
              </w:rPr>
              <w:t>40</w:t>
            </w:r>
            <w:r>
              <w:rPr>
                <w:b/>
                <w:bCs/>
                <w:sz w:val="28"/>
                <w:szCs w:val="28"/>
              </w:rPr>
              <w:t>.00</w:t>
            </w:r>
          </w:p>
        </w:tc>
        <w:tc>
          <w:tcPr>
            <w:tcW w:w="1648" w:type="dxa"/>
          </w:tcPr>
          <w:p w14:paraId="18884212" w14:textId="050674ED" w:rsidR="0024350E" w:rsidRDefault="00C074A9" w:rsidP="002902C9">
            <w:pPr>
              <w:jc w:val="center"/>
              <w:rPr>
                <w:b/>
                <w:bCs/>
                <w:sz w:val="28"/>
                <w:szCs w:val="28"/>
              </w:rPr>
            </w:pPr>
            <w:r>
              <w:rPr>
                <w:b/>
                <w:bCs/>
                <w:sz w:val="28"/>
                <w:szCs w:val="28"/>
              </w:rPr>
              <w:t>1.23.00</w:t>
            </w:r>
          </w:p>
        </w:tc>
      </w:tr>
      <w:tr w:rsidR="0024350E" w14:paraId="37C66296" w14:textId="3E5B6569" w:rsidTr="007E4FDB">
        <w:trPr>
          <w:trHeight w:val="334"/>
        </w:trPr>
        <w:tc>
          <w:tcPr>
            <w:tcW w:w="2261" w:type="dxa"/>
          </w:tcPr>
          <w:p w14:paraId="4319C3E9" w14:textId="77777777" w:rsidR="0024350E" w:rsidRPr="00A469F0" w:rsidRDefault="0024350E" w:rsidP="002902C9">
            <w:pPr>
              <w:jc w:val="center"/>
              <w:rPr>
                <w:b/>
                <w:bCs/>
                <w:sz w:val="28"/>
                <w:szCs w:val="28"/>
              </w:rPr>
            </w:pPr>
            <w:r w:rsidRPr="00A469F0">
              <w:rPr>
                <w:b/>
                <w:bCs/>
                <w:sz w:val="28"/>
                <w:szCs w:val="28"/>
              </w:rPr>
              <w:t xml:space="preserve">100 </w:t>
            </w:r>
            <w:r>
              <w:rPr>
                <w:b/>
                <w:bCs/>
                <w:sz w:val="28"/>
                <w:szCs w:val="28"/>
              </w:rPr>
              <w:t>Back</w:t>
            </w:r>
          </w:p>
        </w:tc>
        <w:tc>
          <w:tcPr>
            <w:tcW w:w="1648" w:type="dxa"/>
          </w:tcPr>
          <w:p w14:paraId="4266E55E" w14:textId="2252A991" w:rsidR="0024350E" w:rsidRPr="00A469F0" w:rsidRDefault="0024350E" w:rsidP="002902C9">
            <w:pPr>
              <w:jc w:val="center"/>
              <w:rPr>
                <w:b/>
                <w:bCs/>
                <w:sz w:val="28"/>
                <w:szCs w:val="28"/>
              </w:rPr>
            </w:pPr>
            <w:r>
              <w:rPr>
                <w:b/>
                <w:bCs/>
                <w:sz w:val="28"/>
                <w:szCs w:val="28"/>
              </w:rPr>
              <w:t>1.</w:t>
            </w:r>
            <w:r w:rsidR="00C074A9">
              <w:rPr>
                <w:b/>
                <w:bCs/>
                <w:sz w:val="28"/>
                <w:szCs w:val="28"/>
              </w:rPr>
              <w:t>38</w:t>
            </w:r>
            <w:r>
              <w:rPr>
                <w:b/>
                <w:bCs/>
                <w:sz w:val="28"/>
                <w:szCs w:val="28"/>
              </w:rPr>
              <w:t>.00</w:t>
            </w:r>
          </w:p>
        </w:tc>
        <w:tc>
          <w:tcPr>
            <w:tcW w:w="1648" w:type="dxa"/>
          </w:tcPr>
          <w:p w14:paraId="007A2078" w14:textId="2457C80C" w:rsidR="0024350E" w:rsidRPr="00A469F0" w:rsidRDefault="0024350E" w:rsidP="002902C9">
            <w:pPr>
              <w:jc w:val="center"/>
              <w:rPr>
                <w:b/>
                <w:bCs/>
                <w:sz w:val="28"/>
                <w:szCs w:val="28"/>
              </w:rPr>
            </w:pPr>
            <w:r>
              <w:rPr>
                <w:b/>
                <w:bCs/>
                <w:sz w:val="28"/>
                <w:szCs w:val="28"/>
              </w:rPr>
              <w:t>1.3</w:t>
            </w:r>
            <w:r w:rsidR="00C074A9">
              <w:rPr>
                <w:b/>
                <w:bCs/>
                <w:sz w:val="28"/>
                <w:szCs w:val="28"/>
              </w:rPr>
              <w:t>8</w:t>
            </w:r>
            <w:r>
              <w:rPr>
                <w:b/>
                <w:bCs/>
                <w:sz w:val="28"/>
                <w:szCs w:val="28"/>
              </w:rPr>
              <w:t>.00</w:t>
            </w:r>
          </w:p>
        </w:tc>
        <w:tc>
          <w:tcPr>
            <w:tcW w:w="1648" w:type="dxa"/>
          </w:tcPr>
          <w:p w14:paraId="683C3C7C" w14:textId="29CD2127" w:rsidR="0024350E" w:rsidRPr="00A469F0" w:rsidRDefault="0024350E" w:rsidP="002902C9">
            <w:pPr>
              <w:jc w:val="center"/>
              <w:rPr>
                <w:b/>
                <w:bCs/>
                <w:sz w:val="28"/>
                <w:szCs w:val="28"/>
              </w:rPr>
            </w:pPr>
            <w:r>
              <w:rPr>
                <w:b/>
                <w:bCs/>
                <w:sz w:val="28"/>
                <w:szCs w:val="28"/>
              </w:rPr>
              <w:t>1.2</w:t>
            </w:r>
            <w:r w:rsidR="00C074A9">
              <w:rPr>
                <w:b/>
                <w:bCs/>
                <w:sz w:val="28"/>
                <w:szCs w:val="28"/>
              </w:rPr>
              <w:t>8</w:t>
            </w:r>
            <w:r>
              <w:rPr>
                <w:b/>
                <w:bCs/>
                <w:sz w:val="28"/>
                <w:szCs w:val="28"/>
              </w:rPr>
              <w:t>.00</w:t>
            </w:r>
          </w:p>
        </w:tc>
        <w:tc>
          <w:tcPr>
            <w:tcW w:w="1648" w:type="dxa"/>
          </w:tcPr>
          <w:p w14:paraId="69E95748" w14:textId="162ED9C0" w:rsidR="0024350E" w:rsidRPr="00A469F0" w:rsidRDefault="0024350E" w:rsidP="002902C9">
            <w:pPr>
              <w:jc w:val="center"/>
              <w:rPr>
                <w:b/>
                <w:bCs/>
                <w:sz w:val="28"/>
                <w:szCs w:val="28"/>
              </w:rPr>
            </w:pPr>
            <w:r>
              <w:rPr>
                <w:b/>
                <w:bCs/>
                <w:sz w:val="28"/>
                <w:szCs w:val="28"/>
              </w:rPr>
              <w:t>1.2</w:t>
            </w:r>
            <w:r w:rsidR="00C074A9">
              <w:rPr>
                <w:b/>
                <w:bCs/>
                <w:sz w:val="28"/>
                <w:szCs w:val="28"/>
              </w:rPr>
              <w:t>2</w:t>
            </w:r>
            <w:r>
              <w:rPr>
                <w:b/>
                <w:bCs/>
                <w:sz w:val="28"/>
                <w:szCs w:val="28"/>
              </w:rPr>
              <w:t>.00</w:t>
            </w:r>
          </w:p>
        </w:tc>
        <w:tc>
          <w:tcPr>
            <w:tcW w:w="1648" w:type="dxa"/>
          </w:tcPr>
          <w:p w14:paraId="534E41D0" w14:textId="0A3973C3" w:rsidR="0024350E" w:rsidRDefault="00C074A9" w:rsidP="002902C9">
            <w:pPr>
              <w:jc w:val="center"/>
              <w:rPr>
                <w:b/>
                <w:bCs/>
                <w:sz w:val="28"/>
                <w:szCs w:val="28"/>
              </w:rPr>
            </w:pPr>
            <w:r>
              <w:rPr>
                <w:b/>
                <w:bCs/>
                <w:sz w:val="28"/>
                <w:szCs w:val="28"/>
              </w:rPr>
              <w:t>1.18.00</w:t>
            </w:r>
          </w:p>
        </w:tc>
      </w:tr>
    </w:tbl>
    <w:p w14:paraId="50C0F0E1" w14:textId="77777777" w:rsidR="00E70231" w:rsidRDefault="00E70231" w:rsidP="00E70231">
      <w:pPr>
        <w:rPr>
          <w:b/>
          <w:bCs/>
        </w:rPr>
      </w:pPr>
    </w:p>
    <w:p w14:paraId="31FA9FE6" w14:textId="1C63BA38" w:rsidR="008F67BA" w:rsidRDefault="00E70231" w:rsidP="00E70231">
      <w:r>
        <w:t xml:space="preserve">The Promoter reserves the right to further restrict entries for </w:t>
      </w:r>
      <w:r w:rsidR="00067E0B">
        <w:t>good Gala</w:t>
      </w:r>
      <w:r>
        <w:t xml:space="preserve"> Management</w:t>
      </w:r>
      <w:r w:rsidR="008F67BA">
        <w:t>.</w:t>
      </w:r>
    </w:p>
    <w:p w14:paraId="4D097EE5" w14:textId="0350ED6F" w:rsidR="00E70231" w:rsidRDefault="008F67BA" w:rsidP="00E70231">
      <w:r>
        <w:t>A</w:t>
      </w:r>
      <w:r w:rsidR="00E70231">
        <w:t xml:space="preserve">ge as at </w:t>
      </w:r>
      <w:r>
        <w:t>31</w:t>
      </w:r>
      <w:r w:rsidRPr="008F67BA">
        <w:rPr>
          <w:vertAlign w:val="superscript"/>
        </w:rPr>
        <w:t>st</w:t>
      </w:r>
      <w:r>
        <w:t xml:space="preserve"> Dec</w:t>
      </w:r>
      <w:r w:rsidR="00E70231">
        <w:t>ember 202</w:t>
      </w:r>
      <w:r>
        <w:t>4</w:t>
      </w:r>
      <w:r w:rsidR="00E70231">
        <w:t>.</w:t>
      </w:r>
    </w:p>
    <w:p w14:paraId="0055F229" w14:textId="77777777" w:rsidR="00E70231" w:rsidRDefault="00E70231" w:rsidP="00E70231">
      <w:r>
        <w:t>All times to have been achieved in Open Competition, Club Competition or Time Trials.</w:t>
      </w:r>
    </w:p>
    <w:p w14:paraId="7C37AFA3" w14:textId="5193045C" w:rsidR="00E70231" w:rsidRDefault="00E70231" w:rsidP="00E70231">
      <w:r>
        <w:t>Electronic entries will only be accepted after 1</w:t>
      </w:r>
      <w:r w:rsidRPr="00D25F74">
        <w:rPr>
          <w:vertAlign w:val="superscript"/>
        </w:rPr>
        <w:t>st</w:t>
      </w:r>
      <w:r>
        <w:t xml:space="preserve"> August </w:t>
      </w:r>
      <w:r w:rsidR="008F67BA">
        <w:t xml:space="preserve">2024 </w:t>
      </w:r>
      <w:r>
        <w:t>and the closing date will be</w:t>
      </w:r>
      <w:r w:rsidR="008F67BA">
        <w:t xml:space="preserve"> 7</w:t>
      </w:r>
      <w:r w:rsidR="008F67BA" w:rsidRPr="008F67BA">
        <w:rPr>
          <w:vertAlign w:val="superscript"/>
        </w:rPr>
        <w:t>th</w:t>
      </w:r>
      <w:r w:rsidR="008F67BA">
        <w:t xml:space="preserve"> September 2024</w:t>
      </w:r>
      <w:r>
        <w:t xml:space="preserve">. </w:t>
      </w:r>
    </w:p>
    <w:p w14:paraId="7F59E883" w14:textId="5129C2EE" w:rsidR="00E70231" w:rsidRDefault="00E70231" w:rsidP="00E70231">
      <w:r>
        <w:t xml:space="preserve">All entries must be submitted through your </w:t>
      </w:r>
      <w:r w:rsidR="00067E0B">
        <w:t>Club’s</w:t>
      </w:r>
      <w:r>
        <w:t xml:space="preserve"> Swimming Representative.</w:t>
      </w:r>
    </w:p>
    <w:p w14:paraId="4F487C0B" w14:textId="297574DD" w:rsidR="00E70231" w:rsidRPr="00D25F74" w:rsidRDefault="00D25F74" w:rsidP="00D25F74">
      <w:pPr>
        <w:autoSpaceDE w:val="0"/>
        <w:autoSpaceDN w:val="0"/>
        <w:adjustRightInd w:val="0"/>
        <w:rPr>
          <w:rFonts w:ascii="Calibri" w:hAnsi="Calibri" w:cs="Calibri"/>
          <w:b/>
          <w:bCs/>
          <w:sz w:val="32"/>
          <w:szCs w:val="32"/>
          <w:lang w:val="en-US"/>
        </w:rPr>
      </w:pPr>
      <w:r w:rsidRPr="00D25F74">
        <w:rPr>
          <w:rFonts w:ascii="Calibri" w:hAnsi="Calibri" w:cs="Calibri"/>
          <w:b/>
          <w:bCs/>
          <w:sz w:val="32"/>
          <w:szCs w:val="32"/>
          <w:lang w:val="en-US"/>
        </w:rPr>
        <w:lastRenderedPageBreak/>
        <w:t>APPENDIX B</w:t>
      </w:r>
    </w:p>
    <w:p w14:paraId="60A13139" w14:textId="77777777" w:rsidR="00E70231" w:rsidRDefault="00E70231" w:rsidP="00E70231">
      <w:pPr>
        <w:pStyle w:val="NoSpacing"/>
        <w:jc w:val="center"/>
        <w:rPr>
          <w:color w:val="1A2B6D"/>
          <w:sz w:val="40"/>
          <w:szCs w:val="40"/>
        </w:rPr>
      </w:pPr>
    </w:p>
    <w:p w14:paraId="7FAE6C5F" w14:textId="7A275935" w:rsidR="00E70231" w:rsidRDefault="00E70231" w:rsidP="00E70231">
      <w:pPr>
        <w:pStyle w:val="NoSpacing"/>
        <w:jc w:val="center"/>
        <w:rPr>
          <w:color w:val="1A2B6D"/>
          <w:sz w:val="40"/>
          <w:szCs w:val="40"/>
        </w:rPr>
      </w:pPr>
      <w:r>
        <w:rPr>
          <w:color w:val="1A2B6D"/>
          <w:sz w:val="40"/>
          <w:szCs w:val="40"/>
        </w:rPr>
        <w:t>Worcester County SA Development Meet 202</w:t>
      </w:r>
      <w:r w:rsidR="008F67BA">
        <w:rPr>
          <w:color w:val="1A2B6D"/>
          <w:sz w:val="40"/>
          <w:szCs w:val="40"/>
        </w:rPr>
        <w:t>4</w:t>
      </w:r>
    </w:p>
    <w:p w14:paraId="61806BAD" w14:textId="77777777" w:rsidR="00E70231" w:rsidRDefault="00E70231" w:rsidP="00E70231">
      <w:pPr>
        <w:pStyle w:val="NoSpacing"/>
        <w:jc w:val="center"/>
        <w:rPr>
          <w:color w:val="1A2B6D"/>
          <w:sz w:val="40"/>
          <w:szCs w:val="40"/>
        </w:rPr>
      </w:pPr>
      <w:r w:rsidRPr="00CA7954">
        <w:rPr>
          <w:color w:val="1A2B6D"/>
          <w:sz w:val="40"/>
          <w:szCs w:val="40"/>
        </w:rPr>
        <w:t>Programme of Events</w:t>
      </w:r>
    </w:p>
    <w:p w14:paraId="16AFACBC" w14:textId="77777777" w:rsidR="00E70231" w:rsidRDefault="00E70231" w:rsidP="00E70231">
      <w:pPr>
        <w:pStyle w:val="NoSpacing"/>
        <w:jc w:val="center"/>
        <w:rPr>
          <w:color w:val="1A2B6D"/>
          <w:sz w:val="40"/>
          <w:szCs w:val="40"/>
        </w:rPr>
      </w:pPr>
    </w:p>
    <w:p w14:paraId="6C825673" w14:textId="2F4540A0" w:rsidR="00E70231" w:rsidRDefault="00E70231" w:rsidP="00E70231">
      <w:pPr>
        <w:pStyle w:val="NoSpacing"/>
        <w:jc w:val="center"/>
      </w:pPr>
      <w:r w:rsidRPr="00CA7954">
        <w:t xml:space="preserve">Session 1 – </w:t>
      </w:r>
      <w:r>
        <w:t>Sunday</w:t>
      </w:r>
      <w:r w:rsidRPr="00CA7954">
        <w:t xml:space="preserve"> </w:t>
      </w:r>
      <w:r>
        <w:t>2</w:t>
      </w:r>
      <w:r w:rsidR="008F67BA">
        <w:t>9</w:t>
      </w:r>
      <w:r w:rsidRPr="00CA7954">
        <w:t>th September 202</w:t>
      </w:r>
      <w:r w:rsidR="008F67BA">
        <w:t>4</w:t>
      </w:r>
    </w:p>
    <w:p w14:paraId="5F3B75C8" w14:textId="77777777" w:rsidR="00E70231" w:rsidRDefault="00E70231" w:rsidP="00E70231">
      <w:pPr>
        <w:pStyle w:val="NoSpacing"/>
        <w:jc w:val="center"/>
      </w:pPr>
      <w:r>
        <w:t>Warm up TBC – Start TBC</w:t>
      </w:r>
    </w:p>
    <w:p w14:paraId="07226B2D" w14:textId="77777777" w:rsidR="00E70231" w:rsidRPr="00CA7954" w:rsidRDefault="00E70231" w:rsidP="00E70231">
      <w:pPr>
        <w:pStyle w:val="NoSpacing"/>
        <w:jc w:val="center"/>
      </w:pPr>
    </w:p>
    <w:tbl>
      <w:tblPr>
        <w:tblStyle w:val="ListTable1Light"/>
        <w:tblW w:w="8081" w:type="dxa"/>
        <w:jc w:val="center"/>
        <w:tblLook w:val="04A0" w:firstRow="1" w:lastRow="0" w:firstColumn="1" w:lastColumn="0" w:noHBand="0" w:noVBand="1"/>
      </w:tblPr>
      <w:tblGrid>
        <w:gridCol w:w="1229"/>
        <w:gridCol w:w="1560"/>
        <w:gridCol w:w="2409"/>
        <w:gridCol w:w="2883"/>
      </w:tblGrid>
      <w:tr w:rsidR="00E70231" w:rsidRPr="009A1632" w14:paraId="0B011C05" w14:textId="77777777" w:rsidTr="002902C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4E7657F1" w14:textId="77777777" w:rsidR="00E70231" w:rsidRPr="003E1BC3" w:rsidRDefault="00E70231" w:rsidP="002902C9">
            <w:pPr>
              <w:jc w:val="center"/>
              <w:rPr>
                <w:rFonts w:ascii="Calibri" w:eastAsia="Times New Roman" w:hAnsi="Calibri" w:cs="Times New Roman"/>
                <w:b w:val="0"/>
                <w:bCs w:val="0"/>
                <w:sz w:val="24"/>
                <w:szCs w:val="24"/>
                <w:lang w:eastAsia="en-GB"/>
              </w:rPr>
            </w:pPr>
            <w:r w:rsidRPr="003E1BC3">
              <w:rPr>
                <w:rFonts w:ascii="Calibri" w:eastAsia="Times New Roman" w:hAnsi="Calibri" w:cs="Times New Roman"/>
                <w:sz w:val="24"/>
                <w:szCs w:val="24"/>
                <w:lang w:eastAsia="en-GB"/>
              </w:rPr>
              <w:t>Event #</w:t>
            </w:r>
          </w:p>
        </w:tc>
        <w:tc>
          <w:tcPr>
            <w:tcW w:w="1560" w:type="dxa"/>
            <w:noWrap/>
            <w:hideMark/>
          </w:tcPr>
          <w:p w14:paraId="2D18940A" w14:textId="77777777" w:rsidR="00E70231" w:rsidRPr="003E1BC3" w:rsidRDefault="00E70231" w:rsidP="002902C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sz w:val="24"/>
                <w:szCs w:val="24"/>
                <w:lang w:eastAsia="en-GB"/>
              </w:rPr>
            </w:pPr>
            <w:r w:rsidRPr="003E1BC3">
              <w:rPr>
                <w:rFonts w:ascii="Calibri" w:eastAsia="Times New Roman" w:hAnsi="Calibri" w:cs="Times New Roman"/>
                <w:sz w:val="24"/>
                <w:szCs w:val="24"/>
                <w:lang w:eastAsia="en-GB"/>
              </w:rPr>
              <w:t>Gender</w:t>
            </w:r>
          </w:p>
        </w:tc>
        <w:tc>
          <w:tcPr>
            <w:tcW w:w="2409" w:type="dxa"/>
            <w:noWrap/>
            <w:hideMark/>
          </w:tcPr>
          <w:p w14:paraId="22F41528" w14:textId="77777777" w:rsidR="00E70231" w:rsidRPr="003E1BC3" w:rsidRDefault="00E70231" w:rsidP="002902C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sz w:val="24"/>
                <w:szCs w:val="24"/>
                <w:lang w:eastAsia="en-GB"/>
              </w:rPr>
            </w:pPr>
            <w:r w:rsidRPr="003E1BC3">
              <w:rPr>
                <w:rFonts w:ascii="Calibri" w:eastAsia="Times New Roman" w:hAnsi="Calibri" w:cs="Times New Roman"/>
                <w:sz w:val="24"/>
                <w:szCs w:val="24"/>
                <w:lang w:eastAsia="en-GB"/>
              </w:rPr>
              <w:t>Age Group</w:t>
            </w:r>
          </w:p>
        </w:tc>
        <w:tc>
          <w:tcPr>
            <w:tcW w:w="2883" w:type="dxa"/>
            <w:noWrap/>
            <w:hideMark/>
          </w:tcPr>
          <w:p w14:paraId="08DC6AFD" w14:textId="77777777" w:rsidR="00E70231" w:rsidRPr="003E1BC3" w:rsidRDefault="00E70231" w:rsidP="002902C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sz w:val="24"/>
                <w:szCs w:val="24"/>
                <w:lang w:eastAsia="en-GB"/>
              </w:rPr>
            </w:pPr>
            <w:r w:rsidRPr="003E1BC3">
              <w:rPr>
                <w:rFonts w:ascii="Calibri" w:eastAsia="Times New Roman" w:hAnsi="Calibri" w:cs="Times New Roman"/>
                <w:sz w:val="24"/>
                <w:szCs w:val="24"/>
                <w:lang w:eastAsia="en-GB"/>
              </w:rPr>
              <w:t>Event</w:t>
            </w:r>
          </w:p>
        </w:tc>
      </w:tr>
      <w:tr w:rsidR="00E70231" w:rsidRPr="009A1632" w14:paraId="1EC2F4DF" w14:textId="77777777" w:rsidTr="002902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449C9075"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w:t>
            </w:r>
          </w:p>
        </w:tc>
        <w:tc>
          <w:tcPr>
            <w:tcW w:w="1560" w:type="dxa"/>
            <w:noWrap/>
            <w:hideMark/>
          </w:tcPr>
          <w:p w14:paraId="455EAB86" w14:textId="12997E1D" w:rsidR="00E70231" w:rsidRPr="003E1BC3" w:rsidRDefault="00A9069F"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Female</w:t>
            </w:r>
          </w:p>
        </w:tc>
        <w:tc>
          <w:tcPr>
            <w:tcW w:w="2409" w:type="dxa"/>
            <w:noWrap/>
            <w:hideMark/>
          </w:tcPr>
          <w:p w14:paraId="5BE71768"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4B79E7EB"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GB"/>
              </w:rPr>
            </w:pPr>
            <w:r w:rsidRPr="003E1BC3">
              <w:rPr>
                <w:rFonts w:ascii="Calibri" w:eastAsia="Times New Roman" w:hAnsi="Calibri" w:cs="Times New Roman"/>
                <w:color w:val="000000"/>
                <w:sz w:val="24"/>
                <w:szCs w:val="24"/>
                <w:lang w:eastAsia="en-GB"/>
              </w:rPr>
              <w:t xml:space="preserve">100m </w:t>
            </w:r>
            <w:r w:rsidRPr="003E1BC3">
              <w:rPr>
                <w:rFonts w:ascii="Calibri" w:eastAsia="Times New Roman" w:hAnsi="Calibri" w:cs="Times New Roman"/>
                <w:sz w:val="24"/>
                <w:szCs w:val="24"/>
                <w:lang w:eastAsia="en-GB"/>
              </w:rPr>
              <w:t>Breaststroke</w:t>
            </w:r>
          </w:p>
        </w:tc>
      </w:tr>
      <w:tr w:rsidR="00E70231" w:rsidRPr="009A1632" w14:paraId="74AB3DE7" w14:textId="77777777" w:rsidTr="002902C9">
        <w:trPr>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3838C1F7"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2</w:t>
            </w:r>
          </w:p>
        </w:tc>
        <w:tc>
          <w:tcPr>
            <w:tcW w:w="1560" w:type="dxa"/>
            <w:noWrap/>
            <w:hideMark/>
          </w:tcPr>
          <w:p w14:paraId="7475E7FC" w14:textId="085A1510"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Open</w:t>
            </w:r>
            <w:r w:rsidR="00A9069F">
              <w:rPr>
                <w:rFonts w:ascii="Calibri" w:eastAsia="Times New Roman" w:hAnsi="Calibri" w:cs="Times New Roman"/>
                <w:color w:val="000000"/>
                <w:sz w:val="24"/>
                <w:szCs w:val="24"/>
                <w:lang w:eastAsia="en-GB"/>
              </w:rPr>
              <w:t>/Male</w:t>
            </w:r>
          </w:p>
        </w:tc>
        <w:tc>
          <w:tcPr>
            <w:tcW w:w="2409" w:type="dxa"/>
            <w:noWrap/>
            <w:hideMark/>
          </w:tcPr>
          <w:p w14:paraId="6A51A4C8"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592B7EC5"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3E1BC3">
              <w:rPr>
                <w:rFonts w:ascii="Calibri" w:eastAsia="Times New Roman" w:hAnsi="Calibri" w:cs="Times New Roman"/>
                <w:sz w:val="24"/>
                <w:szCs w:val="24"/>
                <w:lang w:eastAsia="en-GB"/>
              </w:rPr>
              <w:t>100m IM</w:t>
            </w:r>
          </w:p>
        </w:tc>
      </w:tr>
      <w:tr w:rsidR="00E70231" w:rsidRPr="009A1632" w14:paraId="61E1BCE5" w14:textId="77777777" w:rsidTr="002902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6872CE29"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3</w:t>
            </w:r>
          </w:p>
        </w:tc>
        <w:tc>
          <w:tcPr>
            <w:tcW w:w="1560" w:type="dxa"/>
            <w:noWrap/>
            <w:hideMark/>
          </w:tcPr>
          <w:p w14:paraId="175BF5DB" w14:textId="25C1A3B9" w:rsidR="00E70231" w:rsidRPr="003E1BC3" w:rsidRDefault="00A9069F"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Female</w:t>
            </w:r>
          </w:p>
        </w:tc>
        <w:tc>
          <w:tcPr>
            <w:tcW w:w="2409" w:type="dxa"/>
            <w:noWrap/>
            <w:hideMark/>
          </w:tcPr>
          <w:p w14:paraId="3DF388CF"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42D43428"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GB"/>
              </w:rPr>
            </w:pPr>
            <w:r w:rsidRPr="003E1BC3">
              <w:rPr>
                <w:rFonts w:ascii="Calibri" w:eastAsia="Times New Roman" w:hAnsi="Calibri" w:cs="Times New Roman"/>
                <w:sz w:val="24"/>
                <w:szCs w:val="24"/>
                <w:lang w:eastAsia="en-GB"/>
              </w:rPr>
              <w:t>50m Freestyle</w:t>
            </w:r>
          </w:p>
        </w:tc>
      </w:tr>
      <w:tr w:rsidR="00E70231" w:rsidRPr="009A1632" w14:paraId="640AF14C" w14:textId="77777777" w:rsidTr="002902C9">
        <w:trPr>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2C187948"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4</w:t>
            </w:r>
          </w:p>
        </w:tc>
        <w:tc>
          <w:tcPr>
            <w:tcW w:w="1560" w:type="dxa"/>
            <w:noWrap/>
            <w:hideMark/>
          </w:tcPr>
          <w:p w14:paraId="41F17BB3" w14:textId="66DD0150"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Open</w:t>
            </w:r>
            <w:r w:rsidR="00A9069F">
              <w:rPr>
                <w:rFonts w:ascii="Calibri" w:eastAsia="Times New Roman" w:hAnsi="Calibri" w:cs="Times New Roman"/>
                <w:color w:val="000000"/>
                <w:sz w:val="24"/>
                <w:szCs w:val="24"/>
                <w:lang w:eastAsia="en-GB"/>
              </w:rPr>
              <w:t>/Male</w:t>
            </w:r>
          </w:p>
        </w:tc>
        <w:tc>
          <w:tcPr>
            <w:tcW w:w="2409" w:type="dxa"/>
            <w:noWrap/>
            <w:hideMark/>
          </w:tcPr>
          <w:p w14:paraId="682352DF"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2E2F34D7"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3E1BC3">
              <w:rPr>
                <w:rFonts w:ascii="Calibri" w:eastAsia="Times New Roman" w:hAnsi="Calibri" w:cs="Times New Roman"/>
                <w:sz w:val="24"/>
                <w:szCs w:val="24"/>
                <w:lang w:eastAsia="en-GB"/>
              </w:rPr>
              <w:t>100m Backstroke</w:t>
            </w:r>
          </w:p>
        </w:tc>
      </w:tr>
      <w:tr w:rsidR="00E70231" w:rsidRPr="009A1632" w14:paraId="1BDCE997" w14:textId="77777777" w:rsidTr="002902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12D7DE9B"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5</w:t>
            </w:r>
          </w:p>
        </w:tc>
        <w:tc>
          <w:tcPr>
            <w:tcW w:w="1560" w:type="dxa"/>
            <w:noWrap/>
            <w:hideMark/>
          </w:tcPr>
          <w:p w14:paraId="7E83ACA8" w14:textId="4CA32926" w:rsidR="00E70231" w:rsidRPr="003E1BC3" w:rsidRDefault="00A9069F"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Female</w:t>
            </w:r>
          </w:p>
        </w:tc>
        <w:tc>
          <w:tcPr>
            <w:tcW w:w="2409" w:type="dxa"/>
            <w:noWrap/>
            <w:hideMark/>
          </w:tcPr>
          <w:p w14:paraId="1C83ACC2"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02874E8B"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GB"/>
              </w:rPr>
            </w:pPr>
            <w:r w:rsidRPr="003E1BC3">
              <w:rPr>
                <w:rFonts w:ascii="Calibri" w:eastAsia="Times New Roman" w:hAnsi="Calibri" w:cs="Times New Roman"/>
                <w:sz w:val="24"/>
                <w:szCs w:val="24"/>
                <w:lang w:eastAsia="en-GB"/>
              </w:rPr>
              <w:t>50m Butterfly</w:t>
            </w:r>
          </w:p>
        </w:tc>
      </w:tr>
      <w:tr w:rsidR="00E70231" w:rsidRPr="009A1632" w14:paraId="3E850146" w14:textId="77777777" w:rsidTr="002902C9">
        <w:trPr>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04F9F717"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6</w:t>
            </w:r>
          </w:p>
        </w:tc>
        <w:tc>
          <w:tcPr>
            <w:tcW w:w="1560" w:type="dxa"/>
            <w:noWrap/>
            <w:hideMark/>
          </w:tcPr>
          <w:p w14:paraId="0488DE70" w14:textId="6C5A0960"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Open</w:t>
            </w:r>
            <w:r w:rsidR="00A9069F">
              <w:rPr>
                <w:rFonts w:ascii="Calibri" w:eastAsia="Times New Roman" w:hAnsi="Calibri" w:cs="Times New Roman"/>
                <w:color w:val="000000"/>
                <w:sz w:val="24"/>
                <w:szCs w:val="24"/>
                <w:lang w:eastAsia="en-GB"/>
              </w:rPr>
              <w:t>/Male</w:t>
            </w:r>
          </w:p>
        </w:tc>
        <w:tc>
          <w:tcPr>
            <w:tcW w:w="2409" w:type="dxa"/>
            <w:noWrap/>
            <w:hideMark/>
          </w:tcPr>
          <w:p w14:paraId="11CA2131"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1268189D"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3E1BC3">
              <w:rPr>
                <w:rFonts w:ascii="Calibri" w:eastAsia="Times New Roman" w:hAnsi="Calibri" w:cs="Times New Roman"/>
                <w:sz w:val="24"/>
                <w:szCs w:val="24"/>
                <w:lang w:eastAsia="en-GB"/>
              </w:rPr>
              <w:t>50m Breaststroke</w:t>
            </w:r>
          </w:p>
        </w:tc>
      </w:tr>
      <w:tr w:rsidR="00E70231" w:rsidRPr="009A1632" w14:paraId="2F4708CC" w14:textId="77777777" w:rsidTr="002902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0F8EA3CA"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7</w:t>
            </w:r>
          </w:p>
        </w:tc>
        <w:tc>
          <w:tcPr>
            <w:tcW w:w="1560" w:type="dxa"/>
            <w:noWrap/>
            <w:hideMark/>
          </w:tcPr>
          <w:p w14:paraId="6E2E2930" w14:textId="78FB9559" w:rsidR="00E70231" w:rsidRPr="003E1BC3" w:rsidRDefault="00A9069F"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Female</w:t>
            </w:r>
          </w:p>
        </w:tc>
        <w:tc>
          <w:tcPr>
            <w:tcW w:w="2409" w:type="dxa"/>
            <w:noWrap/>
            <w:hideMark/>
          </w:tcPr>
          <w:p w14:paraId="7BEF081A"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1C16BC6B"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GB"/>
              </w:rPr>
            </w:pPr>
            <w:r w:rsidRPr="003E1BC3">
              <w:rPr>
                <w:rFonts w:ascii="Calibri" w:eastAsia="Times New Roman" w:hAnsi="Calibri" w:cs="Times New Roman"/>
                <w:sz w:val="24"/>
                <w:szCs w:val="24"/>
                <w:lang w:eastAsia="en-GB"/>
              </w:rPr>
              <w:t>50m Backstroke</w:t>
            </w:r>
          </w:p>
        </w:tc>
      </w:tr>
      <w:tr w:rsidR="00E70231" w:rsidRPr="009A1632" w14:paraId="44295C94" w14:textId="77777777" w:rsidTr="002902C9">
        <w:trPr>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53294F3A"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8</w:t>
            </w:r>
          </w:p>
        </w:tc>
        <w:tc>
          <w:tcPr>
            <w:tcW w:w="1560" w:type="dxa"/>
            <w:noWrap/>
            <w:hideMark/>
          </w:tcPr>
          <w:p w14:paraId="72D14B18" w14:textId="2E60B9B6"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Open</w:t>
            </w:r>
            <w:r w:rsidR="00A9069F">
              <w:rPr>
                <w:rFonts w:ascii="Calibri" w:eastAsia="Times New Roman" w:hAnsi="Calibri" w:cs="Times New Roman"/>
                <w:color w:val="000000"/>
                <w:sz w:val="24"/>
                <w:szCs w:val="24"/>
                <w:lang w:eastAsia="en-GB"/>
              </w:rPr>
              <w:t>/Male</w:t>
            </w:r>
          </w:p>
        </w:tc>
        <w:tc>
          <w:tcPr>
            <w:tcW w:w="2409" w:type="dxa"/>
            <w:noWrap/>
            <w:hideMark/>
          </w:tcPr>
          <w:p w14:paraId="623ACE8E"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0512FABA"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3E1BC3">
              <w:rPr>
                <w:rFonts w:ascii="Calibri" w:eastAsia="Times New Roman" w:hAnsi="Calibri" w:cs="Times New Roman"/>
                <w:sz w:val="24"/>
                <w:szCs w:val="24"/>
                <w:lang w:eastAsia="en-GB"/>
              </w:rPr>
              <w:t>100m Butterfly</w:t>
            </w:r>
          </w:p>
        </w:tc>
      </w:tr>
      <w:tr w:rsidR="00E70231" w:rsidRPr="009A1632" w14:paraId="265A40FC" w14:textId="77777777" w:rsidTr="002902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01D17DA6"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w:t>
            </w:r>
          </w:p>
        </w:tc>
        <w:tc>
          <w:tcPr>
            <w:tcW w:w="1560" w:type="dxa"/>
            <w:noWrap/>
            <w:hideMark/>
          </w:tcPr>
          <w:p w14:paraId="5CCE01A6" w14:textId="2FAAA2CC" w:rsidR="00E70231" w:rsidRPr="003E1BC3" w:rsidRDefault="00A9069F"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Female</w:t>
            </w:r>
          </w:p>
        </w:tc>
        <w:tc>
          <w:tcPr>
            <w:tcW w:w="2409" w:type="dxa"/>
            <w:noWrap/>
            <w:hideMark/>
          </w:tcPr>
          <w:p w14:paraId="66222DEC"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4848A7CD"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GB"/>
              </w:rPr>
            </w:pPr>
            <w:r w:rsidRPr="003E1BC3">
              <w:rPr>
                <w:rFonts w:ascii="Calibri" w:eastAsia="Times New Roman" w:hAnsi="Calibri" w:cs="Times New Roman"/>
                <w:color w:val="000000"/>
                <w:sz w:val="24"/>
                <w:szCs w:val="24"/>
                <w:lang w:eastAsia="en-GB"/>
              </w:rPr>
              <w:t>100m Freestyle</w:t>
            </w:r>
          </w:p>
        </w:tc>
      </w:tr>
    </w:tbl>
    <w:p w14:paraId="6F7BD165" w14:textId="77777777" w:rsidR="00E70231" w:rsidRDefault="00E70231" w:rsidP="00E70231">
      <w:pPr>
        <w:pStyle w:val="NoSpacing"/>
        <w:jc w:val="center"/>
      </w:pPr>
    </w:p>
    <w:p w14:paraId="7C1D0553" w14:textId="1CB0E450" w:rsidR="00E70231" w:rsidRDefault="00E70231" w:rsidP="00E70231">
      <w:pPr>
        <w:pStyle w:val="NoSpacing"/>
        <w:jc w:val="center"/>
      </w:pPr>
      <w:r w:rsidRPr="00CA7954">
        <w:t xml:space="preserve">Session </w:t>
      </w:r>
      <w:r>
        <w:t>2</w:t>
      </w:r>
      <w:r w:rsidRPr="00CA7954">
        <w:t xml:space="preserve"> – S</w:t>
      </w:r>
      <w:r>
        <w:t>unday</w:t>
      </w:r>
      <w:r w:rsidRPr="00CA7954">
        <w:t xml:space="preserve"> </w:t>
      </w:r>
      <w:r>
        <w:t>2</w:t>
      </w:r>
      <w:r w:rsidR="008F67BA">
        <w:t>9</w:t>
      </w:r>
      <w:r w:rsidRPr="00CA7954">
        <w:t>th September 202</w:t>
      </w:r>
      <w:r w:rsidR="008F67BA">
        <w:t>4</w:t>
      </w:r>
    </w:p>
    <w:p w14:paraId="00624841" w14:textId="77777777" w:rsidR="00E70231" w:rsidRDefault="00E70231" w:rsidP="00E70231">
      <w:pPr>
        <w:pStyle w:val="NoSpacing"/>
        <w:jc w:val="center"/>
      </w:pPr>
      <w:r>
        <w:t>Warm up TBC – Start TBC</w:t>
      </w:r>
    </w:p>
    <w:p w14:paraId="557A85E8" w14:textId="77777777" w:rsidR="00E70231" w:rsidRPr="00CA7954" w:rsidRDefault="00E70231" w:rsidP="00E70231">
      <w:pPr>
        <w:pStyle w:val="NoSpacing"/>
        <w:jc w:val="center"/>
      </w:pPr>
    </w:p>
    <w:tbl>
      <w:tblPr>
        <w:tblStyle w:val="ListTable1Light"/>
        <w:tblW w:w="8081" w:type="dxa"/>
        <w:jc w:val="center"/>
        <w:tblLook w:val="04A0" w:firstRow="1" w:lastRow="0" w:firstColumn="1" w:lastColumn="0" w:noHBand="0" w:noVBand="1"/>
      </w:tblPr>
      <w:tblGrid>
        <w:gridCol w:w="1229"/>
        <w:gridCol w:w="1560"/>
        <w:gridCol w:w="2409"/>
        <w:gridCol w:w="2883"/>
      </w:tblGrid>
      <w:tr w:rsidR="00E70231" w:rsidRPr="009A1632" w14:paraId="7FE3D22D" w14:textId="77777777" w:rsidTr="002902C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586FFA23" w14:textId="77777777" w:rsidR="00E70231" w:rsidRPr="003E1BC3" w:rsidRDefault="00E70231" w:rsidP="002902C9">
            <w:pPr>
              <w:jc w:val="center"/>
              <w:rPr>
                <w:rFonts w:ascii="Calibri" w:eastAsia="Times New Roman" w:hAnsi="Calibri" w:cs="Times New Roman"/>
                <w:b w:val="0"/>
                <w:bCs w:val="0"/>
                <w:sz w:val="24"/>
                <w:szCs w:val="24"/>
                <w:lang w:eastAsia="en-GB"/>
              </w:rPr>
            </w:pPr>
            <w:r w:rsidRPr="003E1BC3">
              <w:rPr>
                <w:rFonts w:ascii="Calibri" w:eastAsia="Times New Roman" w:hAnsi="Calibri" w:cs="Times New Roman"/>
                <w:sz w:val="24"/>
                <w:szCs w:val="24"/>
                <w:lang w:eastAsia="en-GB"/>
              </w:rPr>
              <w:t>Event #</w:t>
            </w:r>
          </w:p>
        </w:tc>
        <w:tc>
          <w:tcPr>
            <w:tcW w:w="1560" w:type="dxa"/>
            <w:noWrap/>
            <w:hideMark/>
          </w:tcPr>
          <w:p w14:paraId="5ADBE54F" w14:textId="77777777" w:rsidR="00E70231" w:rsidRPr="003E1BC3" w:rsidRDefault="00E70231" w:rsidP="002902C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sz w:val="24"/>
                <w:szCs w:val="24"/>
                <w:lang w:eastAsia="en-GB"/>
              </w:rPr>
            </w:pPr>
            <w:r w:rsidRPr="003E1BC3">
              <w:rPr>
                <w:rFonts w:ascii="Calibri" w:eastAsia="Times New Roman" w:hAnsi="Calibri" w:cs="Times New Roman"/>
                <w:sz w:val="24"/>
                <w:szCs w:val="24"/>
                <w:lang w:eastAsia="en-GB"/>
              </w:rPr>
              <w:t>Gender</w:t>
            </w:r>
          </w:p>
        </w:tc>
        <w:tc>
          <w:tcPr>
            <w:tcW w:w="2409" w:type="dxa"/>
            <w:noWrap/>
            <w:hideMark/>
          </w:tcPr>
          <w:p w14:paraId="40F8E450" w14:textId="77777777" w:rsidR="00E70231" w:rsidRPr="003E1BC3" w:rsidRDefault="00E70231" w:rsidP="002902C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sz w:val="24"/>
                <w:szCs w:val="24"/>
                <w:lang w:eastAsia="en-GB"/>
              </w:rPr>
            </w:pPr>
            <w:r w:rsidRPr="003E1BC3">
              <w:rPr>
                <w:rFonts w:ascii="Calibri" w:eastAsia="Times New Roman" w:hAnsi="Calibri" w:cs="Times New Roman"/>
                <w:sz w:val="24"/>
                <w:szCs w:val="24"/>
                <w:lang w:eastAsia="en-GB"/>
              </w:rPr>
              <w:t>Age Group</w:t>
            </w:r>
          </w:p>
        </w:tc>
        <w:tc>
          <w:tcPr>
            <w:tcW w:w="2883" w:type="dxa"/>
            <w:noWrap/>
            <w:hideMark/>
          </w:tcPr>
          <w:p w14:paraId="275B9805" w14:textId="77777777" w:rsidR="00E70231" w:rsidRPr="003E1BC3" w:rsidRDefault="00E70231" w:rsidP="002902C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sz w:val="24"/>
                <w:szCs w:val="24"/>
                <w:lang w:eastAsia="en-GB"/>
              </w:rPr>
            </w:pPr>
            <w:r w:rsidRPr="003E1BC3">
              <w:rPr>
                <w:rFonts w:ascii="Calibri" w:eastAsia="Times New Roman" w:hAnsi="Calibri" w:cs="Times New Roman"/>
                <w:sz w:val="24"/>
                <w:szCs w:val="24"/>
                <w:lang w:eastAsia="en-GB"/>
              </w:rPr>
              <w:t>Event</w:t>
            </w:r>
          </w:p>
        </w:tc>
      </w:tr>
      <w:tr w:rsidR="00E70231" w:rsidRPr="009A1632" w14:paraId="37849216" w14:textId="77777777" w:rsidTr="002902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tcPr>
          <w:p w14:paraId="62030ACC" w14:textId="77777777" w:rsidR="00E70231" w:rsidRPr="003E1BC3" w:rsidRDefault="00E70231" w:rsidP="002902C9">
            <w:pPr>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10</w:t>
            </w:r>
          </w:p>
        </w:tc>
        <w:tc>
          <w:tcPr>
            <w:tcW w:w="1560" w:type="dxa"/>
            <w:noWrap/>
          </w:tcPr>
          <w:p w14:paraId="29C21717" w14:textId="7D9A8C46"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Open</w:t>
            </w:r>
            <w:r w:rsidR="00A9069F">
              <w:rPr>
                <w:rFonts w:ascii="Calibri" w:eastAsia="Times New Roman" w:hAnsi="Calibri" w:cs="Times New Roman"/>
                <w:sz w:val="24"/>
                <w:szCs w:val="24"/>
                <w:lang w:eastAsia="en-GB"/>
              </w:rPr>
              <w:t>/Male</w:t>
            </w:r>
          </w:p>
        </w:tc>
        <w:tc>
          <w:tcPr>
            <w:tcW w:w="2409" w:type="dxa"/>
            <w:noWrap/>
          </w:tcPr>
          <w:p w14:paraId="15FCA52D"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9yrs-13yrs</w:t>
            </w:r>
          </w:p>
        </w:tc>
        <w:tc>
          <w:tcPr>
            <w:tcW w:w="2883" w:type="dxa"/>
            <w:noWrap/>
          </w:tcPr>
          <w:p w14:paraId="18595E55"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50m Freestyle</w:t>
            </w:r>
          </w:p>
        </w:tc>
      </w:tr>
      <w:tr w:rsidR="00E70231" w:rsidRPr="009A1632" w14:paraId="4F9B15BC" w14:textId="77777777" w:rsidTr="002902C9">
        <w:trPr>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73E51A19"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11</w:t>
            </w:r>
          </w:p>
        </w:tc>
        <w:tc>
          <w:tcPr>
            <w:tcW w:w="1560" w:type="dxa"/>
            <w:noWrap/>
            <w:hideMark/>
          </w:tcPr>
          <w:p w14:paraId="3727358E" w14:textId="7378BA7F" w:rsidR="00E70231" w:rsidRPr="003E1BC3" w:rsidRDefault="00A9069F"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Female</w:t>
            </w:r>
          </w:p>
        </w:tc>
        <w:tc>
          <w:tcPr>
            <w:tcW w:w="2409" w:type="dxa"/>
            <w:noWrap/>
            <w:hideMark/>
          </w:tcPr>
          <w:p w14:paraId="763E67D1"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5321B7F5"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 xml:space="preserve">100m </w:t>
            </w:r>
            <w:r w:rsidRPr="003E1BC3">
              <w:rPr>
                <w:rFonts w:ascii="Calibri" w:eastAsia="Times New Roman" w:hAnsi="Calibri" w:cs="Times New Roman"/>
                <w:sz w:val="24"/>
                <w:szCs w:val="24"/>
                <w:lang w:eastAsia="en-GB"/>
              </w:rPr>
              <w:t>IM</w:t>
            </w:r>
          </w:p>
        </w:tc>
      </w:tr>
      <w:tr w:rsidR="00E70231" w:rsidRPr="009A1632" w14:paraId="26230BA0" w14:textId="77777777" w:rsidTr="002902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0B9D9E13"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12</w:t>
            </w:r>
          </w:p>
        </w:tc>
        <w:tc>
          <w:tcPr>
            <w:tcW w:w="1560" w:type="dxa"/>
            <w:noWrap/>
            <w:hideMark/>
          </w:tcPr>
          <w:p w14:paraId="38C5EB09" w14:textId="347B2375"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Open</w:t>
            </w:r>
            <w:r w:rsidR="00A9069F">
              <w:rPr>
                <w:rFonts w:ascii="Calibri" w:eastAsia="Times New Roman" w:hAnsi="Calibri" w:cs="Times New Roman"/>
                <w:color w:val="000000"/>
                <w:sz w:val="24"/>
                <w:szCs w:val="24"/>
                <w:lang w:eastAsia="en-GB"/>
              </w:rPr>
              <w:t>/Male</w:t>
            </w:r>
          </w:p>
        </w:tc>
        <w:tc>
          <w:tcPr>
            <w:tcW w:w="2409" w:type="dxa"/>
            <w:noWrap/>
            <w:hideMark/>
          </w:tcPr>
          <w:p w14:paraId="1BD69196"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119BEEC1"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100m Breaststroke</w:t>
            </w:r>
          </w:p>
        </w:tc>
      </w:tr>
      <w:tr w:rsidR="00E70231" w:rsidRPr="009A1632" w14:paraId="5635F31C" w14:textId="77777777" w:rsidTr="002902C9">
        <w:trPr>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2981C4BB"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13</w:t>
            </w:r>
          </w:p>
        </w:tc>
        <w:tc>
          <w:tcPr>
            <w:tcW w:w="1560" w:type="dxa"/>
            <w:noWrap/>
            <w:hideMark/>
          </w:tcPr>
          <w:p w14:paraId="7264F7F9" w14:textId="1B423893" w:rsidR="00E70231" w:rsidRPr="003E1BC3" w:rsidRDefault="00A9069F"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Female</w:t>
            </w:r>
          </w:p>
        </w:tc>
        <w:tc>
          <w:tcPr>
            <w:tcW w:w="2409" w:type="dxa"/>
            <w:noWrap/>
            <w:hideMark/>
          </w:tcPr>
          <w:p w14:paraId="2689F495"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1578CBFA"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100m Backstroke</w:t>
            </w:r>
          </w:p>
        </w:tc>
      </w:tr>
      <w:tr w:rsidR="00E70231" w:rsidRPr="009A1632" w14:paraId="2E94FD1C" w14:textId="77777777" w:rsidTr="002902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6EBC6956"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14</w:t>
            </w:r>
          </w:p>
        </w:tc>
        <w:tc>
          <w:tcPr>
            <w:tcW w:w="1560" w:type="dxa"/>
            <w:noWrap/>
            <w:hideMark/>
          </w:tcPr>
          <w:p w14:paraId="4D220539" w14:textId="651C1C3A"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Open</w:t>
            </w:r>
            <w:r w:rsidR="00A9069F">
              <w:rPr>
                <w:rFonts w:ascii="Calibri" w:eastAsia="Times New Roman" w:hAnsi="Calibri" w:cs="Times New Roman"/>
                <w:color w:val="000000"/>
                <w:sz w:val="24"/>
                <w:szCs w:val="24"/>
                <w:lang w:eastAsia="en-GB"/>
              </w:rPr>
              <w:t>/Male</w:t>
            </w:r>
          </w:p>
        </w:tc>
        <w:tc>
          <w:tcPr>
            <w:tcW w:w="2409" w:type="dxa"/>
            <w:noWrap/>
            <w:hideMark/>
          </w:tcPr>
          <w:p w14:paraId="2D2F34A6"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07038F16"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50m Butterfly</w:t>
            </w:r>
          </w:p>
        </w:tc>
      </w:tr>
      <w:tr w:rsidR="00E70231" w:rsidRPr="009A1632" w14:paraId="4D99AAD0" w14:textId="77777777" w:rsidTr="002902C9">
        <w:trPr>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24BEE4E7"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15</w:t>
            </w:r>
          </w:p>
        </w:tc>
        <w:tc>
          <w:tcPr>
            <w:tcW w:w="1560" w:type="dxa"/>
            <w:noWrap/>
            <w:hideMark/>
          </w:tcPr>
          <w:p w14:paraId="4A604191" w14:textId="478B92AC" w:rsidR="00E70231" w:rsidRPr="003E1BC3" w:rsidRDefault="00A9069F"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Female</w:t>
            </w:r>
          </w:p>
        </w:tc>
        <w:tc>
          <w:tcPr>
            <w:tcW w:w="2409" w:type="dxa"/>
            <w:noWrap/>
            <w:hideMark/>
          </w:tcPr>
          <w:p w14:paraId="69C034BC"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0DB40111"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50m Breaststroke</w:t>
            </w:r>
          </w:p>
        </w:tc>
      </w:tr>
      <w:tr w:rsidR="00E70231" w:rsidRPr="009A1632" w14:paraId="579E04ED" w14:textId="77777777" w:rsidTr="002902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1B3ACBE6"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16</w:t>
            </w:r>
          </w:p>
        </w:tc>
        <w:tc>
          <w:tcPr>
            <w:tcW w:w="1560" w:type="dxa"/>
            <w:noWrap/>
            <w:hideMark/>
          </w:tcPr>
          <w:p w14:paraId="39AD0455" w14:textId="326D60FC"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Open</w:t>
            </w:r>
            <w:r w:rsidR="00A9069F">
              <w:rPr>
                <w:rFonts w:ascii="Calibri" w:eastAsia="Times New Roman" w:hAnsi="Calibri" w:cs="Times New Roman"/>
                <w:color w:val="000000"/>
                <w:sz w:val="24"/>
                <w:szCs w:val="24"/>
                <w:lang w:eastAsia="en-GB"/>
              </w:rPr>
              <w:t>/Male</w:t>
            </w:r>
          </w:p>
        </w:tc>
        <w:tc>
          <w:tcPr>
            <w:tcW w:w="2409" w:type="dxa"/>
            <w:noWrap/>
            <w:hideMark/>
          </w:tcPr>
          <w:p w14:paraId="3D8BF92F"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3DE364C7"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50m Backstroke</w:t>
            </w:r>
          </w:p>
        </w:tc>
      </w:tr>
      <w:tr w:rsidR="00E70231" w:rsidRPr="009A1632" w14:paraId="5567C67E" w14:textId="77777777" w:rsidTr="002902C9">
        <w:trPr>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642FE1BF"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17</w:t>
            </w:r>
          </w:p>
        </w:tc>
        <w:tc>
          <w:tcPr>
            <w:tcW w:w="1560" w:type="dxa"/>
            <w:noWrap/>
            <w:hideMark/>
          </w:tcPr>
          <w:p w14:paraId="1BF43A93" w14:textId="0F8A6206" w:rsidR="00E70231" w:rsidRPr="003E1BC3" w:rsidRDefault="00A9069F"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Female</w:t>
            </w:r>
          </w:p>
        </w:tc>
        <w:tc>
          <w:tcPr>
            <w:tcW w:w="2409" w:type="dxa"/>
            <w:noWrap/>
            <w:hideMark/>
          </w:tcPr>
          <w:p w14:paraId="0377D93F"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27D5F013" w14:textId="77777777" w:rsidR="00E70231" w:rsidRPr="003E1BC3" w:rsidRDefault="00E70231" w:rsidP="002902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100 Butterfly</w:t>
            </w:r>
          </w:p>
        </w:tc>
      </w:tr>
      <w:tr w:rsidR="00E70231" w:rsidRPr="009A1632" w14:paraId="7597DF2C" w14:textId="77777777" w:rsidTr="002902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9" w:type="dxa"/>
            <w:noWrap/>
            <w:hideMark/>
          </w:tcPr>
          <w:p w14:paraId="0936B574" w14:textId="77777777" w:rsidR="00E70231" w:rsidRPr="003E1BC3" w:rsidRDefault="00E70231" w:rsidP="002902C9">
            <w:pPr>
              <w:jc w:val="center"/>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18</w:t>
            </w:r>
          </w:p>
        </w:tc>
        <w:tc>
          <w:tcPr>
            <w:tcW w:w="1560" w:type="dxa"/>
            <w:noWrap/>
            <w:hideMark/>
          </w:tcPr>
          <w:p w14:paraId="12DBE947" w14:textId="6546B26F"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Open</w:t>
            </w:r>
            <w:r w:rsidR="00A9069F">
              <w:rPr>
                <w:rFonts w:ascii="Calibri" w:eastAsia="Times New Roman" w:hAnsi="Calibri" w:cs="Times New Roman"/>
                <w:color w:val="000000"/>
                <w:sz w:val="24"/>
                <w:szCs w:val="24"/>
                <w:lang w:eastAsia="en-GB"/>
              </w:rPr>
              <w:t>/Male</w:t>
            </w:r>
          </w:p>
        </w:tc>
        <w:tc>
          <w:tcPr>
            <w:tcW w:w="2409" w:type="dxa"/>
            <w:noWrap/>
            <w:hideMark/>
          </w:tcPr>
          <w:p w14:paraId="1990FCDF"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9yrs - 1</w:t>
            </w:r>
            <w:r>
              <w:rPr>
                <w:rFonts w:ascii="Calibri" w:eastAsia="Times New Roman" w:hAnsi="Calibri" w:cs="Times New Roman"/>
                <w:color w:val="000000"/>
                <w:sz w:val="24"/>
                <w:szCs w:val="24"/>
                <w:lang w:eastAsia="en-GB"/>
              </w:rPr>
              <w:t>3</w:t>
            </w:r>
            <w:r w:rsidRPr="003E1BC3">
              <w:rPr>
                <w:rFonts w:ascii="Calibri" w:eastAsia="Times New Roman" w:hAnsi="Calibri" w:cs="Times New Roman"/>
                <w:color w:val="000000"/>
                <w:sz w:val="24"/>
                <w:szCs w:val="24"/>
                <w:lang w:eastAsia="en-GB"/>
              </w:rPr>
              <w:t>yrs</w:t>
            </w:r>
          </w:p>
        </w:tc>
        <w:tc>
          <w:tcPr>
            <w:tcW w:w="2883" w:type="dxa"/>
            <w:noWrap/>
            <w:hideMark/>
          </w:tcPr>
          <w:p w14:paraId="6A41B3B4" w14:textId="77777777" w:rsidR="00E70231" w:rsidRPr="003E1BC3" w:rsidRDefault="00E70231" w:rsidP="002902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GB"/>
              </w:rPr>
            </w:pPr>
            <w:r w:rsidRPr="003E1BC3">
              <w:rPr>
                <w:rFonts w:ascii="Calibri" w:eastAsia="Times New Roman" w:hAnsi="Calibri" w:cs="Times New Roman"/>
                <w:color w:val="000000"/>
                <w:sz w:val="24"/>
                <w:szCs w:val="24"/>
                <w:lang w:eastAsia="en-GB"/>
              </w:rPr>
              <w:t>100m Freestyle</w:t>
            </w:r>
          </w:p>
        </w:tc>
      </w:tr>
    </w:tbl>
    <w:p w14:paraId="5E599292" w14:textId="77777777" w:rsidR="00E70231" w:rsidRDefault="00E70231" w:rsidP="00E70231"/>
    <w:p w14:paraId="5E055F4F" w14:textId="77777777" w:rsidR="00E70231" w:rsidRDefault="00E70231" w:rsidP="00CA00FD">
      <w:pPr>
        <w:autoSpaceDE w:val="0"/>
        <w:autoSpaceDN w:val="0"/>
        <w:adjustRightInd w:val="0"/>
        <w:jc w:val="center"/>
        <w:rPr>
          <w:rFonts w:ascii="Tahoma" w:hAnsi="Tahoma" w:cs="Tahoma"/>
          <w:b/>
          <w:bCs/>
          <w:szCs w:val="12"/>
          <w:lang w:val="en-US"/>
        </w:rPr>
      </w:pPr>
    </w:p>
    <w:p w14:paraId="73FD526F" w14:textId="2B1E502E" w:rsidR="00D25F74" w:rsidRDefault="00D25F74">
      <w:pPr>
        <w:rPr>
          <w:sz w:val="24"/>
          <w:szCs w:val="24"/>
        </w:rPr>
      </w:pPr>
      <w:r>
        <w:rPr>
          <w:sz w:val="24"/>
          <w:szCs w:val="24"/>
        </w:rPr>
        <w:br w:type="page"/>
      </w:r>
    </w:p>
    <w:p w14:paraId="44F6C9AE" w14:textId="5A5E4AE4" w:rsidR="00CA00FD" w:rsidRDefault="00D25F74" w:rsidP="007012F5">
      <w:pPr>
        <w:ind w:left="324"/>
        <w:rPr>
          <w:b/>
          <w:bCs/>
          <w:sz w:val="32"/>
          <w:szCs w:val="32"/>
        </w:rPr>
      </w:pPr>
      <w:r w:rsidRPr="00D25F74">
        <w:rPr>
          <w:b/>
          <w:bCs/>
          <w:sz w:val="32"/>
          <w:szCs w:val="32"/>
        </w:rPr>
        <w:lastRenderedPageBreak/>
        <w:t>APPENDIX C</w:t>
      </w:r>
    </w:p>
    <w:p w14:paraId="09775400" w14:textId="77777777" w:rsidR="00AF6FDF" w:rsidRDefault="00AF6FDF" w:rsidP="007012F5">
      <w:pPr>
        <w:ind w:left="324"/>
      </w:pPr>
    </w:p>
    <w:p w14:paraId="39D82972" w14:textId="47FE7FBD" w:rsidR="00AF6FDF" w:rsidRDefault="00AF6FDF" w:rsidP="007012F5">
      <w:pPr>
        <w:ind w:left="324"/>
      </w:pPr>
      <w:r>
        <w:t xml:space="preserve">1. This document is based on ‘Guidelines for Home Nations hosting National, Regional, District, and County level competitions in 2015/2016’; issued by BS/ASA (now Swim England) in October 2015. </w:t>
      </w:r>
    </w:p>
    <w:p w14:paraId="7F9885D5" w14:textId="57D8FB54" w:rsidR="00AF6FDF" w:rsidRDefault="00AF6FDF" w:rsidP="007012F5">
      <w:pPr>
        <w:ind w:left="324"/>
      </w:pPr>
      <w:r>
        <w:t xml:space="preserve">2. Worcester County SA welcomes individual entries from Para-Swimmers in possession of an authorised IPC Swimming, British Swimming, INAS-FID or British Blind Sport classification; which is held on the British Swimming or IPC Swimming classification database at the time of entry. Swimmers should note that the rules of the International Paralympic Committee (IPC) will take precedence over those of FINA; where they differ. A British Swimming National Disability Swimming Official will be appointed for each competition session as appropriate. </w:t>
      </w:r>
    </w:p>
    <w:p w14:paraId="2839BE09" w14:textId="61E683B5" w:rsidR="00AF6FDF" w:rsidRDefault="00AF6FDF" w:rsidP="007012F5">
      <w:pPr>
        <w:ind w:left="324"/>
      </w:pPr>
      <w:r>
        <w:t xml:space="preserve">3. This document is an appendix to the document ‘Worcester County Development Meet 2024 Promoter’s Conditions’, and must be read as such. </w:t>
      </w:r>
    </w:p>
    <w:p w14:paraId="7F31C956" w14:textId="77777777" w:rsidR="00AF6FDF" w:rsidRDefault="00AF6FDF" w:rsidP="007012F5">
      <w:pPr>
        <w:ind w:left="324"/>
      </w:pPr>
      <w:r>
        <w:t xml:space="preserve">4. Age group will be 10 &amp; over for all classifications, based on age as at 31 December 2024. </w:t>
      </w:r>
    </w:p>
    <w:p w14:paraId="6342BD42" w14:textId="77777777" w:rsidR="00AF6FDF" w:rsidRDefault="00AF6FDF" w:rsidP="007012F5">
      <w:pPr>
        <w:ind w:left="324"/>
      </w:pPr>
      <w:r>
        <w:t xml:space="preserve">5. Swimmers who at the time of entry only have a UKSA classification, will swim as Able-Bodied; ‘INAS-FID pending is not acceptable’. </w:t>
      </w:r>
    </w:p>
    <w:p w14:paraId="0CD635CC" w14:textId="77777777" w:rsidR="00AF6FDF" w:rsidRDefault="00AF6FDF" w:rsidP="007012F5">
      <w:pPr>
        <w:ind w:left="324"/>
      </w:pPr>
      <w:r>
        <w:t xml:space="preserve">6. Swimmers may enter as either Para-Swimmers or Able-Bodied; but may not enter under both categories. Swimmers will in all cases compete alongside the able-bodied, with results based on HDW. </w:t>
      </w:r>
    </w:p>
    <w:p w14:paraId="29CBE147" w14:textId="77777777" w:rsidR="00AF6FDF" w:rsidRDefault="00AF6FDF" w:rsidP="007012F5">
      <w:pPr>
        <w:ind w:left="324"/>
      </w:pPr>
      <w:r>
        <w:t xml:space="preserve">7. Medals shall be awarded on a multi-classification basis to 1st, 2nd and 3rd placed competitors, based on the British Disability Points system. a. If less than four swimmers participate in any event then a minus one ruling shall apply. b. If only one swimmer participates in any event, then the swimmer shall be awarded a medal providing they improve upon their BDP points. </w:t>
      </w:r>
    </w:p>
    <w:p w14:paraId="23D3D161" w14:textId="77777777" w:rsidR="00AF6FDF" w:rsidRDefault="00AF6FDF" w:rsidP="007012F5">
      <w:pPr>
        <w:ind w:left="324"/>
      </w:pPr>
      <w:r>
        <w:t>8. Personal care attendants will only be permitted, in accordance with IPC guidelines, for swimmers in the following classes: S1, S2, S3, &amp; S11. A swimmer in these classifications may have both a Coach and a Personal Care Attendant poolside. Assistance at the start is permitted where indicated within a swimmer’s classification codes.</w:t>
      </w:r>
    </w:p>
    <w:p w14:paraId="747C5604" w14:textId="375160E2" w:rsidR="00AF6FDF" w:rsidRDefault="00AF6FDF" w:rsidP="007012F5">
      <w:pPr>
        <w:ind w:left="324"/>
      </w:pPr>
      <w:r>
        <w:t xml:space="preserve"> 9. Available Events, Open/Male &amp; Female: a. 50m: FreeS1&gt;S14, BackS1&gt;S5, BreastSB1&gt;SB3, FlyS2&gt;S7 b. 100m: FreeS1&gt;S14, BackS1&gt;S2&amp;S6&gt;S14, BreastSB4&gt;SB9&amp;SB11&gt;SB14, FlyS8&gt;S14 </w:t>
      </w:r>
    </w:p>
    <w:p w14:paraId="5C075B17" w14:textId="77777777" w:rsidR="00AF6FDF" w:rsidRDefault="00AF6FDF" w:rsidP="007012F5">
      <w:pPr>
        <w:ind w:left="324"/>
      </w:pPr>
      <w:r>
        <w:t xml:space="preserve">10. Qualifying times: Swimmers must have achieved a minimum of 250 British Disability Points for the event they enter. </w:t>
      </w:r>
    </w:p>
    <w:sectPr w:rsidR="00AF6FDF" w:rsidSect="005C090E">
      <w:footerReference w:type="default" r:id="rId10"/>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B607B" w14:textId="77777777" w:rsidR="000B1065" w:rsidRDefault="000B1065" w:rsidP="00DA24E3">
      <w:pPr>
        <w:spacing w:after="0" w:line="240" w:lineRule="auto"/>
      </w:pPr>
      <w:r>
        <w:separator/>
      </w:r>
    </w:p>
  </w:endnote>
  <w:endnote w:type="continuationSeparator" w:id="0">
    <w:p w14:paraId="5CBE6A6B" w14:textId="77777777" w:rsidR="000B1065" w:rsidRDefault="000B1065" w:rsidP="00DA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329583"/>
      <w:docPartObj>
        <w:docPartGallery w:val="Page Numbers (Bottom of Page)"/>
        <w:docPartUnique/>
      </w:docPartObj>
    </w:sdtPr>
    <w:sdtEndPr>
      <w:rPr>
        <w:noProof/>
      </w:rPr>
    </w:sdtEndPr>
    <w:sdtContent>
      <w:p w14:paraId="374B998B" w14:textId="1D36A56D" w:rsidR="00DA24E3" w:rsidRDefault="00DA24E3">
        <w:pPr>
          <w:pStyle w:val="Footer"/>
          <w:jc w:val="center"/>
        </w:pPr>
        <w:r>
          <w:fldChar w:fldCharType="begin"/>
        </w:r>
        <w:r>
          <w:instrText xml:space="preserve"> PAGE   \* MERGEFORMAT </w:instrText>
        </w:r>
        <w:r>
          <w:fldChar w:fldCharType="separate"/>
        </w:r>
        <w:r w:rsidR="009B17B7">
          <w:rPr>
            <w:noProof/>
          </w:rPr>
          <w:t>2</w:t>
        </w:r>
        <w:r>
          <w:rPr>
            <w:noProof/>
          </w:rPr>
          <w:fldChar w:fldCharType="end"/>
        </w:r>
      </w:p>
    </w:sdtContent>
  </w:sdt>
  <w:p w14:paraId="4DE28E58" w14:textId="77777777" w:rsidR="00DA24E3" w:rsidRDefault="00DA2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DB0DD" w14:textId="77777777" w:rsidR="000B1065" w:rsidRDefault="000B1065" w:rsidP="00DA24E3">
      <w:pPr>
        <w:spacing w:after="0" w:line="240" w:lineRule="auto"/>
      </w:pPr>
      <w:r>
        <w:separator/>
      </w:r>
    </w:p>
  </w:footnote>
  <w:footnote w:type="continuationSeparator" w:id="0">
    <w:p w14:paraId="4120BAB5" w14:textId="77777777" w:rsidR="000B1065" w:rsidRDefault="000B1065" w:rsidP="00DA2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3412D"/>
    <w:multiLevelType w:val="hybridMultilevel"/>
    <w:tmpl w:val="6068DAB6"/>
    <w:lvl w:ilvl="0" w:tplc="B6E4F7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8A6036E"/>
    <w:multiLevelType w:val="hybridMultilevel"/>
    <w:tmpl w:val="8F6A6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451863"/>
    <w:multiLevelType w:val="hybridMultilevel"/>
    <w:tmpl w:val="BE684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8915E7"/>
    <w:multiLevelType w:val="hybridMultilevel"/>
    <w:tmpl w:val="44A83844"/>
    <w:lvl w:ilvl="0" w:tplc="F3DAB9D8">
      <w:start w:val="4"/>
      <w:numFmt w:val="decimal"/>
      <w:lvlText w:val="%1."/>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4E7582">
      <w:start w:val="1"/>
      <w:numFmt w:val="lowerLetter"/>
      <w:lvlText w:val="%2"/>
      <w:lvlJc w:val="left"/>
      <w:pPr>
        <w:ind w:left="1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782938">
      <w:start w:val="1"/>
      <w:numFmt w:val="lowerRoman"/>
      <w:lvlText w:val="%3"/>
      <w:lvlJc w:val="left"/>
      <w:pPr>
        <w:ind w:left="2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26388E">
      <w:start w:val="1"/>
      <w:numFmt w:val="decimal"/>
      <w:lvlText w:val="%4"/>
      <w:lvlJc w:val="left"/>
      <w:pPr>
        <w:ind w:left="2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D6FC48">
      <w:start w:val="1"/>
      <w:numFmt w:val="lowerLetter"/>
      <w:lvlText w:val="%5"/>
      <w:lvlJc w:val="left"/>
      <w:pPr>
        <w:ind w:left="3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42D148">
      <w:start w:val="1"/>
      <w:numFmt w:val="lowerRoman"/>
      <w:lvlText w:val="%6"/>
      <w:lvlJc w:val="left"/>
      <w:pPr>
        <w:ind w:left="4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E07D2">
      <w:start w:val="1"/>
      <w:numFmt w:val="decimal"/>
      <w:lvlText w:val="%7"/>
      <w:lvlJc w:val="left"/>
      <w:pPr>
        <w:ind w:left="5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804204">
      <w:start w:val="1"/>
      <w:numFmt w:val="lowerLetter"/>
      <w:lvlText w:val="%8"/>
      <w:lvlJc w:val="left"/>
      <w:pPr>
        <w:ind w:left="5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3C695A">
      <w:start w:val="1"/>
      <w:numFmt w:val="lowerRoman"/>
      <w:lvlText w:val="%9"/>
      <w:lvlJc w:val="left"/>
      <w:pPr>
        <w:ind w:left="6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AC12D3B"/>
    <w:multiLevelType w:val="hybridMultilevel"/>
    <w:tmpl w:val="DD06D406"/>
    <w:lvl w:ilvl="0" w:tplc="C66835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C374B13"/>
    <w:multiLevelType w:val="hybridMultilevel"/>
    <w:tmpl w:val="DE726F3A"/>
    <w:lvl w:ilvl="0" w:tplc="8B3E4BF8">
      <w:start w:val="16"/>
      <w:numFmt w:val="decimal"/>
      <w:lvlText w:val="%1"/>
      <w:lvlJc w:val="left"/>
      <w:pPr>
        <w:ind w:left="684" w:hanging="360"/>
      </w:pPr>
      <w:rPr>
        <w:rFonts w:hint="default"/>
      </w:rPr>
    </w:lvl>
    <w:lvl w:ilvl="1" w:tplc="08090019" w:tentative="1">
      <w:start w:val="1"/>
      <w:numFmt w:val="lowerLetter"/>
      <w:lvlText w:val="%2."/>
      <w:lvlJc w:val="left"/>
      <w:pPr>
        <w:ind w:left="1404" w:hanging="360"/>
      </w:pPr>
    </w:lvl>
    <w:lvl w:ilvl="2" w:tplc="0809001B" w:tentative="1">
      <w:start w:val="1"/>
      <w:numFmt w:val="lowerRoman"/>
      <w:lvlText w:val="%3."/>
      <w:lvlJc w:val="right"/>
      <w:pPr>
        <w:ind w:left="2124" w:hanging="180"/>
      </w:pPr>
    </w:lvl>
    <w:lvl w:ilvl="3" w:tplc="0809000F" w:tentative="1">
      <w:start w:val="1"/>
      <w:numFmt w:val="decimal"/>
      <w:lvlText w:val="%4."/>
      <w:lvlJc w:val="left"/>
      <w:pPr>
        <w:ind w:left="2844" w:hanging="360"/>
      </w:pPr>
    </w:lvl>
    <w:lvl w:ilvl="4" w:tplc="08090019" w:tentative="1">
      <w:start w:val="1"/>
      <w:numFmt w:val="lowerLetter"/>
      <w:lvlText w:val="%5."/>
      <w:lvlJc w:val="left"/>
      <w:pPr>
        <w:ind w:left="3564" w:hanging="360"/>
      </w:pPr>
    </w:lvl>
    <w:lvl w:ilvl="5" w:tplc="0809001B" w:tentative="1">
      <w:start w:val="1"/>
      <w:numFmt w:val="lowerRoman"/>
      <w:lvlText w:val="%6."/>
      <w:lvlJc w:val="right"/>
      <w:pPr>
        <w:ind w:left="4284" w:hanging="180"/>
      </w:pPr>
    </w:lvl>
    <w:lvl w:ilvl="6" w:tplc="0809000F" w:tentative="1">
      <w:start w:val="1"/>
      <w:numFmt w:val="decimal"/>
      <w:lvlText w:val="%7."/>
      <w:lvlJc w:val="left"/>
      <w:pPr>
        <w:ind w:left="5004" w:hanging="360"/>
      </w:pPr>
    </w:lvl>
    <w:lvl w:ilvl="7" w:tplc="08090019" w:tentative="1">
      <w:start w:val="1"/>
      <w:numFmt w:val="lowerLetter"/>
      <w:lvlText w:val="%8."/>
      <w:lvlJc w:val="left"/>
      <w:pPr>
        <w:ind w:left="5724" w:hanging="360"/>
      </w:pPr>
    </w:lvl>
    <w:lvl w:ilvl="8" w:tplc="0809001B" w:tentative="1">
      <w:start w:val="1"/>
      <w:numFmt w:val="lowerRoman"/>
      <w:lvlText w:val="%9."/>
      <w:lvlJc w:val="right"/>
      <w:pPr>
        <w:ind w:left="6444" w:hanging="180"/>
      </w:pPr>
    </w:lvl>
  </w:abstractNum>
  <w:abstractNum w:abstractNumId="6">
    <w:nsid w:val="7D336E29"/>
    <w:multiLevelType w:val="singleLevel"/>
    <w:tmpl w:val="0809000F"/>
    <w:lvl w:ilvl="0">
      <w:start w:val="1"/>
      <w:numFmt w:val="decimal"/>
      <w:lvlText w:val="%1."/>
      <w:lvlJc w:val="left"/>
      <w:pPr>
        <w:ind w:left="360" w:hanging="360"/>
      </w:pPr>
      <w:rPr>
        <w:rFonts w:hint="default"/>
        <w:b w:val="0"/>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E4"/>
    <w:rsid w:val="000140E4"/>
    <w:rsid w:val="00023B5E"/>
    <w:rsid w:val="00033605"/>
    <w:rsid w:val="000450A4"/>
    <w:rsid w:val="00055C72"/>
    <w:rsid w:val="00067E0B"/>
    <w:rsid w:val="000704EE"/>
    <w:rsid w:val="00072D3B"/>
    <w:rsid w:val="00090121"/>
    <w:rsid w:val="000948FE"/>
    <w:rsid w:val="000A65FA"/>
    <w:rsid w:val="000B1065"/>
    <w:rsid w:val="000C030B"/>
    <w:rsid w:val="000F0A90"/>
    <w:rsid w:val="001020D4"/>
    <w:rsid w:val="00113EF9"/>
    <w:rsid w:val="00116FA5"/>
    <w:rsid w:val="00124244"/>
    <w:rsid w:val="00130D3E"/>
    <w:rsid w:val="0014293E"/>
    <w:rsid w:val="001552CB"/>
    <w:rsid w:val="00173804"/>
    <w:rsid w:val="00176EC5"/>
    <w:rsid w:val="00194D62"/>
    <w:rsid w:val="00194FF2"/>
    <w:rsid w:val="00195645"/>
    <w:rsid w:val="00195E43"/>
    <w:rsid w:val="0019726C"/>
    <w:rsid w:val="001B69AE"/>
    <w:rsid w:val="001D6469"/>
    <w:rsid w:val="001F3B75"/>
    <w:rsid w:val="002220CD"/>
    <w:rsid w:val="002269A8"/>
    <w:rsid w:val="00231DE0"/>
    <w:rsid w:val="0024350E"/>
    <w:rsid w:val="0026128E"/>
    <w:rsid w:val="00271261"/>
    <w:rsid w:val="002716EF"/>
    <w:rsid w:val="00273174"/>
    <w:rsid w:val="00273F0B"/>
    <w:rsid w:val="0028466A"/>
    <w:rsid w:val="0028583B"/>
    <w:rsid w:val="002A7A38"/>
    <w:rsid w:val="002D7636"/>
    <w:rsid w:val="002F14B5"/>
    <w:rsid w:val="003431E1"/>
    <w:rsid w:val="00351530"/>
    <w:rsid w:val="003770CC"/>
    <w:rsid w:val="003A6A42"/>
    <w:rsid w:val="003B098D"/>
    <w:rsid w:val="003B126E"/>
    <w:rsid w:val="003B2221"/>
    <w:rsid w:val="003B35B6"/>
    <w:rsid w:val="003B5207"/>
    <w:rsid w:val="003C78E6"/>
    <w:rsid w:val="003D1DBC"/>
    <w:rsid w:val="003D55A0"/>
    <w:rsid w:val="003E3849"/>
    <w:rsid w:val="003F0B26"/>
    <w:rsid w:val="00406235"/>
    <w:rsid w:val="004067CB"/>
    <w:rsid w:val="004124A5"/>
    <w:rsid w:val="00412D0C"/>
    <w:rsid w:val="00414DD0"/>
    <w:rsid w:val="00423C39"/>
    <w:rsid w:val="0042528C"/>
    <w:rsid w:val="00466A4E"/>
    <w:rsid w:val="004811A8"/>
    <w:rsid w:val="004811EE"/>
    <w:rsid w:val="004952AF"/>
    <w:rsid w:val="004A0069"/>
    <w:rsid w:val="004D57E3"/>
    <w:rsid w:val="004E098E"/>
    <w:rsid w:val="004F4BFA"/>
    <w:rsid w:val="004F6B29"/>
    <w:rsid w:val="00500A26"/>
    <w:rsid w:val="00500D59"/>
    <w:rsid w:val="00511A9A"/>
    <w:rsid w:val="0051450B"/>
    <w:rsid w:val="005500F8"/>
    <w:rsid w:val="00561286"/>
    <w:rsid w:val="005659C6"/>
    <w:rsid w:val="00576EE9"/>
    <w:rsid w:val="005867AC"/>
    <w:rsid w:val="00594817"/>
    <w:rsid w:val="005A5EFF"/>
    <w:rsid w:val="005A7A4B"/>
    <w:rsid w:val="005C01A8"/>
    <w:rsid w:val="005C090E"/>
    <w:rsid w:val="005E52D6"/>
    <w:rsid w:val="00614247"/>
    <w:rsid w:val="00625EA8"/>
    <w:rsid w:val="006532E9"/>
    <w:rsid w:val="00655046"/>
    <w:rsid w:val="006575D8"/>
    <w:rsid w:val="00661AD5"/>
    <w:rsid w:val="00662313"/>
    <w:rsid w:val="00686A5F"/>
    <w:rsid w:val="00687063"/>
    <w:rsid w:val="0069499C"/>
    <w:rsid w:val="006A370F"/>
    <w:rsid w:val="006B3F29"/>
    <w:rsid w:val="006B49CD"/>
    <w:rsid w:val="006B767B"/>
    <w:rsid w:val="006D0B43"/>
    <w:rsid w:val="006D747A"/>
    <w:rsid w:val="006E6AFB"/>
    <w:rsid w:val="00700BA2"/>
    <w:rsid w:val="007012F5"/>
    <w:rsid w:val="0070320F"/>
    <w:rsid w:val="00735393"/>
    <w:rsid w:val="00741612"/>
    <w:rsid w:val="00753FA6"/>
    <w:rsid w:val="00763656"/>
    <w:rsid w:val="007704E4"/>
    <w:rsid w:val="00796DB1"/>
    <w:rsid w:val="007B483D"/>
    <w:rsid w:val="007B6F2B"/>
    <w:rsid w:val="007E1B4B"/>
    <w:rsid w:val="007E376B"/>
    <w:rsid w:val="00805E25"/>
    <w:rsid w:val="00824251"/>
    <w:rsid w:val="00824529"/>
    <w:rsid w:val="00825207"/>
    <w:rsid w:val="00834AF5"/>
    <w:rsid w:val="008450B4"/>
    <w:rsid w:val="008531A3"/>
    <w:rsid w:val="00860A22"/>
    <w:rsid w:val="00890AFE"/>
    <w:rsid w:val="00897E06"/>
    <w:rsid w:val="008B7FE6"/>
    <w:rsid w:val="008D13EE"/>
    <w:rsid w:val="008D2B13"/>
    <w:rsid w:val="008E3D83"/>
    <w:rsid w:val="008F67BA"/>
    <w:rsid w:val="0091102F"/>
    <w:rsid w:val="0091615C"/>
    <w:rsid w:val="00927E5B"/>
    <w:rsid w:val="00955053"/>
    <w:rsid w:val="009B17B7"/>
    <w:rsid w:val="009D45A7"/>
    <w:rsid w:val="009D52BB"/>
    <w:rsid w:val="009F108C"/>
    <w:rsid w:val="00A13DA2"/>
    <w:rsid w:val="00A27259"/>
    <w:rsid w:val="00A354BD"/>
    <w:rsid w:val="00A36DD5"/>
    <w:rsid w:val="00A37001"/>
    <w:rsid w:val="00A41839"/>
    <w:rsid w:val="00A51398"/>
    <w:rsid w:val="00A56CE0"/>
    <w:rsid w:val="00A615DC"/>
    <w:rsid w:val="00A745BF"/>
    <w:rsid w:val="00A9069F"/>
    <w:rsid w:val="00A94FAD"/>
    <w:rsid w:val="00AA4DDC"/>
    <w:rsid w:val="00AA69CD"/>
    <w:rsid w:val="00AB0699"/>
    <w:rsid w:val="00AB7295"/>
    <w:rsid w:val="00AE2DD4"/>
    <w:rsid w:val="00AF12BD"/>
    <w:rsid w:val="00AF6FDF"/>
    <w:rsid w:val="00B0501A"/>
    <w:rsid w:val="00B203BA"/>
    <w:rsid w:val="00B21FAA"/>
    <w:rsid w:val="00B2360C"/>
    <w:rsid w:val="00B23DDC"/>
    <w:rsid w:val="00B37710"/>
    <w:rsid w:val="00B43687"/>
    <w:rsid w:val="00B53D2D"/>
    <w:rsid w:val="00B764D9"/>
    <w:rsid w:val="00B90E90"/>
    <w:rsid w:val="00BA646F"/>
    <w:rsid w:val="00BE08B6"/>
    <w:rsid w:val="00BE1E70"/>
    <w:rsid w:val="00C04D21"/>
    <w:rsid w:val="00C074A9"/>
    <w:rsid w:val="00C074ED"/>
    <w:rsid w:val="00C2420E"/>
    <w:rsid w:val="00C261E4"/>
    <w:rsid w:val="00C45628"/>
    <w:rsid w:val="00C56B7D"/>
    <w:rsid w:val="00C63672"/>
    <w:rsid w:val="00CA00FD"/>
    <w:rsid w:val="00CB1F7A"/>
    <w:rsid w:val="00CB44B3"/>
    <w:rsid w:val="00CC645D"/>
    <w:rsid w:val="00CD5A66"/>
    <w:rsid w:val="00CD6178"/>
    <w:rsid w:val="00CF5BF6"/>
    <w:rsid w:val="00D16D15"/>
    <w:rsid w:val="00D16FC3"/>
    <w:rsid w:val="00D178C2"/>
    <w:rsid w:val="00D22FB3"/>
    <w:rsid w:val="00D25F74"/>
    <w:rsid w:val="00D2643C"/>
    <w:rsid w:val="00D35113"/>
    <w:rsid w:val="00D464E0"/>
    <w:rsid w:val="00D53F54"/>
    <w:rsid w:val="00D577C7"/>
    <w:rsid w:val="00D66828"/>
    <w:rsid w:val="00DA24E3"/>
    <w:rsid w:val="00DA60C9"/>
    <w:rsid w:val="00DA6EB4"/>
    <w:rsid w:val="00DB0A79"/>
    <w:rsid w:val="00DB0E28"/>
    <w:rsid w:val="00DB6CF6"/>
    <w:rsid w:val="00DC5AC7"/>
    <w:rsid w:val="00DD7754"/>
    <w:rsid w:val="00E26950"/>
    <w:rsid w:val="00E26A08"/>
    <w:rsid w:val="00E41898"/>
    <w:rsid w:val="00E63FA5"/>
    <w:rsid w:val="00E66C1D"/>
    <w:rsid w:val="00E70231"/>
    <w:rsid w:val="00E74E21"/>
    <w:rsid w:val="00E93D16"/>
    <w:rsid w:val="00EA2DF4"/>
    <w:rsid w:val="00EA4579"/>
    <w:rsid w:val="00EB78E1"/>
    <w:rsid w:val="00ED257E"/>
    <w:rsid w:val="00EE346C"/>
    <w:rsid w:val="00EF0BA2"/>
    <w:rsid w:val="00F042F8"/>
    <w:rsid w:val="00F124FE"/>
    <w:rsid w:val="00F55BB2"/>
    <w:rsid w:val="00F577B0"/>
    <w:rsid w:val="00F900B4"/>
    <w:rsid w:val="00FE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69AE"/>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F0B"/>
    <w:pPr>
      <w:ind w:left="720"/>
      <w:contextualSpacing/>
    </w:pPr>
  </w:style>
  <w:style w:type="character" w:styleId="Hyperlink">
    <w:name w:val="Hyperlink"/>
    <w:basedOn w:val="DefaultParagraphFont"/>
    <w:uiPriority w:val="99"/>
    <w:unhideWhenUsed/>
    <w:rsid w:val="00DB0A79"/>
    <w:rPr>
      <w:color w:val="0563C1" w:themeColor="hyperlink"/>
      <w:u w:val="single"/>
    </w:rPr>
  </w:style>
  <w:style w:type="character" w:customStyle="1" w:styleId="UnresolvedMention">
    <w:name w:val="Unresolved Mention"/>
    <w:basedOn w:val="DefaultParagraphFont"/>
    <w:uiPriority w:val="99"/>
    <w:semiHidden/>
    <w:unhideWhenUsed/>
    <w:rsid w:val="00DB0A79"/>
    <w:rPr>
      <w:color w:val="605E5C"/>
      <w:shd w:val="clear" w:color="auto" w:fill="E1DFDD"/>
    </w:rPr>
  </w:style>
  <w:style w:type="character" w:customStyle="1" w:styleId="Heading1Char">
    <w:name w:val="Heading 1 Char"/>
    <w:basedOn w:val="DefaultParagraphFont"/>
    <w:link w:val="Heading1"/>
    <w:uiPriority w:val="9"/>
    <w:rsid w:val="001B69AE"/>
    <w:rPr>
      <w:b/>
      <w:bCs/>
      <w:sz w:val="24"/>
      <w:szCs w:val="24"/>
    </w:rPr>
  </w:style>
  <w:style w:type="table" w:styleId="TableGrid">
    <w:name w:val="Table Grid"/>
    <w:basedOn w:val="TableNormal"/>
    <w:uiPriority w:val="39"/>
    <w:rsid w:val="00E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0231"/>
    <w:pPr>
      <w:spacing w:after="0" w:line="240" w:lineRule="auto"/>
    </w:pPr>
  </w:style>
  <w:style w:type="table" w:customStyle="1" w:styleId="ListTable1Light">
    <w:name w:val="List Table 1 Light"/>
    <w:basedOn w:val="TableNormal"/>
    <w:uiPriority w:val="46"/>
    <w:rsid w:val="00E7023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A2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4E3"/>
  </w:style>
  <w:style w:type="paragraph" w:styleId="Footer">
    <w:name w:val="footer"/>
    <w:basedOn w:val="Normal"/>
    <w:link w:val="FooterChar"/>
    <w:uiPriority w:val="99"/>
    <w:unhideWhenUsed/>
    <w:rsid w:val="00DA2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69AE"/>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F0B"/>
    <w:pPr>
      <w:ind w:left="720"/>
      <w:contextualSpacing/>
    </w:pPr>
  </w:style>
  <w:style w:type="character" w:styleId="Hyperlink">
    <w:name w:val="Hyperlink"/>
    <w:basedOn w:val="DefaultParagraphFont"/>
    <w:uiPriority w:val="99"/>
    <w:unhideWhenUsed/>
    <w:rsid w:val="00DB0A79"/>
    <w:rPr>
      <w:color w:val="0563C1" w:themeColor="hyperlink"/>
      <w:u w:val="single"/>
    </w:rPr>
  </w:style>
  <w:style w:type="character" w:customStyle="1" w:styleId="UnresolvedMention">
    <w:name w:val="Unresolved Mention"/>
    <w:basedOn w:val="DefaultParagraphFont"/>
    <w:uiPriority w:val="99"/>
    <w:semiHidden/>
    <w:unhideWhenUsed/>
    <w:rsid w:val="00DB0A79"/>
    <w:rPr>
      <w:color w:val="605E5C"/>
      <w:shd w:val="clear" w:color="auto" w:fill="E1DFDD"/>
    </w:rPr>
  </w:style>
  <w:style w:type="character" w:customStyle="1" w:styleId="Heading1Char">
    <w:name w:val="Heading 1 Char"/>
    <w:basedOn w:val="DefaultParagraphFont"/>
    <w:link w:val="Heading1"/>
    <w:uiPriority w:val="9"/>
    <w:rsid w:val="001B69AE"/>
    <w:rPr>
      <w:b/>
      <w:bCs/>
      <w:sz w:val="24"/>
      <w:szCs w:val="24"/>
    </w:rPr>
  </w:style>
  <w:style w:type="table" w:styleId="TableGrid">
    <w:name w:val="Table Grid"/>
    <w:basedOn w:val="TableNormal"/>
    <w:uiPriority w:val="39"/>
    <w:rsid w:val="00E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0231"/>
    <w:pPr>
      <w:spacing w:after="0" w:line="240" w:lineRule="auto"/>
    </w:pPr>
  </w:style>
  <w:style w:type="table" w:customStyle="1" w:styleId="ListTable1Light">
    <w:name w:val="List Table 1 Light"/>
    <w:basedOn w:val="TableNormal"/>
    <w:uiPriority w:val="46"/>
    <w:rsid w:val="00E7023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A2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4E3"/>
  </w:style>
  <w:style w:type="paragraph" w:styleId="Footer">
    <w:name w:val="footer"/>
    <w:basedOn w:val="Normal"/>
    <w:link w:val="FooterChar"/>
    <w:uiPriority w:val="99"/>
    <w:unhideWhenUsed/>
    <w:rsid w:val="00DA2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6AAD-9DC5-4C95-BDA3-C2E7889E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Pollard</dc:creator>
  <cp:lastModifiedBy>Windows User</cp:lastModifiedBy>
  <cp:revision>2</cp:revision>
  <cp:lastPrinted>2023-07-25T05:19:00Z</cp:lastPrinted>
  <dcterms:created xsi:type="dcterms:W3CDTF">2024-07-31T11:00:00Z</dcterms:created>
  <dcterms:modified xsi:type="dcterms:W3CDTF">2024-07-31T11:00:00Z</dcterms:modified>
</cp:coreProperties>
</file>